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516C7C" w14:textId="77777777" w:rsidR="004E5CC8" w:rsidRDefault="004E5CC8">
      <w:pPr>
        <w:spacing w:after="0" w:line="240" w:lineRule="exact"/>
        <w:rPr>
          <w:sz w:val="12"/>
          <w:szCs w:val="12"/>
        </w:rPr>
        <w:sectPr w:rsidR="004E5CC8">
          <w:pgSz w:w="24480" w:h="15840"/>
          <w:pgMar w:top="-20" w:right="0" w:bottom="-20" w:left="0" w:header="0" w:footer="0" w:gutter="0"/>
          <w:cols w:space="720"/>
        </w:sectPr>
      </w:pPr>
      <w:bookmarkStart w:id="0" w:name="_GoBack"/>
      <w:bookmarkEnd w:id="0"/>
    </w:p>
    <w:p w14:paraId="6DBB92C2" w14:textId="77777777" w:rsidR="004E5CC8" w:rsidRDefault="004E5CC8">
      <w:pPr>
        <w:spacing w:after="0" w:line="713" w:lineRule="exact"/>
        <w:ind w:left="898"/>
        <w:rPr>
          <w:sz w:val="24"/>
          <w:szCs w:val="24"/>
        </w:rPr>
      </w:pPr>
    </w:p>
    <w:p w14:paraId="4FFA01C7" w14:textId="77777777" w:rsidR="004E5CC8" w:rsidRDefault="004E5CC8">
      <w:pPr>
        <w:spacing w:after="0" w:line="713" w:lineRule="exact"/>
        <w:ind w:left="898"/>
        <w:rPr>
          <w:sz w:val="24"/>
          <w:szCs w:val="24"/>
        </w:rPr>
      </w:pPr>
    </w:p>
    <w:p w14:paraId="45231F50" w14:textId="77777777" w:rsidR="004E5CC8" w:rsidRDefault="007E39B6">
      <w:pPr>
        <w:spacing w:before="259" w:after="0" w:line="713" w:lineRule="exact"/>
        <w:ind w:left="898"/>
      </w:pPr>
      <w:r>
        <w:rPr>
          <w:rFonts w:ascii="Arial" w:hAnsi="Arial" w:cs="Arial"/>
          <w:color w:val="2B2A29"/>
          <w:w w:val="94"/>
          <w:sz w:val="62"/>
          <w:szCs w:val="62"/>
        </w:rPr>
        <w:t>Programación dosificada</w:t>
      </w:r>
    </w:p>
    <w:p w14:paraId="6F7508BE" w14:textId="77777777" w:rsidR="004E5CC8" w:rsidRDefault="007E39B6">
      <w:pPr>
        <w:spacing w:before="102" w:after="0" w:line="1296" w:lineRule="exact"/>
        <w:ind w:left="850"/>
      </w:pPr>
      <w:r>
        <w:rPr>
          <w:rFonts w:ascii="Arial" w:hAnsi="Arial" w:cs="Arial"/>
          <w:color w:val="2B2A29"/>
          <w:w w:val="93"/>
          <w:sz w:val="132"/>
          <w:szCs w:val="132"/>
        </w:rPr>
        <w:t>Matemática</w:t>
      </w:r>
    </w:p>
    <w:p w14:paraId="77DD4234" w14:textId="77777777" w:rsidR="004E5CC8" w:rsidRDefault="002B189D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</w:rPr>
        <w:pict w14:anchorId="163A6546">
          <v:shapetype id="_x0000_t202" coordsize="21600,21600" o:spt="202" path="m,l,21600r21600,l21600,xe">
            <v:stroke joinstyle="miter"/>
            <v:path gradientshapeok="t" o:connecttype="rect"/>
          </v:shapetype>
          <v:shape id="_x0000_s1344" type="#_x0000_t202" style="position:absolute;margin-left:401.4pt;margin-top:108.4pt;width:116.3pt;height:165.8pt;z-index:-181;mso-position-horizontal-relative:page;mso-position-vertical-relative:page" filled="f" stroked="f">
            <v:textbox>
              <w:txbxContent>
                <w:p w14:paraId="3AB1C582" w14:textId="77777777" w:rsidR="004E5CC8" w:rsidRDefault="007E39B6">
                  <w:pPr>
                    <w:spacing w:after="0" w:line="3216" w:lineRule="atLeast"/>
                  </w:pPr>
                  <w:r>
                    <w:rPr>
                      <w:rFonts w:ascii="Arial" w:hAnsi="Arial" w:cs="Arial"/>
                      <w:color w:val="0090BA"/>
                      <w:w w:val="111"/>
                      <w:sz w:val="321"/>
                      <w:szCs w:val="321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</w:p>
    <w:p w14:paraId="7E41B55B" w14:textId="77777777" w:rsidR="004E5CC8" w:rsidRDefault="004E5CC8">
      <w:pPr>
        <w:spacing w:after="0" w:line="240" w:lineRule="exact"/>
        <w:rPr>
          <w:sz w:val="12"/>
          <w:szCs w:val="12"/>
        </w:rPr>
      </w:pPr>
    </w:p>
    <w:p w14:paraId="39D756A0" w14:textId="77777777" w:rsidR="007E39B6" w:rsidRDefault="002B189D">
      <w:pPr>
        <w:spacing w:after="0" w:line="240" w:lineRule="exact"/>
        <w:rPr>
          <w:sz w:val="12"/>
          <w:szCs w:val="12"/>
        </w:rPr>
        <w:sectPr w:rsidR="007E39B6">
          <w:type w:val="continuous"/>
          <w:pgSz w:w="24480" w:h="15840"/>
          <w:pgMar w:top="-20" w:right="0" w:bottom="-20" w:left="0" w:header="0" w:footer="0" w:gutter="0"/>
          <w:cols w:space="720"/>
        </w:sectPr>
      </w:pPr>
      <w:r>
        <w:rPr>
          <w:noProof/>
        </w:rPr>
        <w:pict w14:anchorId="594BED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1349" type="#_x0000_t75" style="position:absolute;margin-left:121.05pt;margin-top:100.4pt;width:1108pt;height:468.75pt;z-index: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5" o:title=""/>
          </v:shape>
        </w:pict>
      </w:r>
    </w:p>
    <w:p w14:paraId="152307A0" w14:textId="77777777" w:rsidR="004E5CC8" w:rsidRDefault="002B189D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</w:rPr>
        <w:lastRenderedPageBreak/>
        <w:pict w14:anchorId="50D29FAF">
          <v:shape id="Picture 1" o:spid="_x0000_s1350" type="#_x0000_t75" style="position:absolute;margin-left:-10.95pt;margin-top:-9.8pt;width:87pt;height:85pt;z-index:-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6" o:title=""/>
          </v:shape>
        </w:pict>
      </w:r>
      <w:r>
        <w:rPr>
          <w:noProof/>
        </w:rPr>
        <w:pict w14:anchorId="3B44D5BD">
          <v:shape id="_x0000_s1343" type="#_x0000_t75" style="position:absolute;margin-left:37pt;margin-top:192pt;width:1149pt;height:547pt;z-index:-301;mso-position-horizontal-relative:page;mso-position-vertical-relative:page" o:allowincell="f">
            <v:imagedata r:id="rId7" o:title=""/>
            <w10:wrap anchorx="page" anchory="page"/>
          </v:shape>
        </w:pict>
      </w:r>
      <w:r>
        <w:rPr>
          <w:noProof/>
        </w:rPr>
        <w:pict w14:anchorId="5AC89358">
          <v:shape id="_x0000_s1341" type="#_x0000_t75" style="position:absolute;margin-left:38pt;margin-top:755pt;width:96pt;height:15pt;z-index:-318;mso-position-horizontal-relative:page;mso-position-vertical-relative:page" o:allowincell="f">
            <v:imagedata r:id="rId8" o:title=""/>
            <w10:wrap anchorx="page" anchory="page"/>
          </v:shape>
        </w:pict>
      </w:r>
      <w:r>
        <w:rPr>
          <w:noProof/>
        </w:rPr>
        <w:pict w14:anchorId="5BC96F15">
          <v:shape id="_x0000_s1340" type="#_x0000_t75" style="position:absolute;margin-left:1142pt;margin-top:749pt;width:43pt;height:43pt;z-index:-320;mso-position-horizontal-relative:page;mso-position-vertical-relative:page" o:allowincell="f">
            <v:imagedata r:id="rId9" o:title=""/>
            <w10:wrap anchorx="page" anchory="page"/>
          </v:shape>
        </w:pict>
      </w:r>
    </w:p>
    <w:p w14:paraId="7BE8543F" w14:textId="77777777" w:rsidR="004E5CC8" w:rsidRDefault="007E39B6">
      <w:pPr>
        <w:tabs>
          <w:tab w:val="left" w:pos="22294"/>
        </w:tabs>
        <w:spacing w:before="205" w:after="0" w:line="460" w:lineRule="exact"/>
        <w:ind w:left="1227"/>
      </w:pPr>
      <w:r>
        <w:rPr>
          <w:rFonts w:ascii="Times New Roman Bold" w:hAnsi="Times New Roman Bold" w:cs="Times New Roman Bold"/>
          <w:color w:val="0090BA"/>
          <w:w w:val="111"/>
          <w:sz w:val="40"/>
          <w:szCs w:val="40"/>
        </w:rPr>
        <w:t>Programación dosificada</w:t>
      </w:r>
      <w:r>
        <w:rPr>
          <w:rFonts w:ascii="Times New Roman Bold" w:hAnsi="Times New Roman Bold" w:cs="Times New Roman Bold"/>
          <w:color w:val="0090BA"/>
          <w:sz w:val="20"/>
          <w:szCs w:val="20"/>
        </w:rPr>
        <w:tab/>
      </w:r>
      <w:r>
        <w:rPr>
          <w:rFonts w:ascii="Times New Roman Bold" w:hAnsi="Times New Roman Bold" w:cs="Times New Roman Bold"/>
          <w:color w:val="0090BA"/>
          <w:w w:val="111"/>
          <w:sz w:val="20"/>
          <w:szCs w:val="20"/>
        </w:rPr>
        <w:t>Matemática 9</w:t>
      </w:r>
    </w:p>
    <w:p w14:paraId="1AF4EDE6" w14:textId="77777777" w:rsidR="004E5CC8" w:rsidRDefault="004E5CC8">
      <w:pPr>
        <w:spacing w:after="0" w:line="240" w:lineRule="exact"/>
        <w:ind w:left="850"/>
        <w:rPr>
          <w:sz w:val="24"/>
          <w:szCs w:val="24"/>
        </w:rPr>
      </w:pPr>
    </w:p>
    <w:p w14:paraId="41575185" w14:textId="77777777" w:rsidR="004E5CC8" w:rsidRDefault="007E39B6">
      <w:pPr>
        <w:spacing w:before="196" w:after="0" w:line="240" w:lineRule="exact"/>
        <w:ind w:left="850" w:right="13980"/>
        <w:jc w:val="both"/>
      </w:pPr>
      <w:r>
        <w:rPr>
          <w:rFonts w:ascii="Arial" w:hAnsi="Arial" w:cs="Arial"/>
          <w:color w:val="2B2A29"/>
          <w:spacing w:val="-4"/>
          <w:sz w:val="20"/>
          <w:szCs w:val="20"/>
        </w:rPr>
        <w:t xml:space="preserve">A continuación se presenta la distribución de los contenidos programáticos del Meduca en el libro Matemática 9, </w:t>
      </w:r>
      <w:r>
        <w:rPr>
          <w:rFonts w:ascii="Arial" w:hAnsi="Arial" w:cs="Arial"/>
          <w:color w:val="2B2A29"/>
          <w:spacing w:val="-7"/>
          <w:sz w:val="20"/>
          <w:szCs w:val="20"/>
        </w:rPr>
        <w:t xml:space="preserve">proyecto </w:t>
      </w:r>
      <w:r>
        <w:rPr>
          <w:rFonts w:ascii="Arial Italic" w:hAnsi="Arial Italic" w:cs="Arial Italic"/>
          <w:i/>
          <w:color w:val="2B2A29"/>
          <w:spacing w:val="-7"/>
          <w:sz w:val="20"/>
          <w:szCs w:val="20"/>
        </w:rPr>
        <w:t>Puentes del Saber.</w:t>
      </w:r>
    </w:p>
    <w:p w14:paraId="4DDF214D" w14:textId="77777777" w:rsidR="004E5CC8" w:rsidRDefault="007E39B6">
      <w:pPr>
        <w:spacing w:before="71" w:after="0" w:line="276" w:lineRule="exact"/>
        <w:ind w:left="850"/>
      </w:pPr>
      <w:r>
        <w:rPr>
          <w:rFonts w:ascii="Arial Bold" w:hAnsi="Arial Bold" w:cs="Arial Bold"/>
          <w:color w:val="628195"/>
          <w:spacing w:val="-7"/>
          <w:w w:val="92"/>
          <w:sz w:val="24"/>
          <w:szCs w:val="24"/>
        </w:rPr>
        <w:t>Área 1: Aritmética</w:t>
      </w:r>
    </w:p>
    <w:p w14:paraId="040D537A" w14:textId="77777777" w:rsidR="004E5CC8" w:rsidRDefault="007E39B6">
      <w:pPr>
        <w:spacing w:before="124" w:after="0" w:line="276" w:lineRule="exact"/>
        <w:ind w:left="850"/>
      </w:pPr>
      <w:r>
        <w:rPr>
          <w:rFonts w:ascii="Arial Bold" w:hAnsi="Arial Bold" w:cs="Arial Bold"/>
          <w:color w:val="628195"/>
          <w:spacing w:val="-7"/>
          <w:w w:val="90"/>
          <w:sz w:val="24"/>
          <w:szCs w:val="24"/>
        </w:rPr>
        <w:t>Objetivos de aprendizaje</w:t>
      </w:r>
    </w:p>
    <w:p w14:paraId="0E483442" w14:textId="77777777" w:rsidR="004E5CC8" w:rsidRDefault="007E39B6">
      <w:pPr>
        <w:spacing w:before="114" w:after="0" w:line="240" w:lineRule="exact"/>
        <w:ind w:left="850" w:right="13176"/>
        <w:jc w:val="both"/>
      </w:pPr>
      <w:r>
        <w:rPr>
          <w:rFonts w:ascii="Arial" w:hAnsi="Arial" w:cs="Arial"/>
          <w:color w:val="628195"/>
          <w:spacing w:val="-3"/>
          <w:sz w:val="18"/>
          <w:szCs w:val="18"/>
        </w:rPr>
        <w:t>•</w:t>
      </w:r>
      <w:r>
        <w:rPr>
          <w:rFonts w:ascii="Arial" w:hAnsi="Arial" w:cs="Arial"/>
          <w:color w:val="2B2A29"/>
          <w:spacing w:val="-3"/>
          <w:sz w:val="20"/>
          <w:szCs w:val="20"/>
        </w:rPr>
        <w:t xml:space="preserve"> Emplea según la definición, los números complejos para resolver situaciones que involucren raíces con índices pares y </w:t>
      </w:r>
      <w:r>
        <w:rPr>
          <w:rFonts w:ascii="Arial" w:hAnsi="Arial" w:cs="Arial"/>
          <w:color w:val="2B2A29"/>
          <w:spacing w:val="-5"/>
          <w:sz w:val="20"/>
          <w:szCs w:val="20"/>
        </w:rPr>
        <w:t>subradicales negativos.</w:t>
      </w:r>
    </w:p>
    <w:p w14:paraId="03097FA7" w14:textId="77777777" w:rsidR="004E5CC8" w:rsidRDefault="007E39B6">
      <w:pPr>
        <w:spacing w:before="9" w:after="0" w:line="230" w:lineRule="exact"/>
        <w:ind w:left="850"/>
      </w:pPr>
      <w:r>
        <w:rPr>
          <w:rFonts w:ascii="Arial" w:hAnsi="Arial" w:cs="Arial"/>
          <w:color w:val="628195"/>
          <w:spacing w:val="-4"/>
          <w:sz w:val="18"/>
          <w:szCs w:val="18"/>
        </w:rPr>
        <w:t>•</w:t>
      </w:r>
      <w:r>
        <w:rPr>
          <w:rFonts w:ascii="Arial" w:hAnsi="Arial" w:cs="Arial"/>
          <w:color w:val="2B2A29"/>
          <w:spacing w:val="-4"/>
          <w:sz w:val="20"/>
          <w:szCs w:val="20"/>
        </w:rPr>
        <w:t xml:space="preserve"> Representa geométricamente, a través del plano cartesiano, números complejos para diagramar expresiones algebraicas.</w:t>
      </w:r>
    </w:p>
    <w:p w14:paraId="1E72DB93" w14:textId="77777777" w:rsidR="004E5CC8" w:rsidRDefault="004E5CC8">
      <w:pPr>
        <w:spacing w:after="0" w:line="200" w:lineRule="exact"/>
        <w:ind w:left="870"/>
        <w:rPr>
          <w:sz w:val="24"/>
          <w:szCs w:val="24"/>
        </w:rPr>
      </w:pPr>
    </w:p>
    <w:p w14:paraId="375E48D5" w14:textId="77777777" w:rsidR="004E5CC8" w:rsidRDefault="004E5CC8">
      <w:pPr>
        <w:spacing w:after="0" w:line="340" w:lineRule="exact"/>
        <w:ind w:left="870"/>
        <w:rPr>
          <w:sz w:val="24"/>
          <w:szCs w:val="24"/>
        </w:rPr>
      </w:pPr>
    </w:p>
    <w:tbl>
      <w:tblPr>
        <w:tblW w:w="0" w:type="auto"/>
        <w:tblInd w:w="8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9"/>
        <w:gridCol w:w="3620"/>
        <w:gridCol w:w="3180"/>
        <w:gridCol w:w="3440"/>
        <w:gridCol w:w="3780"/>
        <w:gridCol w:w="3800"/>
        <w:gridCol w:w="3780"/>
      </w:tblGrid>
      <w:tr w:rsidR="004E5CC8" w:rsidRPr="007E39B6" w14:paraId="6ADF595C" w14:textId="77777777">
        <w:trPr>
          <w:trHeight w:hRule="exact" w:val="679"/>
        </w:trPr>
        <w:tc>
          <w:tcPr>
            <w:tcW w:w="22729" w:type="dxa"/>
            <w:gridSpan w:val="7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371CE739" w14:textId="77777777" w:rsidR="004E5CC8" w:rsidRPr="007E39B6" w:rsidRDefault="007E39B6">
            <w:pPr>
              <w:spacing w:before="198" w:after="0" w:line="276" w:lineRule="exact"/>
              <w:ind w:left="113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90"/>
                <w:sz w:val="24"/>
                <w:szCs w:val="24"/>
              </w:rPr>
              <w:t>Primer trimestre</w:t>
            </w:r>
          </w:p>
        </w:tc>
      </w:tr>
      <w:tr w:rsidR="004E5CC8" w:rsidRPr="007E39B6" w14:paraId="592E6A10" w14:textId="77777777">
        <w:trPr>
          <w:trHeight w:hRule="exact" w:val="623"/>
        </w:trPr>
        <w:tc>
          <w:tcPr>
            <w:tcW w:w="1129" w:type="dxa"/>
            <w:vMerge w:val="restart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15740E98" w14:textId="77777777" w:rsidR="004E5CC8" w:rsidRPr="007E39B6" w:rsidRDefault="004E5CC8">
            <w:pPr>
              <w:spacing w:after="0" w:line="276" w:lineRule="exact"/>
              <w:ind w:left="221"/>
              <w:rPr>
                <w:sz w:val="24"/>
                <w:szCs w:val="24"/>
              </w:rPr>
            </w:pPr>
          </w:p>
          <w:p w14:paraId="20608D8D" w14:textId="77777777" w:rsidR="004E5CC8" w:rsidRPr="007E39B6" w:rsidRDefault="007E39B6">
            <w:pPr>
              <w:spacing w:before="177" w:after="0" w:line="276" w:lineRule="exact"/>
              <w:ind w:left="221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8"/>
                <w:sz w:val="24"/>
                <w:szCs w:val="24"/>
              </w:rPr>
              <w:t>Unidad</w:t>
            </w:r>
          </w:p>
        </w:tc>
        <w:tc>
          <w:tcPr>
            <w:tcW w:w="3620" w:type="dxa"/>
            <w:vMerge w:val="restart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332313C5" w14:textId="77777777" w:rsidR="004E5CC8" w:rsidRPr="007E39B6" w:rsidRDefault="004E5CC8">
            <w:pPr>
              <w:spacing w:after="0" w:line="276" w:lineRule="exact"/>
              <w:ind w:left="1498"/>
              <w:rPr>
                <w:sz w:val="24"/>
                <w:szCs w:val="24"/>
              </w:rPr>
            </w:pPr>
          </w:p>
          <w:p w14:paraId="63BA3339" w14:textId="77777777" w:rsidR="004E5CC8" w:rsidRPr="007E39B6" w:rsidRDefault="007E39B6">
            <w:pPr>
              <w:spacing w:before="177" w:after="0" w:line="276" w:lineRule="exact"/>
              <w:ind w:left="1498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5"/>
                <w:sz w:val="24"/>
                <w:szCs w:val="24"/>
              </w:rPr>
              <w:t>Temas</w:t>
            </w:r>
          </w:p>
        </w:tc>
        <w:tc>
          <w:tcPr>
            <w:tcW w:w="10400" w:type="dxa"/>
            <w:gridSpan w:val="3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794BF68F" w14:textId="77777777" w:rsidR="004E5CC8" w:rsidRPr="007E39B6" w:rsidRDefault="007E39B6">
            <w:pPr>
              <w:spacing w:before="171" w:after="0" w:line="276" w:lineRule="exact"/>
              <w:ind w:left="4656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6"/>
                <w:sz w:val="24"/>
                <w:szCs w:val="24"/>
              </w:rPr>
              <w:t>Contenidos</w:t>
            </w:r>
          </w:p>
        </w:tc>
        <w:tc>
          <w:tcPr>
            <w:tcW w:w="3800" w:type="dxa"/>
            <w:vMerge w:val="restart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723EB885" w14:textId="77777777" w:rsidR="004E5CC8" w:rsidRPr="007E39B6" w:rsidRDefault="004E5CC8">
            <w:pPr>
              <w:spacing w:after="0" w:line="276" w:lineRule="exact"/>
              <w:ind w:left="1324"/>
              <w:rPr>
                <w:sz w:val="24"/>
                <w:szCs w:val="24"/>
              </w:rPr>
            </w:pPr>
          </w:p>
          <w:p w14:paraId="6B39A7CC" w14:textId="77777777" w:rsidR="004E5CC8" w:rsidRPr="007E39B6" w:rsidRDefault="007E39B6">
            <w:pPr>
              <w:spacing w:before="33" w:after="0" w:line="276" w:lineRule="exact"/>
              <w:ind w:left="1324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9"/>
                <w:sz w:val="24"/>
                <w:szCs w:val="24"/>
              </w:rPr>
              <w:t>Indicadores</w:t>
            </w:r>
          </w:p>
          <w:p w14:paraId="1DE72317" w14:textId="77777777" w:rsidR="004E5CC8" w:rsidRPr="007E39B6" w:rsidRDefault="007E39B6">
            <w:pPr>
              <w:spacing w:before="12" w:after="0" w:line="276" w:lineRule="exact"/>
              <w:ind w:left="1494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90"/>
                <w:sz w:val="24"/>
                <w:szCs w:val="24"/>
              </w:rPr>
              <w:t>de logro</w:t>
            </w:r>
          </w:p>
        </w:tc>
        <w:tc>
          <w:tcPr>
            <w:tcW w:w="3780" w:type="dxa"/>
            <w:vMerge w:val="restart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4739E513" w14:textId="77777777" w:rsidR="004E5CC8" w:rsidRPr="007E39B6" w:rsidRDefault="004E5CC8">
            <w:pPr>
              <w:spacing w:after="0" w:line="276" w:lineRule="exact"/>
              <w:ind w:left="804"/>
              <w:rPr>
                <w:sz w:val="24"/>
                <w:szCs w:val="24"/>
              </w:rPr>
            </w:pPr>
          </w:p>
          <w:p w14:paraId="1315DAD4" w14:textId="77777777" w:rsidR="004E5CC8" w:rsidRPr="007E39B6" w:rsidRDefault="007E39B6">
            <w:pPr>
              <w:spacing w:before="33" w:after="0" w:line="276" w:lineRule="exact"/>
              <w:ind w:left="804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9"/>
                <w:sz w:val="24"/>
                <w:szCs w:val="24"/>
              </w:rPr>
              <w:t>Actividades sugeridas</w:t>
            </w:r>
          </w:p>
          <w:p w14:paraId="4878B116" w14:textId="77777777" w:rsidR="004E5CC8" w:rsidRPr="007E39B6" w:rsidRDefault="007E39B6">
            <w:pPr>
              <w:spacing w:before="12" w:after="0" w:line="276" w:lineRule="exact"/>
              <w:ind w:left="1197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91"/>
                <w:sz w:val="24"/>
                <w:szCs w:val="24"/>
              </w:rPr>
              <w:t>de evaluación</w:t>
            </w:r>
          </w:p>
        </w:tc>
      </w:tr>
      <w:tr w:rsidR="004E5CC8" w:rsidRPr="007E39B6" w14:paraId="50554E71" w14:textId="77777777">
        <w:trPr>
          <w:trHeight w:hRule="exact" w:val="661"/>
        </w:trPr>
        <w:tc>
          <w:tcPr>
            <w:tcW w:w="1129" w:type="dxa"/>
            <w:vMerge/>
            <w:tcBorders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64A7D62E" w14:textId="77777777" w:rsidR="004E5CC8" w:rsidRPr="007E39B6" w:rsidRDefault="004E5CC8"/>
        </w:tc>
        <w:tc>
          <w:tcPr>
            <w:tcW w:w="3620" w:type="dxa"/>
            <w:vMerge/>
            <w:tcBorders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15D091E8" w14:textId="77777777" w:rsidR="004E5CC8" w:rsidRPr="007E39B6" w:rsidRDefault="004E5CC8"/>
        </w:tc>
        <w:tc>
          <w:tcPr>
            <w:tcW w:w="318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7D7A3A08" w14:textId="77777777" w:rsidR="004E5CC8" w:rsidRPr="007E39B6" w:rsidRDefault="007E39B6">
            <w:pPr>
              <w:spacing w:before="189" w:after="0" w:line="276" w:lineRule="exact"/>
              <w:ind w:left="923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8"/>
                <w:sz w:val="24"/>
                <w:szCs w:val="24"/>
              </w:rPr>
              <w:t>Conceptuales</w:t>
            </w:r>
          </w:p>
        </w:tc>
        <w:tc>
          <w:tcPr>
            <w:tcW w:w="344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5511536B" w14:textId="77777777" w:rsidR="004E5CC8" w:rsidRPr="007E39B6" w:rsidRDefault="007E39B6">
            <w:pPr>
              <w:spacing w:before="189" w:after="0" w:line="276" w:lineRule="exact"/>
              <w:ind w:left="894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9"/>
                <w:sz w:val="24"/>
                <w:szCs w:val="24"/>
              </w:rPr>
              <w:t>Procedimentales</w:t>
            </w:r>
          </w:p>
        </w:tc>
        <w:tc>
          <w:tcPr>
            <w:tcW w:w="378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14BA1C4C" w14:textId="77777777" w:rsidR="004E5CC8" w:rsidRPr="007E39B6" w:rsidRDefault="007E39B6">
            <w:pPr>
              <w:spacing w:before="189" w:after="0" w:line="276" w:lineRule="exact"/>
              <w:ind w:left="1248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90"/>
                <w:sz w:val="24"/>
                <w:szCs w:val="24"/>
              </w:rPr>
              <w:t>Actitudinales</w:t>
            </w:r>
          </w:p>
        </w:tc>
        <w:tc>
          <w:tcPr>
            <w:tcW w:w="3800" w:type="dxa"/>
            <w:vMerge/>
            <w:tcBorders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42DC3CB7" w14:textId="77777777" w:rsidR="004E5CC8" w:rsidRPr="007E39B6" w:rsidRDefault="004E5CC8"/>
        </w:tc>
        <w:tc>
          <w:tcPr>
            <w:tcW w:w="3780" w:type="dxa"/>
            <w:vMerge/>
            <w:tcBorders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16121FA9" w14:textId="77777777" w:rsidR="004E5CC8" w:rsidRPr="007E39B6" w:rsidRDefault="004E5CC8"/>
        </w:tc>
      </w:tr>
      <w:tr w:rsidR="004E5CC8" w:rsidRPr="007E39B6" w14:paraId="49210D6D" w14:textId="77777777">
        <w:trPr>
          <w:trHeight w:hRule="exact" w:val="8781"/>
        </w:trPr>
        <w:tc>
          <w:tcPr>
            <w:tcW w:w="1129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73AF19CB" w14:textId="77777777" w:rsidR="004E5CC8" w:rsidRPr="007E39B6" w:rsidRDefault="007E39B6">
            <w:pPr>
              <w:spacing w:before="68" w:after="0" w:line="230" w:lineRule="exact"/>
              <w:ind w:left="512"/>
            </w:pPr>
            <w:r w:rsidRPr="007E39B6">
              <w:rPr>
                <w:rFonts w:ascii="Arial Bold" w:hAnsi="Arial Bold" w:cs="Arial Bold"/>
                <w:color w:val="7896AD"/>
                <w:w w:val="97"/>
                <w:sz w:val="20"/>
                <w:szCs w:val="20"/>
              </w:rPr>
              <w:t>1</w:t>
            </w:r>
          </w:p>
        </w:tc>
        <w:tc>
          <w:tcPr>
            <w:tcW w:w="362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1F7D6B4C" w14:textId="77777777" w:rsidR="004E5CC8" w:rsidRPr="007E39B6" w:rsidRDefault="007E39B6">
            <w:pPr>
              <w:spacing w:before="68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86"/>
                <w:sz w:val="20"/>
                <w:szCs w:val="20"/>
              </w:rPr>
              <w:t>Números complejos</w:t>
            </w:r>
          </w:p>
          <w:p w14:paraId="298A017A" w14:textId="77777777" w:rsidR="004E5CC8" w:rsidRPr="007E39B6" w:rsidRDefault="007E39B6">
            <w:pPr>
              <w:spacing w:before="10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86"/>
                <w:sz w:val="20"/>
                <w:szCs w:val="20"/>
              </w:rPr>
              <w:t>Páginas 12-19</w:t>
            </w:r>
          </w:p>
          <w:p w14:paraId="2E676802" w14:textId="77777777" w:rsidR="004E5CC8" w:rsidRPr="007E39B6" w:rsidRDefault="007E39B6">
            <w:pPr>
              <w:spacing w:before="10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9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7"/>
                <w:w w:val="92"/>
                <w:sz w:val="20"/>
                <w:szCs w:val="20"/>
              </w:rPr>
              <w:t xml:space="preserve"> Números imaginarios</w:t>
            </w:r>
          </w:p>
          <w:p w14:paraId="500DE187" w14:textId="77777777" w:rsidR="004E5CC8" w:rsidRPr="007E39B6" w:rsidRDefault="007E39B6">
            <w:pPr>
              <w:spacing w:before="10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90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7"/>
                <w:w w:val="90"/>
                <w:sz w:val="20"/>
                <w:szCs w:val="20"/>
              </w:rPr>
              <w:t xml:space="preserve"> Conjunto de los números complejos</w:t>
            </w:r>
          </w:p>
          <w:p w14:paraId="3F91D8DA" w14:textId="77777777" w:rsidR="004E5CC8" w:rsidRPr="007E39B6" w:rsidRDefault="007E39B6">
            <w:pPr>
              <w:spacing w:before="10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9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7"/>
                <w:w w:val="92"/>
                <w:sz w:val="20"/>
                <w:szCs w:val="20"/>
              </w:rPr>
              <w:t xml:space="preserve"> Puntos en el plano complejo</w:t>
            </w:r>
          </w:p>
        </w:tc>
        <w:tc>
          <w:tcPr>
            <w:tcW w:w="318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5938F0BF" w14:textId="77777777" w:rsidR="004E5CC8" w:rsidRPr="007E39B6" w:rsidRDefault="007E39B6">
            <w:pPr>
              <w:spacing w:before="68" w:after="0" w:line="230" w:lineRule="exact"/>
              <w:ind w:left="110"/>
            </w:pPr>
            <w:r w:rsidRPr="007E39B6">
              <w:rPr>
                <w:rFonts w:ascii="Arial" w:hAnsi="Arial" w:cs="Arial"/>
                <w:color w:val="628195"/>
                <w:spacing w:val="3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3"/>
                <w:sz w:val="20"/>
                <w:szCs w:val="20"/>
              </w:rPr>
              <w:t xml:space="preserve"> El conjunto de los</w:t>
            </w:r>
          </w:p>
          <w:p w14:paraId="7878A926" w14:textId="77777777" w:rsidR="004E5CC8" w:rsidRPr="007E39B6" w:rsidRDefault="007E39B6">
            <w:pPr>
              <w:spacing w:before="10" w:after="0" w:line="230" w:lineRule="exact"/>
              <w:ind w:left="280"/>
            </w:pPr>
            <w:r w:rsidRPr="007E39B6">
              <w:rPr>
                <w:rFonts w:ascii="Arial" w:hAnsi="Arial" w:cs="Arial"/>
                <w:color w:val="2B2A29"/>
                <w:sz w:val="20"/>
                <w:szCs w:val="20"/>
              </w:rPr>
              <w:t>números complejos</w:t>
            </w:r>
          </w:p>
          <w:p w14:paraId="47FE07DF" w14:textId="77777777" w:rsidR="004E5CC8" w:rsidRPr="007E39B6" w:rsidRDefault="007E39B6">
            <w:pPr>
              <w:spacing w:before="10" w:after="0" w:line="230" w:lineRule="exact"/>
              <w:ind w:left="310"/>
            </w:pPr>
            <w:r w:rsidRPr="007E39B6">
              <w:rPr>
                <w:rFonts w:ascii="Arial" w:hAnsi="Arial" w:cs="Arial"/>
                <w:color w:val="2B2A29"/>
                <w:w w:val="114"/>
                <w:sz w:val="20"/>
                <w:szCs w:val="20"/>
              </w:rPr>
              <w:t>--</w:t>
            </w:r>
            <w:r w:rsidRPr="007E39B6">
              <w:rPr>
                <w:rFonts w:ascii="Arial" w:hAnsi="Arial" w:cs="Arial"/>
                <w:color w:val="2B2A29"/>
                <w:spacing w:val="-7"/>
                <w:sz w:val="20"/>
                <w:szCs w:val="20"/>
              </w:rPr>
              <w:t>Concepto</w:t>
            </w:r>
          </w:p>
        </w:tc>
        <w:tc>
          <w:tcPr>
            <w:tcW w:w="344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7780D398" w14:textId="77777777" w:rsidR="004E5CC8" w:rsidRPr="007E39B6" w:rsidRDefault="007E39B6">
            <w:pPr>
              <w:spacing w:before="68" w:after="0" w:line="230" w:lineRule="exact"/>
              <w:ind w:left="116"/>
            </w:pPr>
            <w:r w:rsidRPr="007E39B6">
              <w:rPr>
                <w:rFonts w:ascii="Arial" w:hAnsi="Arial" w:cs="Arial"/>
                <w:color w:val="628195"/>
                <w:spacing w:val="-1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1"/>
                <w:sz w:val="20"/>
                <w:szCs w:val="20"/>
              </w:rPr>
              <w:t xml:space="preserve"> Deducción del conjunto de los</w:t>
            </w:r>
          </w:p>
          <w:p w14:paraId="24426967" w14:textId="77777777" w:rsidR="004E5CC8" w:rsidRPr="007E39B6" w:rsidRDefault="007E39B6">
            <w:pPr>
              <w:spacing w:before="10" w:after="0" w:line="230" w:lineRule="exact"/>
              <w:ind w:left="286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números complejos.</w:t>
            </w:r>
          </w:p>
          <w:p w14:paraId="22D25F93" w14:textId="77777777" w:rsidR="004E5CC8" w:rsidRPr="007E39B6" w:rsidRDefault="007E39B6">
            <w:pPr>
              <w:spacing w:before="124" w:after="0" w:line="230" w:lineRule="exact"/>
              <w:ind w:left="116"/>
            </w:pPr>
            <w:r w:rsidRPr="007E39B6">
              <w:rPr>
                <w:rFonts w:ascii="Arial" w:hAnsi="Arial" w:cs="Arial"/>
                <w:color w:val="628195"/>
                <w:spacing w:val="-1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1"/>
                <w:sz w:val="20"/>
                <w:szCs w:val="20"/>
              </w:rPr>
              <w:t xml:space="preserve"> Caracterización de un</w:t>
            </w:r>
          </w:p>
          <w:p w14:paraId="7BA944FE" w14:textId="77777777" w:rsidR="004E5CC8" w:rsidRPr="007E39B6" w:rsidRDefault="007E39B6">
            <w:pPr>
              <w:spacing w:before="10" w:after="0" w:line="230" w:lineRule="exact"/>
              <w:ind w:left="286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número complejo.</w:t>
            </w:r>
          </w:p>
          <w:p w14:paraId="27C8C620" w14:textId="77777777" w:rsidR="004E5CC8" w:rsidRPr="007E39B6" w:rsidRDefault="007E39B6">
            <w:pPr>
              <w:spacing w:before="123" w:after="0" w:line="230" w:lineRule="exact"/>
              <w:ind w:left="116"/>
            </w:pPr>
            <w:r w:rsidRPr="007E39B6">
              <w:rPr>
                <w:rFonts w:ascii="Arial" w:hAnsi="Arial" w:cs="Arial"/>
                <w:color w:val="628195"/>
                <w:spacing w:val="-1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1"/>
                <w:sz w:val="20"/>
                <w:szCs w:val="20"/>
              </w:rPr>
              <w:t xml:space="preserve"> Construcción del plano complejo.</w:t>
            </w:r>
          </w:p>
          <w:p w14:paraId="5C658B38" w14:textId="77777777" w:rsidR="004E5CC8" w:rsidRPr="007E39B6" w:rsidRDefault="007E39B6">
            <w:pPr>
              <w:spacing w:before="123" w:after="0" w:line="230" w:lineRule="exact"/>
              <w:ind w:left="116"/>
            </w:pPr>
            <w:r w:rsidRPr="007E39B6">
              <w:rPr>
                <w:rFonts w:ascii="Arial" w:hAnsi="Arial" w:cs="Arial"/>
                <w:color w:val="628195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z w:val="20"/>
                <w:szCs w:val="20"/>
              </w:rPr>
              <w:t xml:space="preserve"> Ubicación de puntos en el</w:t>
            </w:r>
          </w:p>
          <w:p w14:paraId="3E9ADC21" w14:textId="77777777" w:rsidR="004E5CC8" w:rsidRPr="007E39B6" w:rsidRDefault="007E39B6">
            <w:pPr>
              <w:spacing w:before="10" w:after="0" w:line="230" w:lineRule="exact"/>
              <w:ind w:left="286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plano complejo.</w:t>
            </w:r>
          </w:p>
        </w:tc>
        <w:tc>
          <w:tcPr>
            <w:tcW w:w="378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55FBB055" w14:textId="77777777" w:rsidR="004E5CC8" w:rsidRPr="007E39B6" w:rsidRDefault="007E39B6">
            <w:pPr>
              <w:spacing w:before="68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1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1"/>
                <w:sz w:val="20"/>
                <w:szCs w:val="20"/>
              </w:rPr>
              <w:t xml:space="preserve"> Internaliza el conjunto de los</w:t>
            </w:r>
          </w:p>
          <w:p w14:paraId="33A89E9F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números complejos.</w:t>
            </w:r>
          </w:p>
          <w:p w14:paraId="66DA0942" w14:textId="77777777" w:rsidR="004E5CC8" w:rsidRPr="007E39B6" w:rsidRDefault="007E39B6">
            <w:pPr>
              <w:spacing w:before="124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Seguridad al caracterizar un</w:t>
            </w:r>
          </w:p>
          <w:p w14:paraId="55A21E77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número complejo.</w:t>
            </w:r>
          </w:p>
          <w:p w14:paraId="47778DE0" w14:textId="77777777" w:rsidR="004E5CC8" w:rsidRPr="007E39B6" w:rsidRDefault="007E39B6">
            <w:pPr>
              <w:spacing w:before="123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1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1"/>
                <w:sz w:val="20"/>
                <w:szCs w:val="20"/>
              </w:rPr>
              <w:t xml:space="preserve"> Claridad y precisión al construir el</w:t>
            </w:r>
          </w:p>
          <w:p w14:paraId="508AB1A0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plano complejo.</w:t>
            </w:r>
          </w:p>
          <w:p w14:paraId="73CD2C80" w14:textId="77777777" w:rsidR="004E5CC8" w:rsidRPr="007E39B6" w:rsidRDefault="007E39B6">
            <w:pPr>
              <w:spacing w:before="123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1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1"/>
                <w:sz w:val="20"/>
                <w:szCs w:val="20"/>
              </w:rPr>
              <w:t xml:space="preserve"> Exactitud al ubicar puntos en el</w:t>
            </w:r>
          </w:p>
          <w:p w14:paraId="2131217D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plano complejo.</w:t>
            </w:r>
          </w:p>
        </w:tc>
        <w:tc>
          <w:tcPr>
            <w:tcW w:w="380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74DE7CF7" w14:textId="77777777" w:rsidR="004E5CC8" w:rsidRPr="007E39B6" w:rsidRDefault="007E39B6">
            <w:pPr>
              <w:spacing w:before="68" w:after="0" w:line="230" w:lineRule="exact"/>
              <w:ind w:left="123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Explica con disposición el concepto</w:t>
            </w:r>
          </w:p>
          <w:p w14:paraId="166D17A7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y origen del conjunto de los</w:t>
            </w:r>
          </w:p>
          <w:p w14:paraId="72312853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números complejos.</w:t>
            </w:r>
          </w:p>
          <w:p w14:paraId="62E4DD01" w14:textId="77777777" w:rsidR="004E5CC8" w:rsidRPr="007E39B6" w:rsidRDefault="007E39B6">
            <w:pPr>
              <w:spacing w:before="124" w:after="0" w:line="230" w:lineRule="exact"/>
              <w:ind w:left="123"/>
            </w:pPr>
            <w:r w:rsidRPr="007E39B6">
              <w:rPr>
                <w:rFonts w:ascii="Arial" w:hAnsi="Arial" w:cs="Arial"/>
                <w:color w:val="628195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z w:val="20"/>
                <w:szCs w:val="20"/>
              </w:rPr>
              <w:t xml:space="preserve"> Identifica con seguridad un</w:t>
            </w:r>
          </w:p>
          <w:p w14:paraId="00FF5C17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número complejo.</w:t>
            </w:r>
          </w:p>
          <w:p w14:paraId="5F7C80F9" w14:textId="77777777" w:rsidR="004E5CC8" w:rsidRPr="007E39B6" w:rsidRDefault="007E39B6">
            <w:pPr>
              <w:spacing w:before="123" w:after="0" w:line="230" w:lineRule="exact"/>
              <w:ind w:left="123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Construye con claridad y precisión el</w:t>
            </w:r>
          </w:p>
          <w:p w14:paraId="466CA726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plano complejo.</w:t>
            </w:r>
          </w:p>
          <w:p w14:paraId="5155482D" w14:textId="77777777" w:rsidR="004E5CC8" w:rsidRPr="007E39B6" w:rsidRDefault="007E39B6">
            <w:pPr>
              <w:spacing w:before="123" w:after="0" w:line="230" w:lineRule="exact"/>
              <w:ind w:left="123"/>
            </w:pPr>
            <w:r w:rsidRPr="007E39B6">
              <w:rPr>
                <w:rFonts w:ascii="Arial" w:hAnsi="Arial" w:cs="Arial"/>
                <w:color w:val="628195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z w:val="20"/>
                <w:szCs w:val="20"/>
              </w:rPr>
              <w:t xml:space="preserve"> Ubica con exactitud puntos en el</w:t>
            </w:r>
          </w:p>
          <w:p w14:paraId="4FBECB5A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plano complejo.</w:t>
            </w:r>
          </w:p>
        </w:tc>
        <w:tc>
          <w:tcPr>
            <w:tcW w:w="378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658C0FD6" w14:textId="77777777" w:rsidR="004E5CC8" w:rsidRPr="007E39B6" w:rsidRDefault="007E39B6">
            <w:pPr>
              <w:spacing w:before="68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3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 xml:space="preserve"> Investiga, a través de la web, textos u</w:t>
            </w:r>
          </w:p>
          <w:p w14:paraId="49488445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otros recursos el concepto y origen de</w:t>
            </w:r>
          </w:p>
          <w:p w14:paraId="7E072ABF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los números complejos.</w:t>
            </w:r>
          </w:p>
          <w:p w14:paraId="73FFDFDD" w14:textId="77777777" w:rsidR="004E5CC8" w:rsidRPr="007E39B6" w:rsidRDefault="007E39B6">
            <w:pPr>
              <w:spacing w:before="124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3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 xml:space="preserve"> Comparte colaborativamente lo</w:t>
            </w:r>
          </w:p>
          <w:p w14:paraId="3A3C1281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investigado a través de un hexagrama</w:t>
            </w:r>
          </w:p>
          <w:p w14:paraId="2D9EA406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propuesto por el docente.</w:t>
            </w:r>
          </w:p>
          <w:p w14:paraId="3A0746C2" w14:textId="77777777" w:rsidR="004E5CC8" w:rsidRPr="007E39B6" w:rsidRDefault="007E39B6">
            <w:pPr>
              <w:spacing w:before="123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3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 xml:space="preserve"> Completa, en equipo, tablas con las</w:t>
            </w:r>
          </w:p>
          <w:p w14:paraId="44324C61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características de un número complejo.</w:t>
            </w:r>
          </w:p>
          <w:p w14:paraId="58A8FF27" w14:textId="77777777" w:rsidR="004E5CC8" w:rsidRPr="007E39B6" w:rsidRDefault="007E39B6">
            <w:pPr>
              <w:spacing w:before="123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1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1"/>
                <w:sz w:val="20"/>
                <w:szCs w:val="20"/>
              </w:rPr>
              <w:t xml:space="preserve"> Diseña en cartulina, papel periódico u</w:t>
            </w:r>
          </w:p>
          <w:p w14:paraId="665153CE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otro material el plano complejo.</w:t>
            </w:r>
          </w:p>
          <w:p w14:paraId="59090177" w14:textId="77777777" w:rsidR="004E5CC8" w:rsidRPr="007E39B6" w:rsidRDefault="007E39B6">
            <w:pPr>
              <w:spacing w:before="124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1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1"/>
                <w:sz w:val="20"/>
                <w:szCs w:val="20"/>
              </w:rPr>
              <w:t xml:space="preserve"> Participa, con el equipo, de trabajo</w:t>
            </w:r>
          </w:p>
          <w:p w14:paraId="498A2731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>en la ubicación de puntos en el</w:t>
            </w:r>
          </w:p>
          <w:p w14:paraId="540E7165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plano complejo.</w:t>
            </w:r>
          </w:p>
        </w:tc>
      </w:tr>
    </w:tbl>
    <w:p w14:paraId="140CF15B" w14:textId="77777777" w:rsidR="004E5CC8" w:rsidRDefault="004E5CC8">
      <w:pPr>
        <w:spacing w:after="0" w:line="276" w:lineRule="exact"/>
        <w:ind w:left="17427"/>
        <w:rPr>
          <w:sz w:val="24"/>
          <w:szCs w:val="24"/>
        </w:rPr>
      </w:pPr>
    </w:p>
    <w:p w14:paraId="4F93F2F8" w14:textId="77777777" w:rsidR="004E5CC8" w:rsidRDefault="007E39B6">
      <w:pPr>
        <w:tabs>
          <w:tab w:val="left" w:pos="23202"/>
        </w:tabs>
        <w:spacing w:before="165" w:after="0" w:line="276" w:lineRule="exact"/>
        <w:ind w:left="17427"/>
      </w:pPr>
      <w:r>
        <w:rPr>
          <w:rFonts w:ascii="Arial" w:hAnsi="Arial" w:cs="Arial"/>
          <w:color w:val="2B2A29"/>
          <w:spacing w:val="-7"/>
          <w:w w:val="86"/>
          <w:sz w:val="18"/>
          <w:szCs w:val="18"/>
        </w:rPr>
        <w:t>© Santillana S. A. Prohibida su fotocopia. Ley de Derechos de Autor n.° 15/1994.</w:t>
      </w:r>
      <w:r>
        <w:rPr>
          <w:rFonts w:ascii="Arial" w:hAnsi="Arial" w:cs="Arial"/>
          <w:color w:val="FEFFFF"/>
          <w:sz w:val="24"/>
          <w:szCs w:val="24"/>
        </w:rPr>
        <w:tab/>
      </w:r>
      <w:r>
        <w:rPr>
          <w:rFonts w:ascii="Arial" w:hAnsi="Arial" w:cs="Arial"/>
          <w:color w:val="FEFFFF"/>
          <w:w w:val="107"/>
          <w:sz w:val="24"/>
          <w:szCs w:val="24"/>
        </w:rPr>
        <w:t>2</w:t>
      </w:r>
    </w:p>
    <w:p w14:paraId="79DCF5CC" w14:textId="77777777" w:rsidR="004E5CC8" w:rsidRDefault="004E5CC8">
      <w:pPr>
        <w:spacing w:after="0" w:line="240" w:lineRule="exact"/>
        <w:rPr>
          <w:sz w:val="12"/>
          <w:szCs w:val="12"/>
        </w:rPr>
        <w:sectPr w:rsidR="004E5CC8">
          <w:pgSz w:w="24480" w:h="15840"/>
          <w:pgMar w:top="-20" w:right="0" w:bottom="-20" w:left="0" w:header="0" w:footer="0" w:gutter="0"/>
          <w:cols w:space="720"/>
        </w:sectPr>
      </w:pPr>
    </w:p>
    <w:p w14:paraId="2CCE8DEB" w14:textId="77777777" w:rsidR="004E5CC8" w:rsidRDefault="004E5CC8">
      <w:pPr>
        <w:spacing w:after="0" w:line="240" w:lineRule="exact"/>
        <w:rPr>
          <w:rFonts w:ascii="Times New Roman" w:hAnsi="Times New Roman"/>
          <w:sz w:val="24"/>
        </w:rPr>
      </w:pPr>
    </w:p>
    <w:p w14:paraId="0B273F20" w14:textId="77777777" w:rsidR="004E5CC8" w:rsidRDefault="004E5CC8">
      <w:pPr>
        <w:spacing w:after="0" w:line="230" w:lineRule="exact"/>
        <w:ind w:left="22294"/>
        <w:rPr>
          <w:sz w:val="24"/>
          <w:szCs w:val="24"/>
        </w:rPr>
      </w:pPr>
    </w:p>
    <w:p w14:paraId="7BAD5E6D" w14:textId="77777777" w:rsidR="004E5CC8" w:rsidRDefault="007E39B6">
      <w:pPr>
        <w:spacing w:before="160" w:after="0" w:line="230" w:lineRule="exact"/>
        <w:ind w:left="22294"/>
      </w:pPr>
      <w:r>
        <w:rPr>
          <w:rFonts w:ascii="Times New Roman Bold" w:hAnsi="Times New Roman Bold" w:cs="Times New Roman Bold"/>
          <w:color w:val="0090BA"/>
          <w:w w:val="111"/>
          <w:sz w:val="20"/>
          <w:szCs w:val="20"/>
        </w:rPr>
        <w:t>Matemática 9</w:t>
      </w:r>
    </w:p>
    <w:p w14:paraId="450C7774" w14:textId="77777777" w:rsidR="004E5CC8" w:rsidRDefault="004E5CC8">
      <w:pPr>
        <w:spacing w:after="0" w:line="276" w:lineRule="exact"/>
        <w:ind w:left="850"/>
        <w:rPr>
          <w:sz w:val="24"/>
          <w:szCs w:val="24"/>
        </w:rPr>
      </w:pPr>
    </w:p>
    <w:p w14:paraId="0A4F80B9" w14:textId="77777777" w:rsidR="004E5CC8" w:rsidRDefault="007E39B6">
      <w:pPr>
        <w:spacing w:before="196" w:after="0" w:line="276" w:lineRule="exact"/>
        <w:ind w:left="850"/>
      </w:pPr>
      <w:r>
        <w:rPr>
          <w:rFonts w:ascii="Arial Bold" w:hAnsi="Arial Bold" w:cs="Arial Bold"/>
          <w:color w:val="628195"/>
          <w:spacing w:val="-7"/>
          <w:w w:val="92"/>
          <w:sz w:val="24"/>
          <w:szCs w:val="24"/>
        </w:rPr>
        <w:t>Área 2: Álgebra</w:t>
      </w:r>
    </w:p>
    <w:p w14:paraId="2709FC0B" w14:textId="77777777" w:rsidR="004E5CC8" w:rsidRDefault="007E39B6">
      <w:pPr>
        <w:spacing w:before="124" w:after="0" w:line="276" w:lineRule="exact"/>
        <w:ind w:left="850"/>
      </w:pPr>
      <w:r>
        <w:rPr>
          <w:rFonts w:ascii="Arial Bold" w:hAnsi="Arial Bold" w:cs="Arial Bold"/>
          <w:color w:val="628195"/>
          <w:spacing w:val="-7"/>
          <w:w w:val="90"/>
          <w:sz w:val="24"/>
          <w:szCs w:val="24"/>
        </w:rPr>
        <w:t>Objetivos de aprendizaje</w:t>
      </w:r>
    </w:p>
    <w:p w14:paraId="45170CBC" w14:textId="77777777" w:rsidR="004E5CC8" w:rsidRDefault="007E39B6">
      <w:pPr>
        <w:tabs>
          <w:tab w:val="left" w:pos="1077"/>
        </w:tabs>
        <w:spacing w:before="114" w:after="0" w:line="240" w:lineRule="exact"/>
        <w:ind w:left="850" w:right="12368"/>
        <w:jc w:val="both"/>
      </w:pPr>
      <w:r>
        <w:rPr>
          <w:rFonts w:ascii="Arial" w:hAnsi="Arial" w:cs="Arial"/>
          <w:color w:val="7896AD"/>
          <w:spacing w:val="-3"/>
          <w:sz w:val="24"/>
          <w:szCs w:val="24"/>
        </w:rPr>
        <w:t xml:space="preserve">• </w:t>
      </w:r>
      <w:r>
        <w:rPr>
          <w:rFonts w:ascii="Arial" w:hAnsi="Arial" w:cs="Arial"/>
          <w:color w:val="2B2A29"/>
          <w:spacing w:val="-3"/>
          <w:sz w:val="20"/>
          <w:szCs w:val="20"/>
        </w:rPr>
        <w:t xml:space="preserve">Emplea la factorización como proceso que le permite descomponer en factores una expresión algebraica para resolver ejercicios </w:t>
      </w:r>
      <w:r>
        <w:br/>
      </w:r>
      <w:r>
        <w:rPr>
          <w:rFonts w:ascii="Arial" w:hAnsi="Arial" w:cs="Arial"/>
          <w:color w:val="2B2A29"/>
          <w:sz w:val="20"/>
          <w:szCs w:val="20"/>
        </w:rPr>
        <w:tab/>
      </w:r>
      <w:r>
        <w:rPr>
          <w:rFonts w:ascii="Arial" w:hAnsi="Arial" w:cs="Arial"/>
          <w:color w:val="2B2A29"/>
          <w:spacing w:val="-3"/>
          <w:sz w:val="20"/>
          <w:szCs w:val="20"/>
        </w:rPr>
        <w:t>y situaciones del entorno.</w:t>
      </w:r>
    </w:p>
    <w:p w14:paraId="205060DD" w14:textId="77777777" w:rsidR="004E5CC8" w:rsidRDefault="007E39B6">
      <w:pPr>
        <w:spacing w:before="9" w:after="0" w:line="230" w:lineRule="exact"/>
        <w:ind w:left="850"/>
      </w:pPr>
      <w:r>
        <w:rPr>
          <w:rFonts w:ascii="Arial" w:hAnsi="Arial" w:cs="Arial"/>
          <w:color w:val="7896AD"/>
          <w:spacing w:val="-3"/>
          <w:sz w:val="24"/>
          <w:szCs w:val="24"/>
        </w:rPr>
        <w:t>•</w:t>
      </w:r>
      <w:r>
        <w:rPr>
          <w:rFonts w:ascii="Arial" w:hAnsi="Arial" w:cs="Arial"/>
          <w:color w:val="2B2A29"/>
          <w:spacing w:val="-3"/>
          <w:sz w:val="20"/>
          <w:szCs w:val="20"/>
        </w:rPr>
        <w:t xml:space="preserve"> Opera fracciones algebraicas para resolver según la definición, ejercicios y situaciones de la vida cotidiana.</w:t>
      </w:r>
    </w:p>
    <w:p w14:paraId="46A0CC96" w14:textId="77777777" w:rsidR="004E5CC8" w:rsidRDefault="007E39B6">
      <w:pPr>
        <w:spacing w:before="10" w:after="0" w:line="230" w:lineRule="exact"/>
        <w:ind w:left="850"/>
      </w:pPr>
      <w:r>
        <w:rPr>
          <w:rFonts w:ascii="Arial" w:hAnsi="Arial" w:cs="Arial"/>
          <w:color w:val="7896AD"/>
          <w:spacing w:val="-7"/>
          <w:sz w:val="24"/>
          <w:szCs w:val="24"/>
        </w:rPr>
        <w:t>•</w:t>
      </w:r>
      <w:r>
        <w:rPr>
          <w:rFonts w:ascii="Arial" w:hAnsi="Arial" w:cs="Arial"/>
          <w:color w:val="2B2A29"/>
          <w:spacing w:val="-7"/>
          <w:sz w:val="20"/>
          <w:szCs w:val="20"/>
        </w:rPr>
        <w:t xml:space="preserve"> Analiza la ecuación de primer grado para expresar y resolver expresiones del lenguaje común con el lenguaje algebraico y viceversa.</w:t>
      </w:r>
    </w:p>
    <w:p w14:paraId="21D56937" w14:textId="77777777" w:rsidR="004E5CC8" w:rsidRDefault="007E39B6">
      <w:pPr>
        <w:spacing w:before="10" w:after="0" w:line="230" w:lineRule="exact"/>
        <w:ind w:left="850"/>
      </w:pPr>
      <w:r>
        <w:rPr>
          <w:rFonts w:ascii="Arial" w:hAnsi="Arial" w:cs="Arial"/>
          <w:color w:val="7896AD"/>
          <w:spacing w:val="-3"/>
          <w:sz w:val="24"/>
          <w:szCs w:val="24"/>
        </w:rPr>
        <w:t>•</w:t>
      </w:r>
      <w:r>
        <w:rPr>
          <w:rFonts w:ascii="Arial" w:hAnsi="Arial" w:cs="Arial"/>
          <w:color w:val="2B2A29"/>
          <w:spacing w:val="-3"/>
          <w:sz w:val="20"/>
          <w:szCs w:val="20"/>
        </w:rPr>
        <w:t xml:space="preserve"> Emplea métodos para resolver situaciones presentadas en sistemas de ecuaciones de primer grado con dos incógnitas.</w:t>
      </w:r>
    </w:p>
    <w:p w14:paraId="13322AD7" w14:textId="77777777" w:rsidR="004E5CC8" w:rsidRDefault="004E5CC8">
      <w:pPr>
        <w:spacing w:after="0" w:line="200" w:lineRule="exact"/>
        <w:ind w:left="870"/>
        <w:rPr>
          <w:sz w:val="24"/>
          <w:szCs w:val="24"/>
        </w:rPr>
      </w:pPr>
    </w:p>
    <w:p w14:paraId="06A23501" w14:textId="77777777" w:rsidR="004E5CC8" w:rsidRDefault="004E5CC8">
      <w:pPr>
        <w:spacing w:after="0" w:line="377" w:lineRule="exact"/>
        <w:ind w:left="870"/>
        <w:rPr>
          <w:sz w:val="24"/>
          <w:szCs w:val="24"/>
        </w:rPr>
      </w:pPr>
    </w:p>
    <w:tbl>
      <w:tblPr>
        <w:tblW w:w="0" w:type="auto"/>
        <w:tblInd w:w="8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9"/>
        <w:gridCol w:w="3620"/>
        <w:gridCol w:w="3180"/>
        <w:gridCol w:w="3440"/>
        <w:gridCol w:w="3780"/>
        <w:gridCol w:w="3800"/>
        <w:gridCol w:w="3780"/>
      </w:tblGrid>
      <w:tr w:rsidR="004E5CC8" w:rsidRPr="007E39B6" w14:paraId="57374B09" w14:textId="77777777">
        <w:trPr>
          <w:trHeight w:hRule="exact" w:val="679"/>
        </w:trPr>
        <w:tc>
          <w:tcPr>
            <w:tcW w:w="22729" w:type="dxa"/>
            <w:gridSpan w:val="7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17D81200" w14:textId="77777777" w:rsidR="004E5CC8" w:rsidRPr="007E39B6" w:rsidRDefault="007E39B6">
            <w:pPr>
              <w:spacing w:before="199" w:after="0" w:line="276" w:lineRule="exact"/>
              <w:ind w:left="113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90"/>
                <w:sz w:val="24"/>
                <w:szCs w:val="24"/>
              </w:rPr>
              <w:t>Primer trimestre</w:t>
            </w:r>
          </w:p>
        </w:tc>
      </w:tr>
      <w:tr w:rsidR="004E5CC8" w:rsidRPr="007E39B6" w14:paraId="7C601DE0" w14:textId="77777777">
        <w:trPr>
          <w:trHeight w:hRule="exact" w:val="623"/>
        </w:trPr>
        <w:tc>
          <w:tcPr>
            <w:tcW w:w="1129" w:type="dxa"/>
            <w:vMerge w:val="restart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7F468B95" w14:textId="77777777" w:rsidR="004E5CC8" w:rsidRPr="007E39B6" w:rsidRDefault="004E5CC8">
            <w:pPr>
              <w:spacing w:after="0" w:line="276" w:lineRule="exact"/>
              <w:ind w:left="221"/>
              <w:rPr>
                <w:sz w:val="24"/>
                <w:szCs w:val="24"/>
              </w:rPr>
            </w:pPr>
          </w:p>
          <w:p w14:paraId="5065C1DF" w14:textId="77777777" w:rsidR="004E5CC8" w:rsidRPr="007E39B6" w:rsidRDefault="007E39B6">
            <w:pPr>
              <w:spacing w:before="177" w:after="0" w:line="276" w:lineRule="exact"/>
              <w:ind w:left="221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8"/>
                <w:sz w:val="24"/>
                <w:szCs w:val="24"/>
              </w:rPr>
              <w:t>Unidad</w:t>
            </w:r>
          </w:p>
        </w:tc>
        <w:tc>
          <w:tcPr>
            <w:tcW w:w="3620" w:type="dxa"/>
            <w:vMerge w:val="restart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6ACB73D5" w14:textId="77777777" w:rsidR="004E5CC8" w:rsidRPr="007E39B6" w:rsidRDefault="004E5CC8">
            <w:pPr>
              <w:spacing w:after="0" w:line="276" w:lineRule="exact"/>
              <w:ind w:left="1498"/>
              <w:rPr>
                <w:sz w:val="24"/>
                <w:szCs w:val="24"/>
              </w:rPr>
            </w:pPr>
          </w:p>
          <w:p w14:paraId="1A279AD5" w14:textId="77777777" w:rsidR="004E5CC8" w:rsidRPr="007E39B6" w:rsidRDefault="007E39B6">
            <w:pPr>
              <w:spacing w:before="177" w:after="0" w:line="276" w:lineRule="exact"/>
              <w:ind w:left="1498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5"/>
                <w:sz w:val="24"/>
                <w:szCs w:val="24"/>
              </w:rPr>
              <w:t>Temas</w:t>
            </w:r>
          </w:p>
        </w:tc>
        <w:tc>
          <w:tcPr>
            <w:tcW w:w="10400" w:type="dxa"/>
            <w:gridSpan w:val="3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7C6B98F2" w14:textId="77777777" w:rsidR="004E5CC8" w:rsidRPr="007E39B6" w:rsidRDefault="007E39B6">
            <w:pPr>
              <w:spacing w:before="170" w:after="0" w:line="276" w:lineRule="exact"/>
              <w:ind w:left="4656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6"/>
                <w:sz w:val="24"/>
                <w:szCs w:val="24"/>
              </w:rPr>
              <w:t>Contenidos</w:t>
            </w:r>
          </w:p>
        </w:tc>
        <w:tc>
          <w:tcPr>
            <w:tcW w:w="3800" w:type="dxa"/>
            <w:vMerge w:val="restart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46D76543" w14:textId="77777777" w:rsidR="004E5CC8" w:rsidRPr="007E39B6" w:rsidRDefault="004E5CC8">
            <w:pPr>
              <w:spacing w:after="0" w:line="276" w:lineRule="exact"/>
              <w:ind w:left="1324"/>
              <w:rPr>
                <w:sz w:val="24"/>
                <w:szCs w:val="24"/>
              </w:rPr>
            </w:pPr>
          </w:p>
          <w:p w14:paraId="5054A42A" w14:textId="77777777" w:rsidR="004E5CC8" w:rsidRPr="007E39B6" w:rsidRDefault="007E39B6">
            <w:pPr>
              <w:spacing w:before="33" w:after="0" w:line="276" w:lineRule="exact"/>
              <w:ind w:left="1324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9"/>
                <w:sz w:val="24"/>
                <w:szCs w:val="24"/>
              </w:rPr>
              <w:t>Indicadores</w:t>
            </w:r>
          </w:p>
          <w:p w14:paraId="5A2ABD84" w14:textId="77777777" w:rsidR="004E5CC8" w:rsidRPr="007E39B6" w:rsidRDefault="007E39B6">
            <w:pPr>
              <w:spacing w:before="12" w:after="0" w:line="276" w:lineRule="exact"/>
              <w:ind w:left="1494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90"/>
                <w:sz w:val="24"/>
                <w:szCs w:val="24"/>
              </w:rPr>
              <w:t>de logro</w:t>
            </w:r>
          </w:p>
        </w:tc>
        <w:tc>
          <w:tcPr>
            <w:tcW w:w="3780" w:type="dxa"/>
            <w:vMerge w:val="restart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34B55E20" w14:textId="77777777" w:rsidR="004E5CC8" w:rsidRPr="007E39B6" w:rsidRDefault="004E5CC8">
            <w:pPr>
              <w:spacing w:after="0" w:line="276" w:lineRule="exact"/>
              <w:ind w:left="804"/>
              <w:rPr>
                <w:sz w:val="24"/>
                <w:szCs w:val="24"/>
              </w:rPr>
            </w:pPr>
          </w:p>
          <w:p w14:paraId="2CE8BE0E" w14:textId="77777777" w:rsidR="004E5CC8" w:rsidRPr="007E39B6" w:rsidRDefault="007E39B6">
            <w:pPr>
              <w:spacing w:before="33" w:after="0" w:line="276" w:lineRule="exact"/>
              <w:ind w:left="804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9"/>
                <w:sz w:val="24"/>
                <w:szCs w:val="24"/>
              </w:rPr>
              <w:t>Actividades sugeridas</w:t>
            </w:r>
          </w:p>
          <w:p w14:paraId="77CFDD0C" w14:textId="77777777" w:rsidR="004E5CC8" w:rsidRPr="007E39B6" w:rsidRDefault="007E39B6">
            <w:pPr>
              <w:spacing w:before="12" w:after="0" w:line="276" w:lineRule="exact"/>
              <w:ind w:left="1197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91"/>
                <w:sz w:val="24"/>
                <w:szCs w:val="24"/>
              </w:rPr>
              <w:t>de evaluación</w:t>
            </w:r>
          </w:p>
        </w:tc>
      </w:tr>
      <w:tr w:rsidR="004E5CC8" w:rsidRPr="007E39B6" w14:paraId="4935918C" w14:textId="77777777">
        <w:trPr>
          <w:trHeight w:hRule="exact" w:val="661"/>
        </w:trPr>
        <w:tc>
          <w:tcPr>
            <w:tcW w:w="1129" w:type="dxa"/>
            <w:vMerge/>
            <w:tcBorders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0E6718C8" w14:textId="77777777" w:rsidR="004E5CC8" w:rsidRPr="007E39B6" w:rsidRDefault="004E5CC8"/>
        </w:tc>
        <w:tc>
          <w:tcPr>
            <w:tcW w:w="3620" w:type="dxa"/>
            <w:vMerge/>
            <w:tcBorders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242E749E" w14:textId="77777777" w:rsidR="004E5CC8" w:rsidRPr="007E39B6" w:rsidRDefault="004E5CC8"/>
        </w:tc>
        <w:tc>
          <w:tcPr>
            <w:tcW w:w="318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253CA193" w14:textId="77777777" w:rsidR="004E5CC8" w:rsidRPr="007E39B6" w:rsidRDefault="007E39B6">
            <w:pPr>
              <w:spacing w:before="190" w:after="0" w:line="276" w:lineRule="exact"/>
              <w:ind w:left="923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8"/>
                <w:sz w:val="24"/>
                <w:szCs w:val="24"/>
              </w:rPr>
              <w:t>Conceptuales</w:t>
            </w:r>
          </w:p>
        </w:tc>
        <w:tc>
          <w:tcPr>
            <w:tcW w:w="344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220F4584" w14:textId="77777777" w:rsidR="004E5CC8" w:rsidRPr="007E39B6" w:rsidRDefault="007E39B6">
            <w:pPr>
              <w:spacing w:before="190" w:after="0" w:line="276" w:lineRule="exact"/>
              <w:ind w:left="894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9"/>
                <w:sz w:val="24"/>
                <w:szCs w:val="24"/>
              </w:rPr>
              <w:t>Procedimentales</w:t>
            </w:r>
          </w:p>
        </w:tc>
        <w:tc>
          <w:tcPr>
            <w:tcW w:w="378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3EEAACE0" w14:textId="77777777" w:rsidR="004E5CC8" w:rsidRPr="007E39B6" w:rsidRDefault="007E39B6">
            <w:pPr>
              <w:spacing w:before="190" w:after="0" w:line="276" w:lineRule="exact"/>
              <w:ind w:left="1248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90"/>
                <w:sz w:val="24"/>
                <w:szCs w:val="24"/>
              </w:rPr>
              <w:t>Actitudinales</w:t>
            </w:r>
          </w:p>
        </w:tc>
        <w:tc>
          <w:tcPr>
            <w:tcW w:w="3800" w:type="dxa"/>
            <w:vMerge/>
            <w:tcBorders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4BF6D1A2" w14:textId="77777777" w:rsidR="004E5CC8" w:rsidRPr="007E39B6" w:rsidRDefault="004E5CC8"/>
        </w:tc>
        <w:tc>
          <w:tcPr>
            <w:tcW w:w="3780" w:type="dxa"/>
            <w:vMerge/>
            <w:tcBorders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56D51FE6" w14:textId="77777777" w:rsidR="004E5CC8" w:rsidRPr="007E39B6" w:rsidRDefault="004E5CC8"/>
        </w:tc>
      </w:tr>
      <w:tr w:rsidR="004E5CC8" w:rsidRPr="007E39B6" w14:paraId="78241546" w14:textId="77777777">
        <w:trPr>
          <w:trHeight w:hRule="exact" w:val="8823"/>
        </w:trPr>
        <w:tc>
          <w:tcPr>
            <w:tcW w:w="1129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271D7D48" w14:textId="77777777" w:rsidR="004E5CC8" w:rsidRPr="007E39B6" w:rsidRDefault="007E39B6">
            <w:pPr>
              <w:spacing w:before="68" w:after="0" w:line="230" w:lineRule="exact"/>
              <w:ind w:left="512"/>
            </w:pPr>
            <w:r w:rsidRPr="007E39B6">
              <w:rPr>
                <w:rFonts w:ascii="Arial Bold" w:hAnsi="Arial Bold" w:cs="Arial Bold"/>
                <w:color w:val="7896AD"/>
                <w:w w:val="97"/>
                <w:sz w:val="20"/>
                <w:szCs w:val="20"/>
              </w:rPr>
              <w:t>1</w:t>
            </w:r>
          </w:p>
        </w:tc>
        <w:tc>
          <w:tcPr>
            <w:tcW w:w="362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315BE955" w14:textId="77777777" w:rsidR="004E5CC8" w:rsidRPr="007E39B6" w:rsidRDefault="007E39B6">
            <w:pPr>
              <w:spacing w:before="68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89"/>
                <w:sz w:val="20"/>
                <w:szCs w:val="20"/>
              </w:rPr>
              <w:t>Factorización de polinomios</w:t>
            </w:r>
          </w:p>
          <w:p w14:paraId="2E1321DE" w14:textId="77777777" w:rsidR="004E5CC8" w:rsidRPr="007E39B6" w:rsidRDefault="007E39B6">
            <w:pPr>
              <w:spacing w:before="10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86"/>
                <w:sz w:val="20"/>
                <w:szCs w:val="20"/>
              </w:rPr>
              <w:t>Páginas 22-55</w:t>
            </w:r>
          </w:p>
          <w:p w14:paraId="2F072022" w14:textId="77777777" w:rsidR="004E5CC8" w:rsidRPr="007E39B6" w:rsidRDefault="007E39B6">
            <w:pPr>
              <w:spacing w:before="10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93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7"/>
                <w:w w:val="93"/>
                <w:sz w:val="20"/>
                <w:szCs w:val="20"/>
              </w:rPr>
              <w:t xml:space="preserve"> Concepto de factorización</w:t>
            </w:r>
          </w:p>
          <w:p w14:paraId="3F689410" w14:textId="77777777" w:rsidR="004E5CC8" w:rsidRPr="007E39B6" w:rsidRDefault="007E39B6">
            <w:pPr>
              <w:spacing w:before="10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93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7"/>
                <w:w w:val="93"/>
                <w:sz w:val="20"/>
                <w:szCs w:val="20"/>
              </w:rPr>
              <w:t xml:space="preserve"> Método del factor común</w:t>
            </w:r>
          </w:p>
          <w:p w14:paraId="2A05103E" w14:textId="77777777" w:rsidR="004E5CC8" w:rsidRPr="007E39B6" w:rsidRDefault="007E39B6">
            <w:pPr>
              <w:spacing w:before="10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9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7"/>
                <w:w w:val="92"/>
                <w:sz w:val="20"/>
                <w:szCs w:val="20"/>
              </w:rPr>
              <w:t xml:space="preserve"> Método de agrupación</w:t>
            </w:r>
          </w:p>
          <w:p w14:paraId="1F4CD99E" w14:textId="77777777" w:rsidR="004E5CC8" w:rsidRPr="007E39B6" w:rsidRDefault="007E39B6">
            <w:pPr>
              <w:spacing w:before="10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94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7"/>
                <w:w w:val="94"/>
                <w:sz w:val="20"/>
                <w:szCs w:val="20"/>
              </w:rPr>
              <w:t xml:space="preserve"> Factorización de trinomios</w:t>
            </w:r>
          </w:p>
          <w:p w14:paraId="624533A0" w14:textId="77777777" w:rsidR="004E5CC8" w:rsidRPr="007E39B6" w:rsidRDefault="007E39B6">
            <w:pPr>
              <w:spacing w:before="10" w:after="0" w:line="230" w:lineRule="exact"/>
              <w:ind w:left="320"/>
            </w:pPr>
            <w:r w:rsidRPr="007E39B6">
              <w:rPr>
                <w:rFonts w:ascii="Arial" w:hAnsi="Arial" w:cs="Arial"/>
                <w:color w:val="628195"/>
                <w:spacing w:val="-7"/>
                <w:w w:val="89"/>
                <w:sz w:val="20"/>
                <w:szCs w:val="20"/>
              </w:rPr>
              <w:t>cuadrados perfectos</w:t>
            </w:r>
          </w:p>
          <w:p w14:paraId="13DA67EE" w14:textId="77777777" w:rsidR="004E5CC8" w:rsidRPr="007E39B6" w:rsidRDefault="007E39B6">
            <w:pPr>
              <w:spacing w:before="10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93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7"/>
                <w:w w:val="93"/>
                <w:sz w:val="20"/>
                <w:szCs w:val="20"/>
              </w:rPr>
              <w:t xml:space="preserve"> Factorización de una diferencia</w:t>
            </w:r>
          </w:p>
          <w:p w14:paraId="3CD1D108" w14:textId="77777777" w:rsidR="004E5CC8" w:rsidRPr="007E39B6" w:rsidRDefault="007E39B6">
            <w:pPr>
              <w:spacing w:before="10" w:after="0" w:line="230" w:lineRule="exact"/>
              <w:ind w:left="320"/>
            </w:pPr>
            <w:r w:rsidRPr="007E39B6">
              <w:rPr>
                <w:rFonts w:ascii="Arial" w:hAnsi="Arial" w:cs="Arial"/>
                <w:color w:val="628195"/>
                <w:spacing w:val="-7"/>
                <w:w w:val="87"/>
                <w:sz w:val="20"/>
                <w:szCs w:val="20"/>
              </w:rPr>
              <w:t>de cuadrados</w:t>
            </w:r>
          </w:p>
          <w:p w14:paraId="584CE2E4" w14:textId="77777777" w:rsidR="004E5CC8" w:rsidRPr="007E39B6" w:rsidRDefault="007E39B6">
            <w:pPr>
              <w:spacing w:before="10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88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7"/>
                <w:w w:val="88"/>
                <w:sz w:val="20"/>
                <w:szCs w:val="20"/>
              </w:rPr>
              <w:t xml:space="preserve"> Factorización de sumas y diferencias</w:t>
            </w:r>
          </w:p>
          <w:p w14:paraId="18A92D81" w14:textId="77777777" w:rsidR="004E5CC8" w:rsidRPr="007E39B6" w:rsidRDefault="007E39B6">
            <w:pPr>
              <w:spacing w:before="10" w:after="0" w:line="230" w:lineRule="exact"/>
              <w:ind w:left="320"/>
            </w:pPr>
            <w:r w:rsidRPr="007E39B6">
              <w:rPr>
                <w:rFonts w:ascii="Arial" w:hAnsi="Arial" w:cs="Arial"/>
                <w:color w:val="628195"/>
                <w:spacing w:val="-7"/>
                <w:w w:val="86"/>
                <w:sz w:val="20"/>
                <w:szCs w:val="20"/>
              </w:rPr>
              <w:t>de cubos</w:t>
            </w:r>
          </w:p>
          <w:p w14:paraId="2D437E30" w14:textId="77777777" w:rsidR="004E5CC8" w:rsidRPr="007E39B6" w:rsidRDefault="007E39B6">
            <w:pPr>
              <w:spacing w:before="10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93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7"/>
                <w:w w:val="93"/>
                <w:sz w:val="20"/>
                <w:szCs w:val="20"/>
              </w:rPr>
              <w:t xml:space="preserve"> Factorización de cuadrinomios</w:t>
            </w:r>
          </w:p>
          <w:p w14:paraId="114CC67D" w14:textId="77777777" w:rsidR="004E5CC8" w:rsidRPr="007E39B6" w:rsidRDefault="007E39B6">
            <w:pPr>
              <w:spacing w:before="10" w:after="0" w:line="230" w:lineRule="exact"/>
              <w:ind w:left="320"/>
            </w:pPr>
            <w:r w:rsidRPr="007E39B6">
              <w:rPr>
                <w:rFonts w:ascii="Arial" w:hAnsi="Arial" w:cs="Arial"/>
                <w:color w:val="628195"/>
                <w:spacing w:val="-7"/>
                <w:w w:val="89"/>
                <w:sz w:val="20"/>
                <w:szCs w:val="20"/>
              </w:rPr>
              <w:t>cubos perfectos</w:t>
            </w:r>
          </w:p>
          <w:p w14:paraId="49677516" w14:textId="77777777" w:rsidR="004E5CC8" w:rsidRPr="007E39B6" w:rsidRDefault="007E39B6">
            <w:pPr>
              <w:spacing w:before="10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89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7"/>
                <w:w w:val="89"/>
                <w:sz w:val="20"/>
                <w:szCs w:val="20"/>
              </w:rPr>
              <w:t xml:space="preserve"> Factorización de trinomios de la forma</w:t>
            </w:r>
          </w:p>
          <w:p w14:paraId="2103B85E" w14:textId="77777777" w:rsidR="004E5CC8" w:rsidRPr="007E39B6" w:rsidRDefault="007E39B6">
            <w:pPr>
              <w:spacing w:after="0" w:line="243" w:lineRule="exact"/>
              <w:ind w:left="320"/>
            </w:pPr>
            <w:r w:rsidRPr="007E39B6">
              <w:rPr>
                <w:rFonts w:ascii="Arial" w:hAnsi="Arial" w:cs="Arial"/>
                <w:color w:val="628195"/>
                <w:spacing w:val="-7"/>
                <w:w w:val="94"/>
                <w:sz w:val="20"/>
                <w:szCs w:val="20"/>
              </w:rPr>
              <w:t>x</w:t>
            </w:r>
            <w:r w:rsidRPr="007E39B6">
              <w:rPr>
                <w:rFonts w:ascii="Arial" w:hAnsi="Arial" w:cs="Arial"/>
                <w:color w:val="628195"/>
                <w:spacing w:val="-7"/>
                <w:w w:val="94"/>
                <w:sz w:val="24"/>
                <w:szCs w:val="24"/>
                <w:vertAlign w:val="superscript"/>
              </w:rPr>
              <w:t>2</w:t>
            </w:r>
            <w:r w:rsidRPr="007E39B6">
              <w:rPr>
                <w:rFonts w:ascii="Arial" w:hAnsi="Arial" w:cs="Arial"/>
                <w:color w:val="628195"/>
                <w:spacing w:val="-7"/>
                <w:w w:val="94"/>
                <w:sz w:val="20"/>
                <w:szCs w:val="20"/>
              </w:rPr>
              <w:t xml:space="preserve"> + bx + c</w:t>
            </w:r>
          </w:p>
          <w:p w14:paraId="26C4ACCA" w14:textId="77777777" w:rsidR="004E5CC8" w:rsidRPr="007E39B6" w:rsidRDefault="007E39B6">
            <w:pPr>
              <w:spacing w:before="8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89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7"/>
                <w:w w:val="89"/>
                <w:sz w:val="20"/>
                <w:szCs w:val="20"/>
              </w:rPr>
              <w:t xml:space="preserve"> Factorización de trinomios de la forma</w:t>
            </w:r>
          </w:p>
          <w:p w14:paraId="62259587" w14:textId="77777777" w:rsidR="004E5CC8" w:rsidRPr="007E39B6" w:rsidRDefault="007E39B6">
            <w:pPr>
              <w:spacing w:after="0" w:line="243" w:lineRule="exact"/>
              <w:ind w:left="320"/>
            </w:pPr>
            <w:r w:rsidRPr="007E39B6">
              <w:rPr>
                <w:rFonts w:ascii="Arial" w:hAnsi="Arial" w:cs="Arial"/>
                <w:color w:val="628195"/>
                <w:spacing w:val="-7"/>
                <w:w w:val="93"/>
                <w:sz w:val="20"/>
                <w:szCs w:val="20"/>
              </w:rPr>
              <w:t>ax</w:t>
            </w:r>
            <w:r w:rsidRPr="007E39B6">
              <w:rPr>
                <w:rFonts w:ascii="Arial" w:hAnsi="Arial" w:cs="Arial"/>
                <w:color w:val="628195"/>
                <w:spacing w:val="-7"/>
                <w:w w:val="93"/>
                <w:sz w:val="24"/>
                <w:szCs w:val="24"/>
                <w:vertAlign w:val="superscript"/>
              </w:rPr>
              <w:t>2</w:t>
            </w:r>
            <w:r w:rsidRPr="007E39B6">
              <w:rPr>
                <w:rFonts w:ascii="Arial" w:hAnsi="Arial" w:cs="Arial"/>
                <w:color w:val="628195"/>
                <w:spacing w:val="-7"/>
                <w:w w:val="93"/>
                <w:sz w:val="20"/>
                <w:szCs w:val="20"/>
              </w:rPr>
              <w:t xml:space="preserve"> + bx + c</w:t>
            </w:r>
          </w:p>
        </w:tc>
        <w:tc>
          <w:tcPr>
            <w:tcW w:w="318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56E63535" w14:textId="77777777" w:rsidR="004E5CC8" w:rsidRPr="007E39B6" w:rsidRDefault="007E39B6">
            <w:pPr>
              <w:spacing w:before="68" w:after="0" w:line="230" w:lineRule="exact"/>
              <w:ind w:left="110"/>
            </w:pPr>
            <w:r w:rsidRPr="007E39B6">
              <w:rPr>
                <w:rFonts w:ascii="Arial" w:hAnsi="Arial" w:cs="Arial"/>
                <w:color w:val="628195"/>
                <w:spacing w:val="-1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1"/>
                <w:sz w:val="20"/>
                <w:szCs w:val="20"/>
              </w:rPr>
              <w:t xml:space="preserve"> Factorización</w:t>
            </w:r>
          </w:p>
          <w:p w14:paraId="589411F0" w14:textId="77777777" w:rsidR="004E5CC8" w:rsidRPr="007E39B6" w:rsidRDefault="007E39B6">
            <w:pPr>
              <w:spacing w:before="10" w:after="0" w:line="230" w:lineRule="exact"/>
              <w:ind w:left="310"/>
            </w:pPr>
            <w:r w:rsidRPr="007E39B6">
              <w:rPr>
                <w:rFonts w:ascii="Arial" w:hAnsi="Arial" w:cs="Arial"/>
                <w:color w:val="2B2A29"/>
                <w:w w:val="114"/>
                <w:sz w:val="20"/>
                <w:szCs w:val="20"/>
              </w:rPr>
              <w:t>--</w:t>
            </w:r>
            <w:r w:rsidRPr="007E39B6">
              <w:rPr>
                <w:rFonts w:ascii="Arial" w:hAnsi="Arial" w:cs="Arial"/>
                <w:color w:val="2B2A29"/>
                <w:spacing w:val="-7"/>
                <w:sz w:val="20"/>
                <w:szCs w:val="20"/>
              </w:rPr>
              <w:t>Concepto</w:t>
            </w:r>
          </w:p>
          <w:p w14:paraId="4380FC4E" w14:textId="77777777" w:rsidR="004E5CC8" w:rsidRPr="007E39B6" w:rsidRDefault="007E39B6">
            <w:pPr>
              <w:spacing w:before="10" w:after="0" w:line="230" w:lineRule="exact"/>
              <w:ind w:left="310"/>
            </w:pPr>
            <w:r w:rsidRPr="007E39B6">
              <w:rPr>
                <w:rFonts w:ascii="Arial" w:hAnsi="Arial" w:cs="Arial"/>
                <w:color w:val="2B2A29"/>
                <w:spacing w:val="-8"/>
                <w:w w:val="93"/>
                <w:sz w:val="20"/>
                <w:szCs w:val="20"/>
              </w:rPr>
              <w:t>-–</w:t>
            </w:r>
            <w:r w:rsidRPr="007E39B6">
              <w:rPr>
                <w:rFonts w:ascii="Arial" w:hAnsi="Arial" w:cs="Arial"/>
                <w:color w:val="2B2A29"/>
                <w:spacing w:val="-7"/>
                <w:w w:val="92"/>
                <w:sz w:val="20"/>
                <w:szCs w:val="20"/>
              </w:rPr>
              <w:t>Casos</w:t>
            </w:r>
          </w:p>
          <w:p w14:paraId="465C0730" w14:textId="77777777" w:rsidR="004E5CC8" w:rsidRPr="007E39B6" w:rsidRDefault="007E39B6">
            <w:pPr>
              <w:spacing w:before="10" w:after="0" w:line="230" w:lineRule="exact"/>
              <w:ind w:left="490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--</w:t>
            </w: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Factor común:</w:t>
            </w:r>
          </w:p>
          <w:p w14:paraId="538CA7E2" w14:textId="77777777" w:rsidR="004E5CC8" w:rsidRPr="007E39B6" w:rsidRDefault="007E39B6">
            <w:pPr>
              <w:spacing w:before="10" w:after="0" w:line="230" w:lineRule="exact"/>
              <w:ind w:left="650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monomio</w:t>
            </w:r>
          </w:p>
          <w:p w14:paraId="56117512" w14:textId="77777777" w:rsidR="004E5CC8" w:rsidRPr="007E39B6" w:rsidRDefault="007E39B6">
            <w:pPr>
              <w:spacing w:before="10" w:after="0" w:line="230" w:lineRule="exact"/>
              <w:ind w:left="650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Polinomio</w:t>
            </w:r>
          </w:p>
          <w:p w14:paraId="76C529EC" w14:textId="77777777" w:rsidR="004E5CC8" w:rsidRPr="007E39B6" w:rsidRDefault="007E39B6">
            <w:pPr>
              <w:spacing w:before="10" w:after="0" w:line="230" w:lineRule="exact"/>
              <w:ind w:left="650"/>
            </w:pPr>
            <w:r w:rsidRPr="007E39B6">
              <w:rPr>
                <w:rFonts w:ascii="Arial" w:hAnsi="Arial" w:cs="Arial"/>
                <w:color w:val="2B2A29"/>
                <w:spacing w:val="-7"/>
                <w:sz w:val="20"/>
                <w:szCs w:val="20"/>
              </w:rPr>
              <w:t>Por agrupación de términos</w:t>
            </w:r>
          </w:p>
          <w:p w14:paraId="04E642A4" w14:textId="77777777" w:rsidR="004E5CC8" w:rsidRPr="007E39B6" w:rsidRDefault="007E39B6">
            <w:pPr>
              <w:spacing w:before="10" w:after="0" w:line="230" w:lineRule="exact"/>
              <w:ind w:left="490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--</w:t>
            </w:r>
            <w:r w:rsidRPr="007E39B6">
              <w:rPr>
                <w:rFonts w:ascii="Arial" w:hAnsi="Arial" w:cs="Arial"/>
                <w:color w:val="2B2A29"/>
                <w:spacing w:val="-6"/>
                <w:sz w:val="20"/>
                <w:szCs w:val="20"/>
              </w:rPr>
              <w:t>Trinomio:</w:t>
            </w:r>
          </w:p>
          <w:p w14:paraId="10974374" w14:textId="77777777" w:rsidR="004E5CC8" w:rsidRPr="007E39B6" w:rsidRDefault="007E39B6">
            <w:pPr>
              <w:spacing w:before="10" w:after="0" w:line="230" w:lineRule="exact"/>
              <w:ind w:left="650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Cuadrado perfecto</w:t>
            </w:r>
          </w:p>
          <w:p w14:paraId="1603839F" w14:textId="77777777" w:rsidR="004E5CC8" w:rsidRPr="007E39B6" w:rsidRDefault="007E39B6">
            <w:pPr>
              <w:spacing w:before="10" w:after="0" w:line="230" w:lineRule="exact"/>
              <w:ind w:left="650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De la forma:</w:t>
            </w:r>
          </w:p>
          <w:p w14:paraId="1FDD335F" w14:textId="77777777" w:rsidR="004E5CC8" w:rsidRPr="007E39B6" w:rsidRDefault="007E39B6">
            <w:pPr>
              <w:spacing w:after="0" w:line="243" w:lineRule="exact"/>
              <w:ind w:left="650"/>
            </w:pPr>
            <w:r w:rsidRPr="007E39B6">
              <w:rPr>
                <w:rFonts w:ascii="Arial" w:hAnsi="Arial" w:cs="Arial"/>
                <w:color w:val="2B2A29"/>
                <w:spacing w:val="1"/>
                <w:sz w:val="20"/>
                <w:szCs w:val="20"/>
              </w:rPr>
              <w:t>- x</w:t>
            </w:r>
            <w:r w:rsidRPr="007E39B6">
              <w:rPr>
                <w:rFonts w:ascii="Arial" w:hAnsi="Arial" w:cs="Arial"/>
                <w:color w:val="2B2A29"/>
                <w:spacing w:val="1"/>
                <w:sz w:val="24"/>
                <w:szCs w:val="24"/>
                <w:vertAlign w:val="superscript"/>
              </w:rPr>
              <w:t>2</w:t>
            </w:r>
            <w:r w:rsidRPr="007E39B6">
              <w:rPr>
                <w:rFonts w:ascii="Arial" w:hAnsi="Arial" w:cs="Arial"/>
                <w:color w:val="2B2A29"/>
                <w:spacing w:val="1"/>
                <w:sz w:val="20"/>
                <w:szCs w:val="20"/>
              </w:rPr>
              <w:t xml:space="preserve"> + bx + c = 0</w:t>
            </w:r>
          </w:p>
          <w:p w14:paraId="0408775E" w14:textId="77777777" w:rsidR="004E5CC8" w:rsidRPr="007E39B6" w:rsidRDefault="007E39B6">
            <w:pPr>
              <w:spacing w:after="0" w:line="240" w:lineRule="exact"/>
              <w:ind w:left="650"/>
            </w:pPr>
            <w:r w:rsidRPr="007E39B6">
              <w:rPr>
                <w:rFonts w:ascii="Arial" w:hAnsi="Arial" w:cs="Arial"/>
                <w:color w:val="2B2A29"/>
                <w:spacing w:val="1"/>
                <w:sz w:val="20"/>
                <w:szCs w:val="20"/>
              </w:rPr>
              <w:t>- ax</w:t>
            </w:r>
            <w:r w:rsidRPr="007E39B6">
              <w:rPr>
                <w:rFonts w:ascii="Arial" w:hAnsi="Arial" w:cs="Arial"/>
                <w:color w:val="2B2A29"/>
                <w:spacing w:val="1"/>
                <w:sz w:val="24"/>
                <w:szCs w:val="24"/>
                <w:vertAlign w:val="superscript"/>
              </w:rPr>
              <w:t>2</w:t>
            </w:r>
            <w:r w:rsidRPr="007E39B6">
              <w:rPr>
                <w:rFonts w:ascii="Arial" w:hAnsi="Arial" w:cs="Arial"/>
                <w:color w:val="2B2A29"/>
                <w:spacing w:val="1"/>
                <w:sz w:val="20"/>
                <w:szCs w:val="20"/>
              </w:rPr>
              <w:t xml:space="preserve"> + bx + c = 0</w:t>
            </w:r>
          </w:p>
          <w:p w14:paraId="53D7F8EF" w14:textId="77777777" w:rsidR="004E5CC8" w:rsidRPr="007E39B6" w:rsidRDefault="007E39B6">
            <w:pPr>
              <w:spacing w:before="9" w:after="0" w:line="230" w:lineRule="exact"/>
              <w:ind w:left="490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--</w:t>
            </w:r>
            <w:r w:rsidRPr="007E39B6">
              <w:rPr>
                <w:rFonts w:ascii="Arial" w:hAnsi="Arial" w:cs="Arial"/>
                <w:color w:val="2B2A29"/>
                <w:sz w:val="20"/>
                <w:szCs w:val="20"/>
              </w:rPr>
              <w:t>Diferencia de</w:t>
            </w:r>
          </w:p>
          <w:p w14:paraId="1F75D3F9" w14:textId="77777777" w:rsidR="004E5CC8" w:rsidRPr="007E39B6" w:rsidRDefault="007E39B6">
            <w:pPr>
              <w:spacing w:before="10" w:after="0" w:line="230" w:lineRule="exact"/>
              <w:ind w:left="630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cuadrados perfectos</w:t>
            </w:r>
          </w:p>
          <w:p w14:paraId="0651C78F" w14:textId="77777777" w:rsidR="004E5CC8" w:rsidRPr="007E39B6" w:rsidRDefault="007E39B6">
            <w:pPr>
              <w:spacing w:before="10" w:after="0" w:line="230" w:lineRule="exact"/>
              <w:ind w:left="490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--Cuadrinomio</w:t>
            </w:r>
          </w:p>
          <w:p w14:paraId="0A617319" w14:textId="77777777" w:rsidR="004E5CC8" w:rsidRPr="007E39B6" w:rsidRDefault="007E39B6">
            <w:pPr>
              <w:spacing w:before="10" w:after="0" w:line="230" w:lineRule="exact"/>
              <w:ind w:left="630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cubo perfecto</w:t>
            </w:r>
          </w:p>
          <w:p w14:paraId="578937C2" w14:textId="77777777" w:rsidR="004E5CC8" w:rsidRPr="007E39B6" w:rsidRDefault="007E39B6">
            <w:pPr>
              <w:spacing w:before="10" w:after="0" w:line="230" w:lineRule="exact"/>
              <w:ind w:left="490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--</w:t>
            </w: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Suma o diferencia de</w:t>
            </w:r>
          </w:p>
          <w:p w14:paraId="462CF7BA" w14:textId="77777777" w:rsidR="004E5CC8" w:rsidRPr="007E39B6" w:rsidRDefault="007E39B6">
            <w:pPr>
              <w:spacing w:before="10" w:after="0" w:line="230" w:lineRule="exact"/>
              <w:ind w:left="630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cubos perfectos</w:t>
            </w:r>
          </w:p>
        </w:tc>
        <w:tc>
          <w:tcPr>
            <w:tcW w:w="344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462863C6" w14:textId="77777777" w:rsidR="004E5CC8" w:rsidRPr="007E39B6" w:rsidRDefault="007E39B6">
            <w:pPr>
              <w:spacing w:before="68" w:after="0" w:line="230" w:lineRule="exact"/>
              <w:ind w:left="116"/>
            </w:pPr>
            <w:r w:rsidRPr="007E39B6">
              <w:rPr>
                <w:rFonts w:ascii="Arial" w:hAnsi="Arial" w:cs="Arial"/>
                <w:color w:val="628195"/>
                <w:spacing w:val="-1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1"/>
                <w:sz w:val="20"/>
                <w:szCs w:val="20"/>
              </w:rPr>
              <w:t xml:space="preserve"> Infiere del concepto y casos</w:t>
            </w:r>
          </w:p>
          <w:p w14:paraId="16888E88" w14:textId="77777777" w:rsidR="004E5CC8" w:rsidRPr="007E39B6" w:rsidRDefault="007E39B6">
            <w:pPr>
              <w:spacing w:before="10" w:after="0" w:line="230" w:lineRule="exact"/>
              <w:ind w:left="286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de factorización.</w:t>
            </w:r>
          </w:p>
          <w:p w14:paraId="0FD0A497" w14:textId="77777777" w:rsidR="004E5CC8" w:rsidRPr="007E39B6" w:rsidRDefault="007E39B6">
            <w:pPr>
              <w:spacing w:before="123" w:after="0" w:line="230" w:lineRule="exact"/>
              <w:ind w:left="116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Resolución de ejercicios que</w:t>
            </w:r>
          </w:p>
          <w:p w14:paraId="5246FCA3" w14:textId="77777777" w:rsidR="004E5CC8" w:rsidRPr="007E39B6" w:rsidRDefault="007E39B6">
            <w:pPr>
              <w:spacing w:before="10" w:after="0" w:line="230" w:lineRule="exact"/>
              <w:ind w:left="286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involucren casos de factorización.</w:t>
            </w:r>
          </w:p>
        </w:tc>
        <w:tc>
          <w:tcPr>
            <w:tcW w:w="378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0856D382" w14:textId="77777777" w:rsidR="004E5CC8" w:rsidRPr="007E39B6" w:rsidRDefault="007E39B6">
            <w:pPr>
              <w:spacing w:before="68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Seguridad al inferir el concepto y casos</w:t>
            </w:r>
          </w:p>
          <w:p w14:paraId="05FCD0FC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de factorización.</w:t>
            </w:r>
          </w:p>
          <w:p w14:paraId="4EEA1436" w14:textId="77777777" w:rsidR="004E5CC8" w:rsidRPr="007E39B6" w:rsidRDefault="007E39B6">
            <w:pPr>
              <w:spacing w:before="123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Disposición al resolver ejercicios que</w:t>
            </w:r>
          </w:p>
          <w:p w14:paraId="05162C18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involucren casos de factorización.</w:t>
            </w:r>
          </w:p>
        </w:tc>
        <w:tc>
          <w:tcPr>
            <w:tcW w:w="380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3EA64B58" w14:textId="77777777" w:rsidR="004E5CC8" w:rsidRPr="007E39B6" w:rsidRDefault="007E39B6">
            <w:pPr>
              <w:spacing w:before="68" w:after="0" w:line="230" w:lineRule="exact"/>
              <w:ind w:left="123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Describe, con elocuencia, el concepto</w:t>
            </w:r>
          </w:p>
          <w:p w14:paraId="0CA53268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y los casos de factorización.</w:t>
            </w:r>
          </w:p>
          <w:p w14:paraId="388B858A" w14:textId="77777777" w:rsidR="004E5CC8" w:rsidRPr="007E39B6" w:rsidRDefault="007E39B6">
            <w:pPr>
              <w:spacing w:before="125" w:after="0" w:line="228" w:lineRule="exact"/>
              <w:ind w:left="123"/>
            </w:pPr>
            <w:r w:rsidRPr="007E39B6">
              <w:rPr>
                <w:rFonts w:ascii="Arial" w:hAnsi="Arial" w:cs="Arial"/>
                <w:color w:val="628195"/>
                <w:spacing w:val="-6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6"/>
                <w:sz w:val="20"/>
                <w:szCs w:val="20"/>
              </w:rPr>
              <w:t xml:space="preserve"> Identifica correctamente los casos de</w:t>
            </w:r>
          </w:p>
          <w:p w14:paraId="5B8EDD17" w14:textId="77777777" w:rsidR="004E5CC8" w:rsidRPr="007E39B6" w:rsidRDefault="007E39B6">
            <w:pPr>
              <w:spacing w:before="12" w:after="0" w:line="228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7"/>
                <w:w w:val="96"/>
                <w:sz w:val="20"/>
                <w:szCs w:val="20"/>
              </w:rPr>
              <w:t>factorización, sus reglas y procedimientos.</w:t>
            </w:r>
          </w:p>
          <w:p w14:paraId="12C4B305" w14:textId="77777777" w:rsidR="004E5CC8" w:rsidRPr="007E39B6" w:rsidRDefault="007E39B6">
            <w:pPr>
              <w:spacing w:before="124" w:after="0" w:line="230" w:lineRule="exact"/>
              <w:ind w:left="123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Explica, con seguridad, el concepto y</w:t>
            </w:r>
          </w:p>
          <w:p w14:paraId="1F147D5E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casos de factorización, sus reglas</w:t>
            </w:r>
          </w:p>
          <w:p w14:paraId="701A3B9D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y procedimientos.</w:t>
            </w:r>
          </w:p>
          <w:p w14:paraId="396DE647" w14:textId="77777777" w:rsidR="004E5CC8" w:rsidRPr="007E39B6" w:rsidRDefault="007E39B6">
            <w:pPr>
              <w:spacing w:before="124" w:after="0" w:line="230" w:lineRule="exact"/>
              <w:ind w:left="123"/>
            </w:pPr>
            <w:r w:rsidRPr="007E39B6">
              <w:rPr>
                <w:rFonts w:ascii="Arial" w:hAnsi="Arial" w:cs="Arial"/>
                <w:color w:val="628195"/>
                <w:spacing w:val="-3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 xml:space="preserve"> Resuelve, con disposición, los casos</w:t>
            </w:r>
          </w:p>
          <w:p w14:paraId="48280F87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de factorización.</w:t>
            </w:r>
          </w:p>
        </w:tc>
        <w:tc>
          <w:tcPr>
            <w:tcW w:w="378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43E890CC" w14:textId="77777777" w:rsidR="004E5CC8" w:rsidRPr="007E39B6" w:rsidRDefault="007E39B6">
            <w:pPr>
              <w:spacing w:before="68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3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 xml:space="preserve"> Investiga a través de la web o textos el</w:t>
            </w:r>
          </w:p>
          <w:p w14:paraId="4C07CB62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concepto y casos de factorización, sus</w:t>
            </w:r>
          </w:p>
          <w:p w14:paraId="6212504E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reglas y procedimientos.</w:t>
            </w:r>
          </w:p>
          <w:p w14:paraId="739FBB24" w14:textId="77777777" w:rsidR="004E5CC8" w:rsidRPr="007E39B6" w:rsidRDefault="007E39B6">
            <w:pPr>
              <w:spacing w:before="125" w:after="0" w:line="228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3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 xml:space="preserve"> Elabora un organizador gráfico en su</w:t>
            </w:r>
          </w:p>
          <w:p w14:paraId="51DB491E" w14:textId="77777777" w:rsidR="004E5CC8" w:rsidRPr="007E39B6" w:rsidRDefault="007E39B6">
            <w:pPr>
              <w:spacing w:before="12" w:after="0" w:line="228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portafolio por grupo, con los casos de</w:t>
            </w:r>
          </w:p>
          <w:p w14:paraId="6490D33F" w14:textId="77777777" w:rsidR="004E5CC8" w:rsidRPr="007E39B6" w:rsidRDefault="007E39B6">
            <w:pPr>
              <w:spacing w:before="12" w:after="0" w:line="228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7"/>
                <w:w w:val="96"/>
                <w:sz w:val="20"/>
                <w:szCs w:val="20"/>
              </w:rPr>
              <w:t>factorización, sus reglas y procedimientos.</w:t>
            </w:r>
          </w:p>
          <w:p w14:paraId="2304FF71" w14:textId="77777777" w:rsidR="004E5CC8" w:rsidRPr="007E39B6" w:rsidRDefault="007E39B6">
            <w:pPr>
              <w:spacing w:before="124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Completa tablas indicando el caso</w:t>
            </w:r>
          </w:p>
          <w:p w14:paraId="11C84694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z w:val="20"/>
                <w:szCs w:val="20"/>
              </w:rPr>
              <w:t>de factorización aplicado en</w:t>
            </w:r>
          </w:p>
          <w:p w14:paraId="4B485BE7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1"/>
                <w:sz w:val="20"/>
                <w:szCs w:val="20"/>
              </w:rPr>
              <w:t>ejercicios resueltos.</w:t>
            </w:r>
          </w:p>
          <w:p w14:paraId="31FA9957" w14:textId="77777777" w:rsidR="004E5CC8" w:rsidRPr="007E39B6" w:rsidRDefault="007E39B6">
            <w:pPr>
              <w:spacing w:before="128" w:after="0" w:line="226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5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5"/>
                <w:sz w:val="19"/>
                <w:szCs w:val="19"/>
              </w:rPr>
              <w:t xml:space="preserve"> Cada grupo expone, ante sus compañeros,</w:t>
            </w:r>
          </w:p>
          <w:p w14:paraId="75D97213" w14:textId="77777777" w:rsidR="004E5CC8" w:rsidRPr="007E39B6" w:rsidRDefault="007E39B6">
            <w:pPr>
              <w:spacing w:before="14" w:after="0" w:line="226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6"/>
                <w:sz w:val="19"/>
                <w:szCs w:val="19"/>
              </w:rPr>
              <w:t>el organizador gráfico elaborado.</w:t>
            </w:r>
          </w:p>
          <w:p w14:paraId="31FA2A14" w14:textId="77777777" w:rsidR="004E5CC8" w:rsidRPr="007E39B6" w:rsidRDefault="007E39B6">
            <w:pPr>
              <w:spacing w:before="124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Explica el proceso de factorización</w:t>
            </w:r>
          </w:p>
          <w:p w14:paraId="652D1FC0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colaborativamente a través de ejercicios</w:t>
            </w:r>
          </w:p>
          <w:p w14:paraId="0F27E477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propuestos por el docente.</w:t>
            </w:r>
          </w:p>
          <w:p w14:paraId="0874694C" w14:textId="77777777" w:rsidR="004E5CC8" w:rsidRPr="007E39B6" w:rsidRDefault="007E39B6">
            <w:pPr>
              <w:spacing w:before="124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Resuelve, en equipo de trabajo,</w:t>
            </w:r>
          </w:p>
          <w:p w14:paraId="74F847B2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ejercicios que involucren los casos</w:t>
            </w:r>
          </w:p>
          <w:p w14:paraId="73E3759E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de factorización.</w:t>
            </w:r>
          </w:p>
        </w:tc>
      </w:tr>
    </w:tbl>
    <w:p w14:paraId="1B510768" w14:textId="77777777" w:rsidR="004E5CC8" w:rsidRDefault="004E5CC8">
      <w:pPr>
        <w:spacing w:after="0" w:line="276" w:lineRule="exact"/>
        <w:ind w:left="17427"/>
        <w:rPr>
          <w:sz w:val="24"/>
          <w:szCs w:val="24"/>
        </w:rPr>
      </w:pPr>
    </w:p>
    <w:p w14:paraId="0E95E6B1" w14:textId="77777777" w:rsidR="004E5CC8" w:rsidRDefault="007E39B6">
      <w:pPr>
        <w:tabs>
          <w:tab w:val="left" w:pos="23202"/>
        </w:tabs>
        <w:spacing w:before="165" w:after="0" w:line="276" w:lineRule="exact"/>
        <w:ind w:left="17427"/>
      </w:pPr>
      <w:r>
        <w:rPr>
          <w:rFonts w:ascii="Arial" w:hAnsi="Arial" w:cs="Arial"/>
          <w:color w:val="2B2A29"/>
          <w:spacing w:val="-7"/>
          <w:w w:val="86"/>
          <w:sz w:val="18"/>
          <w:szCs w:val="18"/>
        </w:rPr>
        <w:t>© Santillana S. A. Prohibida su fotocopia. Ley de Derechos de Autor n.° 15/1994.</w:t>
      </w:r>
      <w:r>
        <w:rPr>
          <w:rFonts w:ascii="Arial" w:hAnsi="Arial" w:cs="Arial"/>
          <w:color w:val="FEFFFF"/>
          <w:sz w:val="24"/>
          <w:szCs w:val="24"/>
        </w:rPr>
        <w:tab/>
      </w:r>
      <w:r>
        <w:rPr>
          <w:rFonts w:ascii="Arial" w:hAnsi="Arial" w:cs="Arial"/>
          <w:color w:val="FEFFFF"/>
          <w:w w:val="107"/>
          <w:sz w:val="24"/>
          <w:szCs w:val="24"/>
        </w:rPr>
        <w:t>3</w:t>
      </w:r>
    </w:p>
    <w:p w14:paraId="27BFD9D6" w14:textId="77777777" w:rsidR="004E5CC8" w:rsidRDefault="002B189D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</w:rPr>
        <w:pict w14:anchorId="59B769D8">
          <v:shape id="_x0000_s1339" style="position:absolute;margin-left:1146.1pt;margin-top:754.05pt;width:35.35pt;height:38pt;z-index:-321;mso-position-horizontal-relative:page;mso-position-vertical-relative:page" coordsize="707,761" o:allowincell="f" path="m,761l84,,625,r82,761l707,761e" fillcolor="#0090ba" stroked="f">
            <v:path arrowok="t"/>
            <w10:wrap anchorx="page" anchory="page"/>
          </v:shape>
        </w:pict>
      </w:r>
      <w:r>
        <w:rPr>
          <w:noProof/>
        </w:rPr>
        <w:pict w14:anchorId="6C646EEA">
          <v:shape id="_x0000_s1338" style="position:absolute;margin-left:47.45pt;margin-top:760.05pt;width:12.85pt;height:3.25pt;z-index:-319;mso-position-horizontal-relative:page;mso-position-vertical-relative:page" coordsize="258,66" o:allowincell="f" path="m5,66l,34,23,22,35,18,71,7,108,1,118,r10,l131,r9,l150,1r37,6l223,18r12,4l258,34r-5,30l237,55,219,48,209,43,198,39,186,35,175,31,153,27,130,25r-24,2l83,31,72,35,61,39,50,43,39,48,21,56r,e" fillcolor="#0090ba" stroked="f">
            <v:path arrowok="t"/>
            <w10:wrap anchorx="page" anchory="page"/>
          </v:shape>
        </w:pict>
      </w:r>
      <w:r>
        <w:rPr>
          <w:noProof/>
        </w:rPr>
        <w:pict w14:anchorId="63FFF2FA">
          <v:shape id="_x0000_s1337" style="position:absolute;margin-left:59.85pt;margin-top:759.75pt;width:5.3pt;height:7pt;z-index:-317;mso-position-horizontal-relative:page;mso-position-vertical-relative:page" coordsize="107,141" o:allowincell="f" path="m,141l24,,78,r29,141l107,141e" fillcolor="#0090ba" stroked="f">
            <v:path arrowok="t"/>
            <w10:wrap anchorx="page" anchory="page"/>
          </v:shape>
        </w:pict>
      </w:r>
      <w:r>
        <w:rPr>
          <w:noProof/>
        </w:rPr>
        <w:pict w14:anchorId="6D195748">
          <v:shape id="_x0000_s1336" style="position:absolute;margin-left:42.5pt;margin-top:759.75pt;width:5.3pt;height:7pt;z-index:-316;mso-position-horizontal-relative:page;mso-position-vertical-relative:page" coordsize="106,141" o:allowincell="f" path="m,141l29,,82,r24,141l106,141e" fillcolor="#0090ba" stroked="f">
            <v:path arrowok="t"/>
            <w10:wrap anchorx="page" anchory="page"/>
          </v:shape>
        </w:pict>
      </w:r>
      <w:r>
        <w:rPr>
          <w:noProof/>
        </w:rPr>
        <w:pict w14:anchorId="003645AB">
          <v:shape id="_x0000_s1335" style="position:absolute;margin-left:66.95pt;margin-top:760.05pt;width:4.5pt;height:6.65pt;z-index:-315;mso-position-horizontal-relative:page;mso-position-vertical-relative:page" coordsize="91,134" o:allowincell="f" path="m,134l,3,15,,38,,52,,71,5r7,5l81,13r5,7l91,32r,9l91,50,87,63r-5,8l80,73r-4,4l67,82,51,87r-13,l32,87,28,86,32,63r5,l43,63,53,60r5,-4l60,53r3,-6l63,42r,-4l61,32,59,29,54,25,46,23r-7,l32,23r-4,l28,63r4,l28,86r,48l28,134e" fillcolor="#2b2a29" stroked="f">
            <v:path arrowok="t"/>
            <w10:wrap anchorx="page" anchory="page"/>
          </v:shape>
        </w:pict>
      </w:r>
      <w:r>
        <w:rPr>
          <w:noProof/>
        </w:rPr>
        <w:pict w14:anchorId="3D1B62CD">
          <v:shape id="_x0000_s1334" style="position:absolute;margin-left:71.95pt;margin-top:761.9pt;width:4.35pt;height:4.9pt;z-index:-180;mso-position-horizontal-relative:page;mso-position-vertical-relative:page" coordsize="88,98" o:allowincell="f" path="m32,98r-7,l16,95,11,91,5,83,,67,,56,,,28,r,52l28,57r2,8l32,70r3,2l37,73r4,1l46,74r5,-2l55,69r2,-3l59,61r,-4l59,,87,r,65l87,83r1,13l63,96,62,83r-4,5l48,95,38,98r,e" fillcolor="#2b2a29" stroked="f">
            <v:path arrowok="t"/>
            <w10:wrap anchorx="page" anchory="page"/>
          </v:shape>
        </w:pict>
      </w:r>
      <w:r>
        <w:rPr>
          <w:noProof/>
        </w:rPr>
        <w:pict w14:anchorId="5EAA165C">
          <v:polyline id="_x0000_s1333" style="position:absolute;z-index:-179;mso-position-horizontal-relative:page;mso-position-vertical-relative:page" points="79.25pt,766.8pt,78.7pt,766.8pt,78pt,766.55pt,77.6pt,766.3pt,77.15pt,765.8pt,76.85pt,764.9pt,76.8pt,764.35pt,76.85pt,763.9pt,77.1pt,763pt,77.5pt,762.45pt,77.9pt,762.15pt,78.3pt,761.95pt,78.85pt,761.8pt,78.95pt,762.8pt,78.75pt,762.85pt,78.5pt,763pt,78.3pt,763.3pt,78.2pt,763.6pt,78.15pt,763.75pt,79.85pt,763.75pt,79.85pt,763.6pt,79.75pt,763.3pt,79.65pt,763.05pt,79.5pt,762.95pt,79.35pt,762.85pt,79.15pt,762.8pt,78.95pt,762.8pt,78.85pt,761.8pt,79.15pt,761.8pt,79.4pt,761.8pt,79.85pt,761.9pt,80.25pt,762.1pt,80.55pt,762.4pt,80.9pt,762.9pt,81.15pt,763.75pt,81.15pt,764.2pt,81.15pt,764.55pt,81.1pt,764.8pt,78.15pt,764.8pt,78.2pt,764.9pt,78.25pt,765.1pt,78.35pt,765.25pt,78.5pt,765.4pt,78.75pt,765.55pt,79.2pt,765.7pt,79.45pt,765.7pt,80.15pt,765.65pt,80.75pt,765.5pt,80.9pt,766.5pt,80.15pt,766.75pt,80.15pt,766.75pt" coordsize="87,100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3E289F03">
          <v:polyline id="_x0000_s1332" style="position:absolute;z-index:-178;mso-position-horizontal-relative:page;mso-position-vertical-relative:page" points="81.85pt,766.7pt,81.85pt,763.45pt,81.85pt,762.6pt,81.8pt,761.9pt,83.05pt,761.9pt,83.1pt,762.55pt,83.2pt,762.45pt,83.45pt,762.2pt,83.8pt,761.95pt,84.25pt,761.8pt,84.55pt,761.8pt,84.9pt,761.8pt,85.35pt,762pt,85.6pt,762.2pt,85.9pt,762.55pt,86.15pt,763.35pt,86.2pt,763.85pt,86.2pt,766.7pt,84.75pt,766.7pt,84.75pt,764.05pt,84.75pt,763.8pt,84.65pt,763.45pt,84.55pt,763.2pt,84.45pt,763.1pt,84.3pt,763.05pt,84.15pt,763pt,83.9pt,763pt,83.65pt,763.1pt,83.5pt,763.25pt,83.35pt,763.45pt,83.3pt,763.55pt,83.25pt,763.7pt,83.25pt,763.95pt,83.25pt,766.7pt,83.25pt,766.7pt" coordsize="88,98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37691CE4">
          <v:shape id="_x0000_s1331" style="position:absolute;margin-left:86.55pt;margin-top:760.5pt;width:3pt;height:6.2pt;z-index:-177;mso-position-horizontal-relative:page;mso-position-vertical-relative:page" coordsize="61,124" o:allowincell="f" path="m42,124r-7,l23,119r-3,-3l18,114r-3,-6l12,97r,-10l12,48,,48,,26r12,l12,8,41,r,26l61,26r,22l41,48r,39l42,93r2,4l45,98r3,1l50,100r7,l60,99r,23l53,124r,e" fillcolor="#2b2a29" stroked="f">
            <v:path arrowok="t"/>
            <w10:wrap anchorx="page" anchory="page"/>
          </v:shape>
        </w:pict>
      </w:r>
      <w:r>
        <w:rPr>
          <w:noProof/>
        </w:rPr>
        <w:pict w14:anchorId="568638C2">
          <v:shape id="_x0000_s1330" style="position:absolute;margin-left:89.85pt;margin-top:761.8pt;width:4.35pt;height:5pt;z-index:-176;mso-position-horizontal-relative:page;mso-position-vertical-relative:page" coordsize="88,100" o:allowincell="f" path="m50,100r-13,l23,95,16,90,7,80,,62,,51,,42,6,24,14,13,21,7,30,3,40,r2,20l38,21r-5,3l29,30r-2,6l27,39r34,l61,36,60,30,57,25,55,23,52,21,48,20r-6,l40,r7,l52,,62,2r8,4l76,12r7,10l87,39r1,9l87,55r,5l27,60r,2l28,66r2,3l33,72r6,3l49,78r5,l67,77,79,74r4,20l68,99r,e" fillcolor="#2b2a29" stroked="f">
            <v:path arrowok="t"/>
            <w10:wrap anchorx="page" anchory="page"/>
          </v:shape>
        </w:pict>
      </w:r>
      <w:r>
        <w:rPr>
          <w:noProof/>
        </w:rPr>
        <w:pict w14:anchorId="763C53D3">
          <v:shape id="_x0000_s1329" style="position:absolute;margin-left:94.5pt;margin-top:761.75pt;width:3.45pt;height:5pt;z-index:-175;mso-position-horizontal-relative:page;mso-position-vertical-relative:page" coordsize="69,101" o:allowincell="f" path="m30,101r-9,l6,97,,94,5,73r5,3l23,80r7,l33,80r4,-1l40,78r2,-7l41,68,35,64,28,61,22,59,11,52,5,44,2,35r,-4l3,25,8,13,18,5,31,r8,l47,,60,3r5,2l60,26,57,24,46,21,40,20r-2,l34,22r-2,1l37,37r7,2l50,42r10,6l66,56r3,9l69,70r,7l65,85r-4,5l54,96r-15,5l39,101e" fillcolor="#2b2a29" stroked="f">
            <v:path arrowok="t"/>
            <w10:wrap anchorx="page" anchory="page"/>
          </v:shape>
        </w:pict>
      </w:r>
      <w:r>
        <w:rPr>
          <w:noProof/>
        </w:rPr>
        <w:pict w14:anchorId="0368AE55">
          <v:shape id="_x0000_s1328" style="position:absolute;margin-left:99.55pt;margin-top:761.1pt;width:3.75pt;height:5.65pt;z-index:-174;mso-position-horizontal-relative:page;mso-position-vertical-relative:page" coordsize="76,113" o:allowincell="f" path="m31,113r-3,l22,111r-9,-4l5,97,,82,,73,,64,5,49,14,38,26,33r6,l40,33r8,3l51,40r2,1l53,,76,r,88l76,101r,10l56,111,55,100,46,92r3,-3l52,85r1,-2l53,80r,-3l53,65r,-2l52,60,50,56,46,53,42,51r-6,l33,52r-3,2l28,56r-3,5l23,68r,5l23,78r2,7l28,90r2,2l33,93r4,1l42,94r4,-2l55,100r-2,3l48,108r-6,3l34,113r,e" fillcolor="#2b2a29" stroked="f">
            <v:path arrowok="t"/>
            <w10:wrap anchorx="page" anchory="page"/>
          </v:shape>
        </w:pict>
      </w:r>
      <w:r>
        <w:rPr>
          <w:noProof/>
        </w:rPr>
        <w:pict w14:anchorId="61F49CE9">
          <v:polyline id="_x0000_s1327" style="position:absolute;z-index:-173;mso-position-horizontal-relative:page;mso-position-vertical-relative:page" points="105.75pt,766.8pt,105.3pt,766.75pt,104.75pt,766.55pt,104.45pt,766.4pt,104.1pt,766pt,103.85pt,765.3pt,103.8pt,764.85pt,103.85pt,764.45pt,104.05pt,763.75pt,104.35pt,763.3pt,104.65pt,763.05pt,105pt,762.9pt,105.4pt,762.8pt,105.5pt,763.6pt,105.35pt,763.65pt,105.15pt,763.75pt,105pt,763.95pt,104.9pt,764.25pt,104.9pt,764.35pt,106.2pt,764.35pt,106.2pt,764.25pt,106.15pt,764pt,106.05pt,763.8pt,105.95pt,763.7pt,105.85pt,763.65pt,105.7pt,763.6pt,105.5pt,763.6pt,105.4pt,762.8pt,105.65pt,762.8pt,105.85pt,762.8pt,106.25pt,762.9pt,106.55pt,763.05pt,106.8pt,763.25pt,107.1pt,763.7pt,107.25pt,764.35pt,107.3pt,764.7pt,107.25pt,765pt,107.25pt,765.2pt,104.9pt,765.2pt,104.95pt,765.45pt,105.05pt,765.55pt,105.15pt,765.7pt,105.35pt,765.8pt,105.7pt,765.9pt,105.9pt,765.9pt,106.45pt,765.9pt,106.95pt,765.75pt,107.05pt,766.55pt,106.45pt,766.75pt,106.45pt,766.75pt" coordsize="70,80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00349308">
          <v:shape id="_x0000_s1326" style="position:absolute;margin-left:107.45pt;margin-top:761.1pt;width:1.1pt;height:5.55pt;z-index:-172;mso-position-horizontal-relative:page;mso-position-vertical-relative:page" coordsize="23,111" o:allowincell="f" path="m,111l,,23,r,111l23,111e" fillcolor="#2b2a29" stroked="f">
            <v:path arrowok="t"/>
            <w10:wrap anchorx="page" anchory="page"/>
          </v:shape>
        </w:pict>
      </w:r>
      <w:r>
        <w:rPr>
          <w:noProof/>
        </w:rPr>
        <w:pict w14:anchorId="7BF93B19">
          <v:shape id="_x0000_s1325" style="position:absolute;margin-left:110.6pt;margin-top:759.95pt;width:4.35pt;height:6.8pt;z-index:-171;mso-position-horizontal-relative:page;mso-position-vertical-relative:page" coordsize="87,137" o:allowincell="f" path="m36,137r-11,l6,132,,129,6,104r6,3l28,112r9,l42,112r8,-2l54,108r2,-3l57,103r,-3l57,94,55,90,47,84,36,80,29,77,16,69,7,58,2,46r,-7l2,31,9,17,21,6,39,,49,,60,,76,4r5,2l75,30,71,28,58,24r-9,l44,24r-6,2l34,29r-2,2l31,33r,3l31,38r,3l34,45r9,6l54,56r8,3l74,67r8,10l86,89r1,7l86,104r-4,11l77,122r-10,8l48,137r,e" fillcolor="#2b2a29" stroked="f">
            <v:path arrowok="t"/>
            <w10:wrap anchorx="page" anchory="page"/>
          </v:shape>
        </w:pict>
      </w:r>
      <w:r>
        <w:rPr>
          <w:noProof/>
        </w:rPr>
        <w:pict w14:anchorId="235D19D5">
          <v:shape id="_x0000_s1324" style="position:absolute;margin-left:115.3pt;margin-top:761.75pt;width:4.2pt;height:5pt;z-index:-170;mso-position-horizontal-relative:page;mso-position-vertical-relative:page" coordsize="84,101" o:allowincell="f" path="m30,101r-7,l12,96,4,88,,78,,72,,67,2,59,6,52r5,-7l22,39,42,35,54,34r,-3l53,28,51,25,50,24,47,22,42,20r-5,l30,21,17,25r-5,3l7,8,12,5,30,,42,,53,,65,5r6,4l78,18r4,15l82,41r,35l82,89r2,10l58,99,56,89,47,79r3,-3l53,71r1,-2l55,67r,-13l49,54r-9,2l34,58r-3,2l29,63r-1,4l28,69r,3l29,75r2,2l33,79r4,1l39,80r3,l47,79r9,10l53,92r-5,5l38,101r,e" fillcolor="#2b2a29" stroked="f">
            <v:path arrowok="t"/>
            <w10:wrap anchorx="page" anchory="page"/>
          </v:shape>
        </w:pict>
      </w:r>
      <w:r>
        <w:rPr>
          <w:noProof/>
        </w:rPr>
        <w:pict w14:anchorId="45B4C9E2">
          <v:polyline id="_x0000_s1323" style="position:absolute;z-index:-169;mso-position-horizontal-relative:page;mso-position-vertical-relative:page" points="123pt,766.7pt,122.8pt,766.7pt,122.4pt,766.6pt,122.05pt,766.45pt,121.75pt,766.15pt,121.6pt,765.95pt,121.55pt,766.6pt,120.3pt,766.6pt,120.35pt,766pt,120.35pt,765.2pt,120.35pt,759.6pt,121.8pt,759.6pt,121.8pt,762.35pt,122.25pt,762.95pt,122pt,763.15pt,121.85pt,763.45pt,121.8pt,763.6pt,121.8pt,763.7pt,121.8pt,763.85pt,121.8pt,764.55pt,121.8pt,764.7pt,121.8pt,764.85pt,121.85pt,764.95pt,122pt,765.2pt,122.2pt,765.4pt,122.5pt,765.55pt,122.65pt,765.55pt,122.75pt,765.55pt,122.95pt,765.5pt,123.15pt,765.4pt,123.3pt,765.25pt,123.5pt,765pt,123.6pt,764.5pt,123.65pt,764.2pt,123.6pt,763.9pt,123.5pt,763.45pt,123.3pt,763.15pt,123.15pt,763pt,123pt,762.9pt,122.75pt,762.85pt,122.65pt,762.85pt,122.5pt,762.85pt,122.25pt,762.95pt,121.8pt,762.35pt,121.9pt,762.2pt,122.2pt,761.95pt,122.55pt,761.8pt,122.95pt,761.7pt,123.2pt,761.7pt,123.4pt,761.7pt,123.75pt,761.8pt,124.1pt,761.95pt,124.4pt,762.2pt,124.8pt,762.7pt,125.05pt,763.6pt,125.05pt,764.1pt,125.05pt,764.75pt,124.7pt,765.7pt,124.1pt,766.35pt,123.4pt,766.7pt,123.4pt,766.7pt" coordsize="95,142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43B1C435">
          <v:shape id="_x0000_s1322" style="position:absolute;margin-left:125.35pt;margin-top:761.8pt;width:4.35pt;height:5pt;z-index:-168;mso-position-horizontal-relative:page;mso-position-vertical-relative:page" coordsize="88,100" o:allowincell="f" path="m50,100r-12,l24,95,16,90,7,80,,62,,51,,42,6,24,14,13,21,7,30,3,40,r2,20l38,21r-4,3l29,30r-2,6l27,39r35,l61,36,60,30,57,25,55,23,52,21,48,20r-6,l40,r7,l53,r9,2l70,6r6,6l83,22r5,17l88,48r,7l87,60r-60,l27,62r2,4l31,69r3,3l39,75r10,3l54,78,68,77,79,74r4,20l68,99r,e" fillcolor="#2b2a29" stroked="f">
            <v:path arrowok="t"/>
            <w10:wrap anchorx="page" anchory="page"/>
          </v:shape>
        </w:pict>
      </w:r>
      <w:r>
        <w:rPr>
          <w:noProof/>
        </w:rPr>
        <w:pict w14:anchorId="15C10EAE">
          <v:shape id="_x0000_s1321" style="position:absolute;margin-left:130.35pt;margin-top:761.75pt;width:2.85pt;height:4.9pt;z-index:-167;mso-position-horizontal-relative:page;mso-position-vertical-relative:page" coordsize="58,99" o:allowincell="f" path="m,99l,34,,15,,2r24,l25,20r3,-5l34,7,41,2,48,r4,l55,r3,l58,28r-4,l50,28r-4,l40,30r-5,4l31,39r-1,4l30,46r,4l30,99r,e" fillcolor="#2b2a29" stroked="f">
            <v:path arrowok="t"/>
            <w10:wrap anchorx="page" anchory="page"/>
          </v:shape>
        </w:pict>
      </w:r>
      <w:r>
        <w:rPr>
          <w:noProof/>
        </w:rPr>
        <w:pict w14:anchorId="2A5CF27E">
          <v:shape id="_x0000_s1320" style="position:absolute;margin-left:43.5pt;margin-top:194.85pt;width:1137pt;height:98.2pt;z-index:-314;mso-position-horizontal-relative:page;mso-position-vertical-relative:page" coordsize="22740,1965" o:allowincell="f" path="m,1965l,,22740,r,1965l22740,1965e" fillcolor="#e5e8ee" stroked="f">
            <v:path arrowok="t"/>
            <w10:wrap anchorx="page" anchory="page"/>
          </v:shape>
        </w:pict>
      </w:r>
      <w:r>
        <w:rPr>
          <w:noProof/>
        </w:rPr>
        <w:pict w14:anchorId="4ACF97FA">
          <v:shape id="_x0000_s1319" style="position:absolute;margin-left:991.05pt;margin-top:293.1pt;width:189.5pt;height:441.2pt;z-index:-312;mso-position-horizontal-relative:page;mso-position-vertical-relative:page" coordsize="3791,8824" o:allowincell="f" path="m,8824l,,3791,r,8824l3791,8824e" fillcolor="#f2f3f6" stroked="f">
            <v:path arrowok="t"/>
            <w10:wrap anchorx="page" anchory="page"/>
          </v:shape>
        </w:pict>
      </w:r>
      <w:r>
        <w:rPr>
          <w:noProof/>
        </w:rPr>
        <w:pict w14:anchorId="1906213F">
          <v:polyline id="_x0000_s1318" style="position:absolute;z-index:-166;mso-position-horizontal-relative:page;mso-position-vertical-relative:page" points="612pt,734.3pt,612pt,293.1pt,801.5pt,293.1pt,801.5pt,734.3pt,801.5pt,734.3pt" coordsize="3790,8824" o:allowincell="f" fillcolor="#f2f3f6" stroked="f">
            <v:path arrowok="t"/>
            <w10:wrap anchorx="page" anchory="page"/>
          </v:polyline>
        </w:pict>
      </w:r>
      <w:r>
        <w:rPr>
          <w:noProof/>
        </w:rPr>
        <w:pict w14:anchorId="1B36360C">
          <v:shape id="_x0000_s1317" style="position:absolute;margin-left:280.85pt;margin-top:293.1pt;width:159.3pt;height:441.2pt;z-index:-165;mso-position-horizontal-relative:page;mso-position-vertical-relative:page" coordsize="3187,8824" o:allowincell="f" path="m,8824l,,3187,r,8824l3187,8824e" fillcolor="#f2f3f6" stroked="f">
            <v:path arrowok="t"/>
            <w10:wrap anchorx="page" anchory="page"/>
          </v:shape>
        </w:pict>
      </w:r>
      <w:r>
        <w:rPr>
          <w:noProof/>
        </w:rPr>
        <w:pict w14:anchorId="09C41AC4">
          <v:polyline id="_x0000_s1316" style="position:absolute;z-index:-164;mso-position-horizontal-relative:page;mso-position-vertical-relative:page" points="43.5pt,734.3pt,43.5pt,293.1pt,100.35pt,293.1pt,100.35pt,734.3pt,100.35pt,734.3pt" coordsize="1137,8824" o:allowincell="f" fillcolor="#f2f3f6" stroked="f">
            <v:path arrowok="t"/>
            <w10:wrap anchorx="page" anchory="page"/>
          </v:polyline>
        </w:pict>
      </w:r>
      <w:r>
        <w:rPr>
          <w:noProof/>
        </w:rPr>
        <w:pict w14:anchorId="434391B7">
          <v:shape id="_x0000_s1315" style="position:absolute;margin-left:801.55pt;margin-top:293.1pt;width:189.5pt;height:441.2pt;z-index:-310;mso-position-horizontal-relative:page;mso-position-vertical-relative:page" coordsize="3791,8824" o:allowincell="f" path="m,8824l,,3791,r,8824l3791,8824e" fillcolor="#feffff" stroked="f">
            <v:path arrowok="t"/>
            <w10:wrap anchorx="page" anchory="page"/>
          </v:shape>
        </w:pict>
      </w:r>
      <w:r>
        <w:rPr>
          <w:noProof/>
        </w:rPr>
        <w:pict w14:anchorId="123A0262">
          <v:polyline id="_x0000_s1314" style="position:absolute;z-index:-163;mso-position-horizontal-relative:page;mso-position-vertical-relative:page" points="440.1pt,734.3pt,440.1pt,293.1pt,611.95pt,293.1pt,611.95pt,734.3pt,611.95pt,734.3pt" coordsize="3437,8824" o:allowincell="f" fillcolor="#feffff" stroked="f">
            <v:path arrowok="t"/>
            <w10:wrap anchorx="page" anchory="page"/>
          </v:polyline>
        </w:pict>
      </w:r>
      <w:r>
        <w:rPr>
          <w:noProof/>
        </w:rPr>
        <w:pict w14:anchorId="567A2877">
          <v:polyline id="_x0000_s1313" style="position:absolute;z-index:-162;mso-position-horizontal-relative:page;mso-position-vertical-relative:page" points="100.3pt,734.3pt,100.3pt,293.1pt,280.8pt,293.1pt,280.8pt,734.3pt,280.8pt,734.3pt" coordsize="3610,8824" o:allowincell="f" fillcolor="#feffff" stroked="f">
            <v:path arrowok="t"/>
            <w10:wrap anchorx="page" anchory="page"/>
          </v:polyline>
        </w:pict>
      </w:r>
      <w:r>
        <w:rPr>
          <w:noProof/>
        </w:rPr>
        <w:pict w14:anchorId="276F4648">
          <v:polyline id="_x0000_s1312" style="position:absolute;z-index:-305;mso-position-horizontal:absolute;mso-position-horizontal-relative:page;mso-position-vertical:absolute;mso-position-vertical-relative:page" points="43.5pt,227.85pt,43.5pt,195.85pt" coordsize="0,640" o:allowincell="f" filled="f" strokecolor="#7896ad" strokeweight="2.5pt">
            <v:path arrowok="t"/>
            <w10:wrap anchorx="page" anchory="page"/>
          </v:polyline>
        </w:pict>
      </w:r>
      <w:r>
        <w:rPr>
          <w:noProof/>
        </w:rPr>
        <w:pict w14:anchorId="72E804F4">
          <v:polyline id="_x0000_s1311" style="position:absolute;z-index:-299;mso-position-horizontal:absolute;mso-position-horizontal-relative:page;mso-position-vertical:absolute;mso-position-vertical-relative:page" points="1180.45pt,227.85pt,1180.45pt,195.85pt" coordsize="0,640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4A130BD0">
          <v:polyline id="_x0000_s1310" style="position:absolute;z-index:-295;mso-position-horizontal:absolute;mso-position-horizontal-relative:page;mso-position-vertical:absolute;mso-position-vertical-relative:page" points="43.5pt,260pt,43.5pt,229.85pt" coordsize="0,603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57B8F81D">
          <v:polyline id="_x0000_s1309" style="position:absolute;z-index:-291;mso-position-horizontal:absolute;mso-position-horizontal-relative:page;mso-position-vertical:absolute;mso-position-vertical-relative:page" points="100.3pt,260pt,100.3pt,229.85pt" coordsize="0,603" o:allowincell="f" filled="f" strokecolor="#7896ad" strokeweight="2.5pt">
            <v:path arrowok="t"/>
            <w10:wrap anchorx="page" anchory="page"/>
          </v:polyline>
        </w:pict>
      </w:r>
      <w:r>
        <w:rPr>
          <w:noProof/>
        </w:rPr>
        <w:pict w14:anchorId="6E134A4C">
          <v:polyline id="_x0000_s1308" style="position:absolute;z-index:-287;mso-position-horizontal:absolute;mso-position-horizontal-relative:page;mso-position-vertical:absolute;mso-position-vertical-relative:page" points="43.5pt,292.1pt,43.5pt,260pt" coordsize="0,642" o:allowincell="f" filled="f" strokecolor="#7896ad" strokeweight=".70553mm">
            <v:path arrowok="t"/>
            <w10:wrap anchorx="page" anchory="page"/>
          </v:polyline>
        </w:pict>
      </w:r>
      <w:r>
        <w:rPr>
          <w:noProof/>
        </w:rPr>
        <w:pict w14:anchorId="751636AC">
          <v:polyline id="_x0000_s1307" style="position:absolute;z-index:-283;mso-position-horizontal:absolute;mso-position-horizontal-relative:page;mso-position-vertical:absolute;mso-position-vertical-relative:page" points="100.3pt,292.1pt,100.3pt,260pt" coordsize="0,642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703C686E">
          <v:polyline id="_x0000_s1306" style="position:absolute;z-index:-278;mso-position-horizontal:absolute;mso-position-horizontal-relative:page;mso-position-vertical:absolute;mso-position-vertical-relative:page" points="280.8pt,259pt,280.8pt,229.85pt" coordsize="0,583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587F3F38">
          <v:polyline id="_x0000_s1305" style="position:absolute;z-index:-273;mso-position-horizontal:absolute;mso-position-horizontal-relative:page;mso-position-vertical:absolute;mso-position-vertical-relative:page" points="801.45pt,259pt,801.45pt,229.85pt" coordsize="0,583" o:allowincell="f" filled="f" strokecolor="#7896ad" strokeweight=".70553mm">
            <v:path arrowok="t"/>
            <w10:wrap anchorx="page" anchory="page"/>
          </v:polyline>
        </w:pict>
      </w:r>
      <w:r>
        <w:rPr>
          <w:noProof/>
        </w:rPr>
        <w:pict w14:anchorId="24A9198B">
          <v:polyline id="_x0000_s1304" style="position:absolute;z-index:-269;mso-position-horizontal:absolute;mso-position-horizontal-relative:page;mso-position-vertical:absolute;mso-position-vertical-relative:page" points="990.95pt,260pt,990.95pt,229.85pt" coordsize="0,603" o:allowincell="f" filled="f" strokecolor="#7896ad" strokeweight="2.5pt">
            <v:path arrowok="t"/>
            <w10:wrap anchorx="page" anchory="page"/>
          </v:polyline>
        </w:pict>
      </w:r>
      <w:r>
        <w:rPr>
          <w:noProof/>
        </w:rPr>
        <w:pict w14:anchorId="0645A6F1">
          <v:polyline id="_x0000_s1303" style="position:absolute;z-index:-265;mso-position-horizontal:absolute;mso-position-horizontal-relative:page;mso-position-vertical:absolute;mso-position-vertical-relative:page" points="1180.45pt,260pt,1180.45pt,229.85pt" coordsize="0,603" o:allowincell="f" filled="f" strokecolor="#7896ad" strokeweight="2.5pt">
            <v:path arrowok="t"/>
            <w10:wrap anchorx="page" anchory="page"/>
          </v:polyline>
        </w:pict>
      </w:r>
      <w:r>
        <w:rPr>
          <w:noProof/>
        </w:rPr>
        <w:pict w14:anchorId="39221CEE">
          <v:polyline id="_x0000_s1302" style="position:absolute;z-index:-261;mso-position-horizontal:absolute;mso-position-horizontal-relative:page;mso-position-vertical:absolute;mso-position-vertical-relative:page" points="990.95pt,292.1pt,990.95pt,260pt" coordsize="0,642" o:allowincell="f" filled="f" strokecolor="#7896ad" strokeweight=".70553mm">
            <v:path arrowok="t"/>
            <w10:wrap anchorx="page" anchory="page"/>
          </v:polyline>
        </w:pict>
      </w:r>
      <w:r>
        <w:rPr>
          <w:noProof/>
        </w:rPr>
        <w:pict w14:anchorId="6CBCA4D5">
          <v:polyline id="_x0000_s1301" style="position:absolute;z-index:-257;mso-position-horizontal:absolute;mso-position-horizontal-relative:page;mso-position-vertical:absolute;mso-position-vertical-relative:page" points="1180.45pt,292.1pt,1180.45pt,260pt" coordsize="0,642" o:allowincell="f" filled="f" strokecolor="#7896ad" strokeweight=".70553mm">
            <v:path arrowok="t"/>
            <w10:wrap anchorx="page" anchory="page"/>
          </v:polyline>
        </w:pict>
      </w:r>
      <w:r>
        <w:rPr>
          <w:noProof/>
        </w:rPr>
        <w:pict w14:anchorId="1C0C7F6F">
          <v:polyline id="_x0000_s1300" style="position:absolute;z-index:-252;mso-position-horizontal:absolute;mso-position-horizontal-relative:page;mso-position-vertical:absolute;mso-position-vertical-relative:page" points="280.8pt,292.1pt,280.8pt,261pt" coordsize="0,622" o:allowincell="f" filled="f" strokecolor="#7896ad" strokeweight=".70553mm">
            <v:path arrowok="t"/>
            <w10:wrap anchorx="page" anchory="page"/>
          </v:polyline>
        </w:pict>
      </w:r>
      <w:r>
        <w:rPr>
          <w:noProof/>
        </w:rPr>
        <w:pict w14:anchorId="26818923">
          <v:polyline id="_x0000_s1299" style="position:absolute;z-index:-244;mso-position-horizontal:absolute;mso-position-horizontal-relative:page;mso-position-vertical:absolute;mso-position-vertical-relative:page" points="43.5pt,733.3pt,43.5pt,294.1pt" coordsize="0,8784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5276C5F3">
          <v:polyline id="_x0000_s1298" style="position:absolute;z-index:-237;mso-position-horizontal:absolute;mso-position-horizontal-relative:page;mso-position-vertical:absolute;mso-position-vertical-relative:page" points="440.15pt,733.3pt,440.15pt,294.1pt" coordsize="0,8784" o:allowincell="f" filled="f" strokecolor="#7896ad" strokeweight=".70553mm">
            <v:path arrowok="t"/>
            <w10:wrap anchorx="page" anchory="page"/>
          </v:polyline>
        </w:pict>
      </w:r>
      <w:r>
        <w:rPr>
          <w:noProof/>
        </w:rPr>
        <w:pict w14:anchorId="3194EAFF">
          <v:polyline id="_x0000_s1297" style="position:absolute;z-index:-232;mso-position-horizontal:absolute;mso-position-horizontal-relative:page;mso-position-vertical:absolute;mso-position-vertical-relative:page" points="611.95pt,733.3pt,611.95pt,294.1pt" coordsize="0,8784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39080BCF">
          <v:polyline id="_x0000_s1296" style="position:absolute;z-index:-228;mso-position-horizontal:absolute;mso-position-horizontal-relative:page;mso-position-vertical:absolute;mso-position-vertical-relative:page" points="801.45pt,733.3pt,801.45pt,294.1pt" coordsize="0,8784" o:allowincell="f" filled="f" strokecolor="#7896ad" strokeweight=".70553mm">
            <v:path arrowok="t"/>
            <w10:wrap anchorx="page" anchory="page"/>
          </v:polyline>
        </w:pict>
      </w:r>
      <w:r>
        <w:rPr>
          <w:noProof/>
        </w:rPr>
        <w:pict w14:anchorId="04B9CF82">
          <v:polyline id="_x0000_s1295" style="position:absolute;z-index:-223;mso-position-horizontal:absolute;mso-position-horizontal-relative:page;mso-position-vertical:absolute;mso-position-vertical-relative:page" points="990.95pt,733.3pt,990.95pt,294.1pt" coordsize="0,8784" o:allowincell="f" filled="f" strokecolor="#7896ad" strokeweight=".70553mm">
            <v:path arrowok="t"/>
            <w10:wrap anchorx="page" anchory="page"/>
          </v:polyline>
        </w:pict>
      </w:r>
      <w:r>
        <w:rPr>
          <w:noProof/>
        </w:rPr>
        <w:pict w14:anchorId="675A5064">
          <v:polyline id="_x0000_s1294" style="position:absolute;z-index:-220;mso-position-horizontal:absolute;mso-position-horizontal-relative:page;mso-position-vertical:absolute;mso-position-vertical-relative:page" points="1180.45pt,733.3pt,1180.45pt,294.1pt" coordsize="0,8784" o:allowincell="f" filled="f" strokecolor="#7896ad" strokeweight=".70553mm">
            <v:path arrowok="t"/>
            <w10:wrap anchorx="page" anchory="page"/>
          </v:polyline>
        </w:pict>
      </w:r>
      <w:r>
        <w:rPr>
          <w:noProof/>
        </w:rPr>
        <w:pict w14:anchorId="0ECB05F1">
          <v:polyline id="_x0000_s1293" style="position:absolute;z-index:-215;mso-position-horizontal:absolute;mso-position-horizontal-relative:page;mso-position-vertical:absolute;mso-position-vertical-relative:page" points="100.3pt,733.3pt,100.3pt,294.1pt" coordsize="0,8784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1DAF9A76">
          <v:polyline id="_x0000_s1292" style="position:absolute;z-index:-212;mso-position-horizontal:absolute;mso-position-horizontal-relative:page;mso-position-vertical:absolute;mso-position-vertical-relative:page" points="280.8pt,733.3pt,280.8pt,294.1pt" coordsize="0,8784" o:allowincell="f" filled="f" strokecolor="#7896ad" strokeweight=".70553mm">
            <v:path arrowok="t"/>
            <w10:wrap anchorx="page" anchory="page"/>
          </v:polyline>
        </w:pict>
      </w:r>
      <w:r>
        <w:rPr>
          <w:noProof/>
        </w:rPr>
        <w:pict w14:anchorId="74C56546">
          <v:polyline id="_x0000_s1291" style="position:absolute;z-index:-205;mso-position-horizontal:absolute;mso-position-horizontal-relative:page;mso-position-vertical:absolute;mso-position-vertical-relative:page" points="440.15pt,292.1pt,440.15pt,261pt" coordsize="0,622" o:allowincell="f" filled="f" strokecolor="#7896ad" strokeweight=".70553mm">
            <v:path arrowok="t"/>
            <w10:wrap anchorx="page" anchory="page"/>
          </v:polyline>
        </w:pict>
      </w:r>
      <w:r>
        <w:rPr>
          <w:noProof/>
        </w:rPr>
        <w:pict w14:anchorId="53CB2869">
          <v:polyline id="_x0000_s1290" style="position:absolute;z-index:-201;mso-position-horizontal:absolute;mso-position-horizontal-relative:page;mso-position-vertical:absolute;mso-position-vertical-relative:page" points="611.95pt,292.1pt,611.95pt,261pt" coordsize="0,622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33DA3942">
          <v:polyline id="_x0000_s1289" style="position:absolute;z-index:-198;mso-position-horizontal:absolute;mso-position-horizontal-relative:page;mso-position-vertical:absolute;mso-position-vertical-relative:page" points="801.45pt,292.1pt,801.45pt,261pt" coordsize="0,622" o:allowincell="f" filled="f" strokecolor="#7896ad" strokeweight="2pt">
            <v:path arrowok="t"/>
            <w10:wrap anchorx="page" anchory="page"/>
          </v:polyline>
        </w:pict>
      </w:r>
    </w:p>
    <w:p w14:paraId="0614AFCD" w14:textId="77777777" w:rsidR="004E5CC8" w:rsidRDefault="004E5CC8">
      <w:pPr>
        <w:spacing w:after="0" w:line="240" w:lineRule="exact"/>
        <w:rPr>
          <w:sz w:val="12"/>
          <w:szCs w:val="12"/>
        </w:rPr>
        <w:sectPr w:rsidR="004E5CC8">
          <w:pgSz w:w="24480" w:h="15840"/>
          <w:pgMar w:top="-20" w:right="0" w:bottom="-20" w:left="0" w:header="0" w:footer="0" w:gutter="0"/>
          <w:cols w:space="720"/>
        </w:sectPr>
      </w:pPr>
    </w:p>
    <w:p w14:paraId="62A902C5" w14:textId="77777777" w:rsidR="004E5CC8" w:rsidRDefault="004E5CC8">
      <w:pPr>
        <w:spacing w:after="0" w:line="240" w:lineRule="exact"/>
        <w:rPr>
          <w:rFonts w:ascii="Times New Roman" w:hAnsi="Times New Roman"/>
          <w:sz w:val="24"/>
        </w:rPr>
      </w:pPr>
    </w:p>
    <w:p w14:paraId="08DC1B5B" w14:textId="77777777" w:rsidR="004E5CC8" w:rsidRDefault="004E5CC8">
      <w:pPr>
        <w:spacing w:after="0" w:line="230" w:lineRule="exact"/>
        <w:ind w:left="22294"/>
        <w:rPr>
          <w:sz w:val="24"/>
          <w:szCs w:val="24"/>
        </w:rPr>
      </w:pPr>
    </w:p>
    <w:p w14:paraId="7F123916" w14:textId="77777777" w:rsidR="004E5CC8" w:rsidRDefault="007E39B6">
      <w:pPr>
        <w:spacing w:before="160" w:after="0" w:line="230" w:lineRule="exact"/>
        <w:ind w:left="22294"/>
      </w:pPr>
      <w:r>
        <w:rPr>
          <w:rFonts w:ascii="Times New Roman Bold" w:hAnsi="Times New Roman Bold" w:cs="Times New Roman Bold"/>
          <w:color w:val="0090BA"/>
          <w:w w:val="111"/>
          <w:sz w:val="20"/>
          <w:szCs w:val="20"/>
        </w:rPr>
        <w:t>Matemática 9</w:t>
      </w:r>
    </w:p>
    <w:p w14:paraId="792508AF" w14:textId="77777777" w:rsidR="004E5CC8" w:rsidRDefault="004E5CC8">
      <w:pPr>
        <w:spacing w:after="0" w:line="200" w:lineRule="exact"/>
        <w:ind w:left="870"/>
        <w:rPr>
          <w:sz w:val="24"/>
          <w:szCs w:val="24"/>
        </w:rPr>
      </w:pPr>
    </w:p>
    <w:p w14:paraId="1CCB1FFB" w14:textId="77777777" w:rsidR="004E5CC8" w:rsidRDefault="004E5CC8">
      <w:pPr>
        <w:spacing w:after="0" w:line="377" w:lineRule="exact"/>
        <w:ind w:left="870"/>
        <w:rPr>
          <w:sz w:val="24"/>
          <w:szCs w:val="24"/>
        </w:rPr>
      </w:pPr>
    </w:p>
    <w:tbl>
      <w:tblPr>
        <w:tblW w:w="0" w:type="auto"/>
        <w:tblInd w:w="8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9"/>
        <w:gridCol w:w="3620"/>
        <w:gridCol w:w="3180"/>
        <w:gridCol w:w="3440"/>
        <w:gridCol w:w="3780"/>
        <w:gridCol w:w="3800"/>
        <w:gridCol w:w="3780"/>
      </w:tblGrid>
      <w:tr w:rsidR="004E5CC8" w:rsidRPr="007E39B6" w14:paraId="2923EF9E" w14:textId="77777777">
        <w:trPr>
          <w:trHeight w:hRule="exact" w:val="679"/>
        </w:trPr>
        <w:tc>
          <w:tcPr>
            <w:tcW w:w="22729" w:type="dxa"/>
            <w:gridSpan w:val="7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3796A425" w14:textId="77777777" w:rsidR="004E5CC8" w:rsidRPr="007E39B6" w:rsidRDefault="007E39B6">
            <w:pPr>
              <w:spacing w:before="198" w:after="0" w:line="276" w:lineRule="exact"/>
              <w:ind w:left="113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8"/>
                <w:sz w:val="24"/>
                <w:szCs w:val="24"/>
              </w:rPr>
              <w:t>Segundo trimestre</w:t>
            </w:r>
          </w:p>
        </w:tc>
      </w:tr>
      <w:tr w:rsidR="004E5CC8" w:rsidRPr="007E39B6" w14:paraId="345E9C51" w14:textId="77777777">
        <w:trPr>
          <w:trHeight w:hRule="exact" w:val="623"/>
        </w:trPr>
        <w:tc>
          <w:tcPr>
            <w:tcW w:w="1129" w:type="dxa"/>
            <w:vMerge w:val="restart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62AC4182" w14:textId="77777777" w:rsidR="004E5CC8" w:rsidRPr="007E39B6" w:rsidRDefault="004E5CC8">
            <w:pPr>
              <w:spacing w:after="0" w:line="276" w:lineRule="exact"/>
              <w:ind w:left="221"/>
              <w:rPr>
                <w:sz w:val="24"/>
                <w:szCs w:val="24"/>
              </w:rPr>
            </w:pPr>
          </w:p>
          <w:p w14:paraId="055A1283" w14:textId="77777777" w:rsidR="004E5CC8" w:rsidRPr="007E39B6" w:rsidRDefault="007E39B6">
            <w:pPr>
              <w:spacing w:before="177" w:after="0" w:line="276" w:lineRule="exact"/>
              <w:ind w:left="221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8"/>
                <w:sz w:val="24"/>
                <w:szCs w:val="24"/>
              </w:rPr>
              <w:t>Unidad</w:t>
            </w:r>
          </w:p>
        </w:tc>
        <w:tc>
          <w:tcPr>
            <w:tcW w:w="3620" w:type="dxa"/>
            <w:vMerge w:val="restart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6B84EFD9" w14:textId="77777777" w:rsidR="004E5CC8" w:rsidRPr="007E39B6" w:rsidRDefault="004E5CC8">
            <w:pPr>
              <w:spacing w:after="0" w:line="276" w:lineRule="exact"/>
              <w:ind w:left="1498"/>
              <w:rPr>
                <w:sz w:val="24"/>
                <w:szCs w:val="24"/>
              </w:rPr>
            </w:pPr>
          </w:p>
          <w:p w14:paraId="65F243E0" w14:textId="77777777" w:rsidR="004E5CC8" w:rsidRPr="007E39B6" w:rsidRDefault="007E39B6">
            <w:pPr>
              <w:spacing w:before="177" w:after="0" w:line="276" w:lineRule="exact"/>
              <w:ind w:left="1498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5"/>
                <w:sz w:val="24"/>
                <w:szCs w:val="24"/>
              </w:rPr>
              <w:t>Temas</w:t>
            </w:r>
          </w:p>
        </w:tc>
        <w:tc>
          <w:tcPr>
            <w:tcW w:w="10400" w:type="dxa"/>
            <w:gridSpan w:val="3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1A22E5E2" w14:textId="77777777" w:rsidR="004E5CC8" w:rsidRPr="007E39B6" w:rsidRDefault="007E39B6">
            <w:pPr>
              <w:spacing w:before="171" w:after="0" w:line="276" w:lineRule="exact"/>
              <w:ind w:left="4656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6"/>
                <w:sz w:val="24"/>
                <w:szCs w:val="24"/>
              </w:rPr>
              <w:t>Contenidos</w:t>
            </w:r>
          </w:p>
        </w:tc>
        <w:tc>
          <w:tcPr>
            <w:tcW w:w="3800" w:type="dxa"/>
            <w:vMerge w:val="restart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47D9CC18" w14:textId="77777777" w:rsidR="004E5CC8" w:rsidRPr="007E39B6" w:rsidRDefault="004E5CC8">
            <w:pPr>
              <w:spacing w:after="0" w:line="276" w:lineRule="exact"/>
              <w:ind w:left="1324"/>
              <w:rPr>
                <w:sz w:val="24"/>
                <w:szCs w:val="24"/>
              </w:rPr>
            </w:pPr>
          </w:p>
          <w:p w14:paraId="09778904" w14:textId="77777777" w:rsidR="004E5CC8" w:rsidRPr="007E39B6" w:rsidRDefault="007E39B6">
            <w:pPr>
              <w:spacing w:before="33" w:after="0" w:line="276" w:lineRule="exact"/>
              <w:ind w:left="1324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9"/>
                <w:sz w:val="24"/>
                <w:szCs w:val="24"/>
              </w:rPr>
              <w:t>Indicadores</w:t>
            </w:r>
          </w:p>
          <w:p w14:paraId="49D01F31" w14:textId="77777777" w:rsidR="004E5CC8" w:rsidRPr="007E39B6" w:rsidRDefault="007E39B6">
            <w:pPr>
              <w:spacing w:before="12" w:after="0" w:line="276" w:lineRule="exact"/>
              <w:ind w:left="1494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90"/>
                <w:sz w:val="24"/>
                <w:szCs w:val="24"/>
              </w:rPr>
              <w:t>de logro</w:t>
            </w:r>
          </w:p>
        </w:tc>
        <w:tc>
          <w:tcPr>
            <w:tcW w:w="3780" w:type="dxa"/>
            <w:vMerge w:val="restart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5049723E" w14:textId="77777777" w:rsidR="004E5CC8" w:rsidRPr="007E39B6" w:rsidRDefault="004E5CC8">
            <w:pPr>
              <w:spacing w:after="0" w:line="276" w:lineRule="exact"/>
              <w:ind w:left="804"/>
              <w:rPr>
                <w:sz w:val="24"/>
                <w:szCs w:val="24"/>
              </w:rPr>
            </w:pPr>
          </w:p>
          <w:p w14:paraId="2CB08D64" w14:textId="77777777" w:rsidR="004E5CC8" w:rsidRPr="007E39B6" w:rsidRDefault="007E39B6">
            <w:pPr>
              <w:spacing w:before="33" w:after="0" w:line="276" w:lineRule="exact"/>
              <w:ind w:left="804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9"/>
                <w:sz w:val="24"/>
                <w:szCs w:val="24"/>
              </w:rPr>
              <w:t>Actividades sugeridas</w:t>
            </w:r>
          </w:p>
          <w:p w14:paraId="0C2CF924" w14:textId="77777777" w:rsidR="004E5CC8" w:rsidRPr="007E39B6" w:rsidRDefault="007E39B6">
            <w:pPr>
              <w:spacing w:before="12" w:after="0" w:line="276" w:lineRule="exact"/>
              <w:ind w:left="1197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91"/>
                <w:sz w:val="24"/>
                <w:szCs w:val="24"/>
              </w:rPr>
              <w:t>de evaluación</w:t>
            </w:r>
          </w:p>
        </w:tc>
      </w:tr>
      <w:tr w:rsidR="004E5CC8" w:rsidRPr="007E39B6" w14:paraId="41509F27" w14:textId="77777777">
        <w:trPr>
          <w:trHeight w:hRule="exact" w:val="661"/>
        </w:trPr>
        <w:tc>
          <w:tcPr>
            <w:tcW w:w="1129" w:type="dxa"/>
            <w:vMerge/>
            <w:tcBorders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2C9F98C8" w14:textId="77777777" w:rsidR="004E5CC8" w:rsidRPr="007E39B6" w:rsidRDefault="004E5CC8"/>
        </w:tc>
        <w:tc>
          <w:tcPr>
            <w:tcW w:w="3620" w:type="dxa"/>
            <w:vMerge/>
            <w:tcBorders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01B503D5" w14:textId="77777777" w:rsidR="004E5CC8" w:rsidRPr="007E39B6" w:rsidRDefault="004E5CC8"/>
        </w:tc>
        <w:tc>
          <w:tcPr>
            <w:tcW w:w="318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1860A752" w14:textId="77777777" w:rsidR="004E5CC8" w:rsidRPr="007E39B6" w:rsidRDefault="007E39B6">
            <w:pPr>
              <w:spacing w:before="189" w:after="0" w:line="276" w:lineRule="exact"/>
              <w:ind w:left="923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8"/>
                <w:sz w:val="24"/>
                <w:szCs w:val="24"/>
              </w:rPr>
              <w:t>Conceptuales</w:t>
            </w:r>
          </w:p>
        </w:tc>
        <w:tc>
          <w:tcPr>
            <w:tcW w:w="344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4EFFBD52" w14:textId="77777777" w:rsidR="004E5CC8" w:rsidRPr="007E39B6" w:rsidRDefault="007E39B6">
            <w:pPr>
              <w:spacing w:before="189" w:after="0" w:line="276" w:lineRule="exact"/>
              <w:ind w:left="894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9"/>
                <w:sz w:val="24"/>
                <w:szCs w:val="24"/>
              </w:rPr>
              <w:t>Procedimentales</w:t>
            </w:r>
          </w:p>
        </w:tc>
        <w:tc>
          <w:tcPr>
            <w:tcW w:w="378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440EDD0A" w14:textId="77777777" w:rsidR="004E5CC8" w:rsidRPr="007E39B6" w:rsidRDefault="007E39B6">
            <w:pPr>
              <w:spacing w:before="189" w:after="0" w:line="276" w:lineRule="exact"/>
              <w:ind w:left="1248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90"/>
                <w:sz w:val="24"/>
                <w:szCs w:val="24"/>
              </w:rPr>
              <w:t>Actitudinales</w:t>
            </w:r>
          </w:p>
        </w:tc>
        <w:tc>
          <w:tcPr>
            <w:tcW w:w="3800" w:type="dxa"/>
            <w:vMerge/>
            <w:tcBorders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094291D7" w14:textId="77777777" w:rsidR="004E5CC8" w:rsidRPr="007E39B6" w:rsidRDefault="004E5CC8"/>
        </w:tc>
        <w:tc>
          <w:tcPr>
            <w:tcW w:w="3780" w:type="dxa"/>
            <w:vMerge/>
            <w:tcBorders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59E1AA57" w14:textId="77777777" w:rsidR="004E5CC8" w:rsidRPr="007E39B6" w:rsidRDefault="004E5CC8"/>
        </w:tc>
      </w:tr>
      <w:tr w:rsidR="004E5CC8" w:rsidRPr="007E39B6" w14:paraId="71AAD3DC" w14:textId="77777777">
        <w:trPr>
          <w:trHeight w:hRule="exact" w:val="11284"/>
        </w:trPr>
        <w:tc>
          <w:tcPr>
            <w:tcW w:w="1129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4CF662F3" w14:textId="77777777" w:rsidR="004E5CC8" w:rsidRPr="007E39B6" w:rsidRDefault="007E39B6">
            <w:pPr>
              <w:spacing w:before="68" w:after="0" w:line="230" w:lineRule="exact"/>
              <w:ind w:left="523"/>
            </w:pPr>
            <w:r w:rsidRPr="007E39B6">
              <w:rPr>
                <w:rFonts w:ascii="Arial" w:hAnsi="Arial" w:cs="Arial"/>
                <w:color w:val="628195"/>
                <w:w w:val="77"/>
                <w:sz w:val="20"/>
                <w:szCs w:val="20"/>
              </w:rPr>
              <w:t>2</w:t>
            </w:r>
          </w:p>
        </w:tc>
        <w:tc>
          <w:tcPr>
            <w:tcW w:w="362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233EDE91" w14:textId="77777777" w:rsidR="004E5CC8" w:rsidRPr="007E39B6" w:rsidRDefault="007E39B6">
            <w:pPr>
              <w:spacing w:before="68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89"/>
                <w:sz w:val="20"/>
                <w:szCs w:val="20"/>
              </w:rPr>
              <w:t>Fracciones algebraicas</w:t>
            </w:r>
          </w:p>
          <w:p w14:paraId="3DED35CB" w14:textId="77777777" w:rsidR="004E5CC8" w:rsidRPr="007E39B6" w:rsidRDefault="007E39B6">
            <w:pPr>
              <w:spacing w:before="10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86"/>
                <w:sz w:val="20"/>
                <w:szCs w:val="20"/>
              </w:rPr>
              <w:t>Páginas 74-103</w:t>
            </w:r>
          </w:p>
          <w:p w14:paraId="503593C6" w14:textId="77777777" w:rsidR="004E5CC8" w:rsidRPr="007E39B6" w:rsidRDefault="007E39B6">
            <w:pPr>
              <w:spacing w:before="29" w:after="0" w:line="207" w:lineRule="exact"/>
              <w:ind w:left="120"/>
            </w:pPr>
            <w:r w:rsidRPr="007E39B6">
              <w:rPr>
                <w:rFonts w:ascii="Arial" w:hAnsi="Arial" w:cs="Arial"/>
                <w:color w:val="628195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7"/>
                <w:w w:val="91"/>
                <w:sz w:val="20"/>
                <w:szCs w:val="20"/>
              </w:rPr>
              <w:t xml:space="preserve"> Máximo común divisor de</w:t>
            </w:r>
          </w:p>
          <w:p w14:paraId="3272E367" w14:textId="77777777" w:rsidR="004E5CC8" w:rsidRPr="007E39B6" w:rsidRDefault="007E39B6">
            <w:pPr>
              <w:spacing w:before="14" w:after="0" w:line="230" w:lineRule="exact"/>
              <w:ind w:left="320"/>
            </w:pPr>
            <w:r w:rsidRPr="007E39B6">
              <w:rPr>
                <w:rFonts w:ascii="Arial" w:hAnsi="Arial" w:cs="Arial"/>
                <w:color w:val="628195"/>
                <w:spacing w:val="-7"/>
                <w:w w:val="92"/>
                <w:sz w:val="20"/>
                <w:szCs w:val="20"/>
              </w:rPr>
              <w:t>expresiones algebraicas</w:t>
            </w:r>
          </w:p>
          <w:p w14:paraId="7C8AC367" w14:textId="77777777" w:rsidR="004E5CC8" w:rsidRPr="007E39B6" w:rsidRDefault="007E39B6">
            <w:pPr>
              <w:spacing w:before="29" w:after="0" w:line="207" w:lineRule="exact"/>
              <w:ind w:left="120"/>
            </w:pPr>
            <w:r w:rsidRPr="007E39B6">
              <w:rPr>
                <w:rFonts w:ascii="Arial" w:hAnsi="Arial" w:cs="Arial"/>
                <w:color w:val="628195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7"/>
                <w:w w:val="87"/>
                <w:sz w:val="20"/>
                <w:szCs w:val="20"/>
              </w:rPr>
              <w:t xml:space="preserve"> Mínimo común múltiplo de</w:t>
            </w:r>
          </w:p>
          <w:p w14:paraId="72773037" w14:textId="77777777" w:rsidR="004E5CC8" w:rsidRPr="007E39B6" w:rsidRDefault="007E39B6">
            <w:pPr>
              <w:spacing w:before="14" w:after="0" w:line="230" w:lineRule="exact"/>
              <w:ind w:left="320"/>
            </w:pPr>
            <w:r w:rsidRPr="007E39B6">
              <w:rPr>
                <w:rFonts w:ascii="Arial" w:hAnsi="Arial" w:cs="Arial"/>
                <w:color w:val="628195"/>
                <w:spacing w:val="-7"/>
                <w:w w:val="88"/>
                <w:sz w:val="20"/>
                <w:szCs w:val="20"/>
              </w:rPr>
              <w:t>expresiones algebraicas</w:t>
            </w:r>
          </w:p>
          <w:p w14:paraId="61819A1A" w14:textId="77777777" w:rsidR="004E5CC8" w:rsidRPr="007E39B6" w:rsidRDefault="007E39B6">
            <w:pPr>
              <w:spacing w:before="29" w:after="0" w:line="207" w:lineRule="exact"/>
              <w:ind w:left="120"/>
            </w:pPr>
            <w:r w:rsidRPr="007E39B6">
              <w:rPr>
                <w:rFonts w:ascii="Arial" w:hAnsi="Arial" w:cs="Arial"/>
                <w:color w:val="628195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7"/>
                <w:w w:val="89"/>
                <w:sz w:val="20"/>
                <w:szCs w:val="20"/>
              </w:rPr>
              <w:t xml:space="preserve"> Fracciones algebraicas racionales</w:t>
            </w:r>
          </w:p>
          <w:p w14:paraId="4401B57B" w14:textId="77777777" w:rsidR="004E5CC8" w:rsidRPr="007E39B6" w:rsidRDefault="007E39B6">
            <w:pPr>
              <w:spacing w:before="14" w:after="0" w:line="230" w:lineRule="exact"/>
              <w:ind w:left="320"/>
            </w:pPr>
            <w:r w:rsidRPr="007E39B6">
              <w:rPr>
                <w:rFonts w:ascii="Arial" w:hAnsi="Arial" w:cs="Arial"/>
                <w:color w:val="628195"/>
                <w:spacing w:val="-7"/>
                <w:w w:val="91"/>
                <w:sz w:val="20"/>
                <w:szCs w:val="20"/>
              </w:rPr>
              <w:t>e irracionales</w:t>
            </w:r>
          </w:p>
          <w:p w14:paraId="109C07F4" w14:textId="77777777" w:rsidR="004E5CC8" w:rsidRPr="007E39B6" w:rsidRDefault="007E39B6">
            <w:pPr>
              <w:spacing w:before="29" w:after="0" w:line="207" w:lineRule="exact"/>
              <w:ind w:left="120"/>
            </w:pPr>
            <w:r w:rsidRPr="007E39B6">
              <w:rPr>
                <w:rFonts w:ascii="Arial" w:hAnsi="Arial" w:cs="Arial"/>
                <w:color w:val="628195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7"/>
                <w:w w:val="88"/>
                <w:sz w:val="20"/>
                <w:szCs w:val="20"/>
              </w:rPr>
              <w:t xml:space="preserve"> Fracciones algebraicas equivalentes</w:t>
            </w:r>
          </w:p>
          <w:p w14:paraId="4CE9CE11" w14:textId="77777777" w:rsidR="004E5CC8" w:rsidRPr="007E39B6" w:rsidRDefault="007E39B6">
            <w:pPr>
              <w:spacing w:before="33" w:after="0" w:line="207" w:lineRule="exact"/>
              <w:ind w:left="120"/>
            </w:pPr>
            <w:r w:rsidRPr="007E39B6">
              <w:rPr>
                <w:rFonts w:ascii="Arial" w:hAnsi="Arial" w:cs="Arial"/>
                <w:color w:val="628195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7"/>
                <w:w w:val="90"/>
                <w:sz w:val="20"/>
                <w:szCs w:val="20"/>
              </w:rPr>
              <w:t xml:space="preserve"> Simplificación</w:t>
            </w:r>
          </w:p>
          <w:p w14:paraId="40934562" w14:textId="77777777" w:rsidR="004E5CC8" w:rsidRPr="007E39B6" w:rsidRDefault="007E39B6">
            <w:pPr>
              <w:spacing w:before="33" w:after="0" w:line="207" w:lineRule="exact"/>
              <w:ind w:left="120"/>
            </w:pPr>
            <w:r w:rsidRPr="007E39B6">
              <w:rPr>
                <w:rFonts w:ascii="Arial" w:hAnsi="Arial" w:cs="Arial"/>
                <w:color w:val="628195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7"/>
                <w:w w:val="87"/>
                <w:sz w:val="20"/>
                <w:szCs w:val="20"/>
              </w:rPr>
              <w:t xml:space="preserve"> Fracciones algebraicas homogéneas</w:t>
            </w:r>
          </w:p>
          <w:p w14:paraId="6CD986F5" w14:textId="77777777" w:rsidR="004E5CC8" w:rsidRPr="007E39B6" w:rsidRDefault="007E39B6">
            <w:pPr>
              <w:spacing w:before="14" w:after="0" w:line="230" w:lineRule="exact"/>
              <w:ind w:left="320"/>
            </w:pPr>
            <w:r w:rsidRPr="007E39B6">
              <w:rPr>
                <w:rFonts w:ascii="Arial" w:hAnsi="Arial" w:cs="Arial"/>
                <w:color w:val="628195"/>
                <w:spacing w:val="-7"/>
                <w:w w:val="87"/>
                <w:sz w:val="20"/>
                <w:szCs w:val="20"/>
              </w:rPr>
              <w:t>y heterogéneas</w:t>
            </w:r>
          </w:p>
          <w:p w14:paraId="701B5458" w14:textId="77777777" w:rsidR="004E5CC8" w:rsidRPr="007E39B6" w:rsidRDefault="007E39B6">
            <w:pPr>
              <w:spacing w:before="29" w:after="0" w:line="207" w:lineRule="exact"/>
              <w:ind w:left="120"/>
            </w:pPr>
            <w:r w:rsidRPr="007E39B6">
              <w:rPr>
                <w:rFonts w:ascii="Arial" w:hAnsi="Arial" w:cs="Arial"/>
                <w:color w:val="628195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7"/>
                <w:w w:val="89"/>
                <w:sz w:val="20"/>
                <w:szCs w:val="20"/>
              </w:rPr>
              <w:t xml:space="preserve"> Adición y sustracción de fracciones</w:t>
            </w:r>
          </w:p>
          <w:p w14:paraId="637FB12C" w14:textId="77777777" w:rsidR="004E5CC8" w:rsidRPr="007E39B6" w:rsidRDefault="007E39B6">
            <w:pPr>
              <w:spacing w:before="14" w:after="0" w:line="230" w:lineRule="exact"/>
              <w:ind w:left="320"/>
            </w:pPr>
            <w:r w:rsidRPr="007E39B6">
              <w:rPr>
                <w:rFonts w:ascii="Arial" w:hAnsi="Arial" w:cs="Arial"/>
                <w:color w:val="628195"/>
                <w:spacing w:val="-7"/>
                <w:w w:val="86"/>
                <w:sz w:val="20"/>
                <w:szCs w:val="20"/>
              </w:rPr>
              <w:t>algebraicas homogéneas</w:t>
            </w:r>
          </w:p>
          <w:p w14:paraId="34BCD2E8" w14:textId="77777777" w:rsidR="004E5CC8" w:rsidRPr="007E39B6" w:rsidRDefault="007E39B6">
            <w:pPr>
              <w:spacing w:before="29" w:after="0" w:line="207" w:lineRule="exact"/>
              <w:ind w:left="120"/>
            </w:pPr>
            <w:r w:rsidRPr="007E39B6">
              <w:rPr>
                <w:rFonts w:ascii="Arial" w:hAnsi="Arial" w:cs="Arial"/>
                <w:color w:val="628195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7"/>
                <w:w w:val="89"/>
                <w:sz w:val="20"/>
                <w:szCs w:val="20"/>
              </w:rPr>
              <w:t xml:space="preserve"> Adición y sustracción de fracciones</w:t>
            </w:r>
          </w:p>
          <w:p w14:paraId="4AF3D3AA" w14:textId="77777777" w:rsidR="004E5CC8" w:rsidRPr="007E39B6" w:rsidRDefault="007E39B6">
            <w:pPr>
              <w:spacing w:before="14" w:after="0" w:line="230" w:lineRule="exact"/>
              <w:ind w:left="320"/>
            </w:pPr>
            <w:r w:rsidRPr="007E39B6">
              <w:rPr>
                <w:rFonts w:ascii="Arial" w:hAnsi="Arial" w:cs="Arial"/>
                <w:color w:val="628195"/>
                <w:spacing w:val="-7"/>
                <w:w w:val="88"/>
                <w:sz w:val="20"/>
                <w:szCs w:val="20"/>
              </w:rPr>
              <w:t>algebraicas heterogéneas</w:t>
            </w:r>
          </w:p>
          <w:p w14:paraId="070C023E" w14:textId="77777777" w:rsidR="004E5CC8" w:rsidRPr="007E39B6" w:rsidRDefault="007E39B6">
            <w:pPr>
              <w:spacing w:before="29" w:after="0" w:line="207" w:lineRule="exact"/>
              <w:ind w:left="120"/>
            </w:pPr>
            <w:r w:rsidRPr="007E39B6">
              <w:rPr>
                <w:rFonts w:ascii="Arial" w:hAnsi="Arial" w:cs="Arial"/>
                <w:color w:val="628195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7"/>
                <w:w w:val="91"/>
                <w:sz w:val="20"/>
                <w:szCs w:val="20"/>
              </w:rPr>
              <w:t xml:space="preserve"> Multiplicación y división</w:t>
            </w:r>
          </w:p>
          <w:p w14:paraId="72BEC40F" w14:textId="77777777" w:rsidR="004E5CC8" w:rsidRPr="007E39B6" w:rsidRDefault="007E39B6">
            <w:pPr>
              <w:spacing w:before="33" w:after="0" w:line="207" w:lineRule="exact"/>
              <w:ind w:left="120"/>
            </w:pPr>
            <w:r w:rsidRPr="007E39B6">
              <w:rPr>
                <w:rFonts w:ascii="Arial" w:hAnsi="Arial" w:cs="Arial"/>
                <w:color w:val="628195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7"/>
                <w:w w:val="87"/>
                <w:sz w:val="20"/>
                <w:szCs w:val="20"/>
              </w:rPr>
              <w:t xml:space="preserve"> Combinación de operaciones</w:t>
            </w:r>
          </w:p>
          <w:p w14:paraId="1B7474DA" w14:textId="77777777" w:rsidR="004E5CC8" w:rsidRPr="007E39B6" w:rsidRDefault="007E39B6">
            <w:pPr>
              <w:spacing w:before="14" w:after="0" w:line="230" w:lineRule="exact"/>
              <w:ind w:left="320"/>
            </w:pPr>
            <w:r w:rsidRPr="007E39B6">
              <w:rPr>
                <w:rFonts w:ascii="Arial" w:hAnsi="Arial" w:cs="Arial"/>
                <w:color w:val="628195"/>
                <w:spacing w:val="-7"/>
                <w:w w:val="90"/>
                <w:sz w:val="20"/>
                <w:szCs w:val="20"/>
              </w:rPr>
              <w:t>con fracciones algebraicas</w:t>
            </w:r>
          </w:p>
        </w:tc>
        <w:tc>
          <w:tcPr>
            <w:tcW w:w="318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5DB39D58" w14:textId="77777777" w:rsidR="004E5CC8" w:rsidRPr="007E39B6" w:rsidRDefault="007E39B6">
            <w:pPr>
              <w:spacing w:before="68" w:after="0" w:line="230" w:lineRule="exact"/>
              <w:ind w:left="110"/>
            </w:pPr>
            <w:r w:rsidRPr="007E39B6">
              <w:rPr>
                <w:rFonts w:ascii="Arial" w:hAnsi="Arial" w:cs="Arial"/>
                <w:color w:val="628195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z w:val="20"/>
                <w:szCs w:val="20"/>
              </w:rPr>
              <w:t xml:space="preserve"> Máximo común divisor (mcd) y</w:t>
            </w:r>
          </w:p>
          <w:p w14:paraId="4EA8241E" w14:textId="77777777" w:rsidR="004E5CC8" w:rsidRPr="007E39B6" w:rsidRDefault="007E39B6">
            <w:pPr>
              <w:spacing w:before="10" w:after="0" w:line="230" w:lineRule="exact"/>
              <w:ind w:left="280"/>
            </w:pPr>
            <w:r w:rsidRPr="007E39B6">
              <w:rPr>
                <w:rFonts w:ascii="Arial" w:hAnsi="Arial" w:cs="Arial"/>
                <w:color w:val="2B2A29"/>
                <w:spacing w:val="-1"/>
                <w:sz w:val="20"/>
                <w:szCs w:val="20"/>
              </w:rPr>
              <w:t>mínimo común múltiplo (mcm)</w:t>
            </w:r>
          </w:p>
          <w:p w14:paraId="237E6300" w14:textId="77777777" w:rsidR="004E5CC8" w:rsidRPr="007E39B6" w:rsidRDefault="007E39B6">
            <w:pPr>
              <w:spacing w:before="10" w:after="0" w:line="230" w:lineRule="exact"/>
              <w:ind w:left="310"/>
            </w:pPr>
            <w:r w:rsidRPr="007E39B6">
              <w:rPr>
                <w:rFonts w:ascii="Arial" w:hAnsi="Arial" w:cs="Arial"/>
                <w:color w:val="2B2A29"/>
                <w:w w:val="114"/>
                <w:sz w:val="20"/>
                <w:szCs w:val="20"/>
              </w:rPr>
              <w:t>--</w:t>
            </w:r>
            <w:r w:rsidRPr="007E39B6">
              <w:rPr>
                <w:rFonts w:ascii="Arial" w:hAnsi="Arial" w:cs="Arial"/>
                <w:color w:val="2B2A29"/>
                <w:spacing w:val="-7"/>
                <w:sz w:val="20"/>
                <w:szCs w:val="20"/>
              </w:rPr>
              <w:t>Concepto</w:t>
            </w:r>
          </w:p>
          <w:p w14:paraId="42A8B125" w14:textId="77777777" w:rsidR="004E5CC8" w:rsidRPr="007E39B6" w:rsidRDefault="007E39B6">
            <w:pPr>
              <w:spacing w:before="124" w:after="0" w:line="230" w:lineRule="exact"/>
              <w:ind w:left="110"/>
            </w:pPr>
            <w:r w:rsidRPr="007E39B6">
              <w:rPr>
                <w:rFonts w:ascii="Arial" w:hAnsi="Arial" w:cs="Arial"/>
                <w:color w:val="628195"/>
                <w:spacing w:val="-3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 xml:space="preserve"> Fracciones algebraicas</w:t>
            </w:r>
          </w:p>
          <w:p w14:paraId="5CA0B07B" w14:textId="77777777" w:rsidR="004E5CC8" w:rsidRPr="007E39B6" w:rsidRDefault="007E39B6">
            <w:pPr>
              <w:spacing w:before="10" w:after="0" w:line="230" w:lineRule="exact"/>
              <w:ind w:left="310"/>
            </w:pPr>
            <w:r w:rsidRPr="007E39B6">
              <w:rPr>
                <w:rFonts w:ascii="Arial" w:hAnsi="Arial" w:cs="Arial"/>
                <w:color w:val="2B2A29"/>
                <w:w w:val="114"/>
                <w:sz w:val="20"/>
                <w:szCs w:val="20"/>
              </w:rPr>
              <w:t>--</w:t>
            </w:r>
            <w:r w:rsidRPr="007E39B6">
              <w:rPr>
                <w:rFonts w:ascii="Arial" w:hAnsi="Arial" w:cs="Arial"/>
                <w:color w:val="2B2A29"/>
                <w:spacing w:val="-7"/>
                <w:sz w:val="20"/>
                <w:szCs w:val="20"/>
              </w:rPr>
              <w:t>Concepto</w:t>
            </w:r>
          </w:p>
          <w:p w14:paraId="1B9F48EF" w14:textId="77777777" w:rsidR="004E5CC8" w:rsidRPr="007E39B6" w:rsidRDefault="007E39B6">
            <w:pPr>
              <w:spacing w:before="10" w:after="0" w:line="230" w:lineRule="exact"/>
              <w:ind w:left="310"/>
            </w:pPr>
            <w:r w:rsidRPr="007E39B6">
              <w:rPr>
                <w:rFonts w:ascii="Arial" w:hAnsi="Arial" w:cs="Arial"/>
                <w:color w:val="2B2A29"/>
                <w:spacing w:val="-8"/>
                <w:w w:val="93"/>
                <w:sz w:val="20"/>
                <w:szCs w:val="20"/>
              </w:rPr>
              <w:t>-–</w:t>
            </w:r>
            <w:r w:rsidRPr="007E39B6">
              <w:rPr>
                <w:rFonts w:ascii="Arial" w:hAnsi="Arial" w:cs="Arial"/>
                <w:color w:val="2B2A29"/>
                <w:spacing w:val="-7"/>
                <w:sz w:val="20"/>
                <w:szCs w:val="20"/>
              </w:rPr>
              <w:t>Tipos:</w:t>
            </w:r>
          </w:p>
          <w:p w14:paraId="48BDC207" w14:textId="77777777" w:rsidR="004E5CC8" w:rsidRPr="007E39B6" w:rsidRDefault="007E39B6">
            <w:pPr>
              <w:spacing w:before="10" w:after="0" w:line="230" w:lineRule="exact"/>
              <w:ind w:left="490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--</w:t>
            </w:r>
            <w:r w:rsidRPr="007E39B6">
              <w:rPr>
                <w:rFonts w:ascii="Arial" w:hAnsi="Arial" w:cs="Arial"/>
                <w:color w:val="2B2A29"/>
                <w:spacing w:val="-7"/>
                <w:sz w:val="20"/>
                <w:szCs w:val="20"/>
              </w:rPr>
              <w:t>Racionales</w:t>
            </w:r>
          </w:p>
          <w:p w14:paraId="32C97224" w14:textId="77777777" w:rsidR="004E5CC8" w:rsidRPr="007E39B6" w:rsidRDefault="007E39B6">
            <w:pPr>
              <w:spacing w:before="10" w:after="0" w:line="230" w:lineRule="exact"/>
              <w:ind w:left="490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--</w:t>
            </w: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Irracionales</w:t>
            </w:r>
          </w:p>
          <w:p w14:paraId="752CA29F" w14:textId="77777777" w:rsidR="004E5CC8" w:rsidRPr="007E39B6" w:rsidRDefault="007E39B6">
            <w:pPr>
              <w:spacing w:before="10" w:after="0" w:line="230" w:lineRule="exact"/>
              <w:ind w:left="490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--</w:t>
            </w:r>
            <w:r w:rsidRPr="007E39B6">
              <w:rPr>
                <w:rFonts w:ascii="Arial" w:hAnsi="Arial" w:cs="Arial"/>
                <w:color w:val="2B2A29"/>
                <w:spacing w:val="-6"/>
                <w:sz w:val="20"/>
                <w:szCs w:val="20"/>
              </w:rPr>
              <w:t>Equivalentes</w:t>
            </w:r>
          </w:p>
          <w:p w14:paraId="4C679BE8" w14:textId="77777777" w:rsidR="004E5CC8" w:rsidRPr="007E39B6" w:rsidRDefault="007E39B6">
            <w:pPr>
              <w:spacing w:before="10" w:after="0" w:line="230" w:lineRule="exact"/>
              <w:ind w:left="490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--</w:t>
            </w:r>
            <w:r w:rsidRPr="007E39B6">
              <w:rPr>
                <w:rFonts w:ascii="Arial" w:hAnsi="Arial" w:cs="Arial"/>
                <w:color w:val="2B2A29"/>
                <w:spacing w:val="-7"/>
                <w:sz w:val="20"/>
                <w:szCs w:val="20"/>
              </w:rPr>
              <w:t>Homogéneas</w:t>
            </w:r>
          </w:p>
          <w:p w14:paraId="3DD4EDB8" w14:textId="77777777" w:rsidR="004E5CC8" w:rsidRPr="007E39B6" w:rsidRDefault="007E39B6">
            <w:pPr>
              <w:spacing w:before="10" w:after="0" w:line="230" w:lineRule="exact"/>
              <w:ind w:left="490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--</w:t>
            </w:r>
            <w:r w:rsidRPr="007E39B6">
              <w:rPr>
                <w:rFonts w:ascii="Arial" w:hAnsi="Arial" w:cs="Arial"/>
                <w:color w:val="2B2A29"/>
                <w:spacing w:val="-7"/>
                <w:sz w:val="20"/>
                <w:szCs w:val="20"/>
              </w:rPr>
              <w:t>Heterogéneas</w:t>
            </w:r>
          </w:p>
          <w:p w14:paraId="2CB08EE7" w14:textId="77777777" w:rsidR="004E5CC8" w:rsidRPr="007E39B6" w:rsidRDefault="007E39B6">
            <w:pPr>
              <w:spacing w:before="10" w:after="0" w:line="230" w:lineRule="exact"/>
              <w:ind w:left="310"/>
            </w:pPr>
            <w:r w:rsidRPr="007E39B6">
              <w:rPr>
                <w:rFonts w:ascii="Arial" w:hAnsi="Arial" w:cs="Arial"/>
                <w:color w:val="2B2A29"/>
                <w:spacing w:val="-8"/>
                <w:w w:val="93"/>
                <w:sz w:val="20"/>
                <w:szCs w:val="20"/>
              </w:rPr>
              <w:t>-–</w:t>
            </w: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Simplificación</w:t>
            </w:r>
          </w:p>
          <w:p w14:paraId="0C66EC58" w14:textId="77777777" w:rsidR="004E5CC8" w:rsidRPr="007E39B6" w:rsidRDefault="007E39B6">
            <w:pPr>
              <w:spacing w:before="10" w:after="0" w:line="230" w:lineRule="exact"/>
              <w:ind w:left="310"/>
            </w:pPr>
            <w:r w:rsidRPr="007E39B6">
              <w:rPr>
                <w:rFonts w:ascii="Arial" w:hAnsi="Arial" w:cs="Arial"/>
                <w:color w:val="2B2A29"/>
                <w:spacing w:val="-8"/>
                <w:w w:val="93"/>
                <w:sz w:val="20"/>
                <w:szCs w:val="20"/>
              </w:rPr>
              <w:t>-–</w:t>
            </w:r>
            <w:r w:rsidRPr="007E39B6">
              <w:rPr>
                <w:rFonts w:ascii="Arial" w:hAnsi="Arial" w:cs="Arial"/>
                <w:color w:val="2B2A29"/>
                <w:spacing w:val="-6"/>
                <w:sz w:val="20"/>
                <w:szCs w:val="20"/>
              </w:rPr>
              <w:t>Operaciones básicas:</w:t>
            </w:r>
          </w:p>
          <w:p w14:paraId="638596D3" w14:textId="77777777" w:rsidR="004E5CC8" w:rsidRPr="007E39B6" w:rsidRDefault="007E39B6">
            <w:pPr>
              <w:spacing w:before="10" w:after="0" w:line="230" w:lineRule="exact"/>
              <w:ind w:left="490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--</w:t>
            </w: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Adición y sustracción</w:t>
            </w:r>
          </w:p>
          <w:p w14:paraId="16F818F6" w14:textId="77777777" w:rsidR="004E5CC8" w:rsidRPr="007E39B6" w:rsidRDefault="007E39B6">
            <w:pPr>
              <w:spacing w:before="10" w:after="0" w:line="230" w:lineRule="exact"/>
              <w:ind w:left="490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--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>Multiplicación y división</w:t>
            </w:r>
          </w:p>
        </w:tc>
        <w:tc>
          <w:tcPr>
            <w:tcW w:w="344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46E255F5" w14:textId="77777777" w:rsidR="004E5CC8" w:rsidRPr="007E39B6" w:rsidRDefault="007E39B6">
            <w:pPr>
              <w:spacing w:before="68" w:after="0" w:line="230" w:lineRule="exact"/>
              <w:ind w:left="116"/>
            </w:pPr>
            <w:r w:rsidRPr="007E39B6">
              <w:rPr>
                <w:rFonts w:ascii="Arial" w:hAnsi="Arial" w:cs="Arial"/>
                <w:color w:val="628195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z w:val="20"/>
                <w:szCs w:val="20"/>
              </w:rPr>
              <w:t xml:space="preserve"> Deducción del mcd y del mcm de</w:t>
            </w:r>
          </w:p>
          <w:p w14:paraId="74086181" w14:textId="77777777" w:rsidR="004E5CC8" w:rsidRPr="007E39B6" w:rsidRDefault="007E39B6">
            <w:pPr>
              <w:spacing w:before="10" w:after="0" w:line="230" w:lineRule="exact"/>
              <w:ind w:left="286"/>
            </w:pPr>
            <w:r w:rsidRPr="007E39B6">
              <w:rPr>
                <w:rFonts w:ascii="Arial" w:hAnsi="Arial" w:cs="Arial"/>
                <w:color w:val="2B2A29"/>
                <w:spacing w:val="-6"/>
                <w:sz w:val="20"/>
                <w:szCs w:val="20"/>
              </w:rPr>
              <w:t>expresiones algebraicas.</w:t>
            </w:r>
          </w:p>
          <w:p w14:paraId="00919956" w14:textId="77777777" w:rsidR="004E5CC8" w:rsidRPr="007E39B6" w:rsidRDefault="007E39B6">
            <w:pPr>
              <w:spacing w:before="124" w:after="0" w:line="230" w:lineRule="exact"/>
              <w:ind w:left="116"/>
            </w:pPr>
            <w:r w:rsidRPr="007E39B6">
              <w:rPr>
                <w:rFonts w:ascii="Arial" w:hAnsi="Arial" w:cs="Arial"/>
                <w:color w:val="628195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z w:val="20"/>
                <w:szCs w:val="20"/>
              </w:rPr>
              <w:t xml:space="preserve"> Determinación del mcd y el mcm</w:t>
            </w:r>
          </w:p>
          <w:p w14:paraId="6CB43B4D" w14:textId="77777777" w:rsidR="004E5CC8" w:rsidRPr="007E39B6" w:rsidRDefault="007E39B6">
            <w:pPr>
              <w:spacing w:before="10" w:after="0" w:line="230" w:lineRule="exact"/>
              <w:ind w:left="286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de expresiones algebraicas.</w:t>
            </w:r>
          </w:p>
          <w:p w14:paraId="5953E89E" w14:textId="77777777" w:rsidR="004E5CC8" w:rsidRPr="007E39B6" w:rsidRDefault="007E39B6">
            <w:pPr>
              <w:spacing w:before="123" w:after="0" w:line="230" w:lineRule="exact"/>
              <w:ind w:left="116"/>
            </w:pPr>
            <w:r w:rsidRPr="007E39B6">
              <w:rPr>
                <w:rFonts w:ascii="Arial" w:hAnsi="Arial" w:cs="Arial"/>
                <w:color w:val="628195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z w:val="20"/>
                <w:szCs w:val="20"/>
              </w:rPr>
              <w:t xml:space="preserve"> Identificación de</w:t>
            </w:r>
          </w:p>
          <w:p w14:paraId="030FCD25" w14:textId="77777777" w:rsidR="004E5CC8" w:rsidRPr="007E39B6" w:rsidRDefault="007E39B6">
            <w:pPr>
              <w:spacing w:before="10" w:after="0" w:line="230" w:lineRule="exact"/>
              <w:ind w:left="286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fracciones algebraicas.</w:t>
            </w:r>
          </w:p>
          <w:p w14:paraId="103DAC75" w14:textId="77777777" w:rsidR="004E5CC8" w:rsidRPr="007E39B6" w:rsidRDefault="007E39B6">
            <w:pPr>
              <w:spacing w:before="123" w:after="0" w:line="230" w:lineRule="exact"/>
              <w:ind w:left="116"/>
            </w:pPr>
            <w:r w:rsidRPr="007E39B6">
              <w:rPr>
                <w:rFonts w:ascii="Arial" w:hAnsi="Arial" w:cs="Arial"/>
                <w:color w:val="628195"/>
                <w:spacing w:val="-1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1"/>
                <w:sz w:val="20"/>
                <w:szCs w:val="20"/>
              </w:rPr>
              <w:t xml:space="preserve"> Clasificación de</w:t>
            </w:r>
          </w:p>
          <w:p w14:paraId="290DB7D5" w14:textId="77777777" w:rsidR="004E5CC8" w:rsidRPr="007E39B6" w:rsidRDefault="007E39B6">
            <w:pPr>
              <w:spacing w:before="10" w:after="0" w:line="230" w:lineRule="exact"/>
              <w:ind w:left="286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fracciones algebraicas.</w:t>
            </w:r>
          </w:p>
          <w:p w14:paraId="0E52411F" w14:textId="77777777" w:rsidR="004E5CC8" w:rsidRPr="007E39B6" w:rsidRDefault="007E39B6">
            <w:pPr>
              <w:spacing w:before="124" w:after="0" w:line="230" w:lineRule="exact"/>
              <w:ind w:left="116"/>
            </w:pPr>
            <w:r w:rsidRPr="007E39B6">
              <w:rPr>
                <w:rFonts w:ascii="Arial" w:hAnsi="Arial" w:cs="Arial"/>
                <w:color w:val="628195"/>
                <w:spacing w:val="-1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1"/>
                <w:sz w:val="20"/>
                <w:szCs w:val="20"/>
              </w:rPr>
              <w:t xml:space="preserve"> Simplificación de fracciones</w:t>
            </w:r>
          </w:p>
          <w:p w14:paraId="0498F478" w14:textId="77777777" w:rsidR="004E5CC8" w:rsidRPr="007E39B6" w:rsidRDefault="007E39B6">
            <w:pPr>
              <w:spacing w:before="10" w:after="0" w:line="230" w:lineRule="exact"/>
              <w:ind w:left="286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algebraicas, a partir de los</w:t>
            </w:r>
          </w:p>
          <w:p w14:paraId="7AE74787" w14:textId="77777777" w:rsidR="004E5CC8" w:rsidRPr="007E39B6" w:rsidRDefault="007E39B6">
            <w:pPr>
              <w:spacing w:before="10" w:after="0" w:line="230" w:lineRule="exact"/>
              <w:ind w:left="286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números racionales.</w:t>
            </w:r>
          </w:p>
          <w:p w14:paraId="15AFFF21" w14:textId="77777777" w:rsidR="004E5CC8" w:rsidRPr="007E39B6" w:rsidRDefault="007E39B6">
            <w:pPr>
              <w:spacing w:before="123" w:after="0" w:line="230" w:lineRule="exact"/>
              <w:ind w:left="116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Identificación de las operaciones</w:t>
            </w:r>
          </w:p>
          <w:p w14:paraId="1BDB5CD9" w14:textId="77777777" w:rsidR="004E5CC8" w:rsidRPr="007E39B6" w:rsidRDefault="007E39B6">
            <w:pPr>
              <w:spacing w:before="10" w:after="0" w:line="230" w:lineRule="exact"/>
              <w:ind w:left="286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básicas y sus signos operacionales.</w:t>
            </w:r>
          </w:p>
          <w:p w14:paraId="4985ABBA" w14:textId="77777777" w:rsidR="004E5CC8" w:rsidRPr="007E39B6" w:rsidRDefault="007E39B6">
            <w:pPr>
              <w:spacing w:before="126" w:after="0" w:line="227" w:lineRule="exact"/>
              <w:ind w:left="116"/>
            </w:pPr>
            <w:r w:rsidRPr="007E39B6">
              <w:rPr>
                <w:rFonts w:ascii="Arial" w:hAnsi="Arial" w:cs="Arial"/>
                <w:color w:val="628195"/>
                <w:spacing w:val="-7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7"/>
                <w:sz w:val="20"/>
                <w:szCs w:val="20"/>
              </w:rPr>
              <w:t xml:space="preserve"> Reglamentación de la adición y</w:t>
            </w:r>
          </w:p>
          <w:p w14:paraId="2819CF92" w14:textId="77777777" w:rsidR="004E5CC8" w:rsidRPr="007E39B6" w:rsidRDefault="007E39B6">
            <w:pPr>
              <w:spacing w:before="13" w:after="0" w:line="227" w:lineRule="exact"/>
              <w:ind w:left="286"/>
            </w:pPr>
            <w:r w:rsidRPr="007E39B6">
              <w:rPr>
                <w:rFonts w:ascii="Arial" w:hAnsi="Arial" w:cs="Arial"/>
                <w:color w:val="2B2A29"/>
                <w:spacing w:val="-7"/>
                <w:w w:val="95"/>
                <w:sz w:val="20"/>
                <w:szCs w:val="20"/>
              </w:rPr>
              <w:t>sustracción de fracciones algebraicas.</w:t>
            </w:r>
          </w:p>
          <w:p w14:paraId="013CD515" w14:textId="77777777" w:rsidR="004E5CC8" w:rsidRPr="007E39B6" w:rsidRDefault="007E39B6">
            <w:pPr>
              <w:spacing w:before="125" w:after="0" w:line="230" w:lineRule="exact"/>
              <w:ind w:left="116"/>
            </w:pPr>
            <w:r w:rsidRPr="007E39B6">
              <w:rPr>
                <w:rFonts w:ascii="Arial" w:hAnsi="Arial" w:cs="Arial"/>
                <w:color w:val="628195"/>
                <w:spacing w:val="3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3"/>
                <w:sz w:val="20"/>
                <w:szCs w:val="20"/>
              </w:rPr>
              <w:t xml:space="preserve"> Adición y sustracción de</w:t>
            </w:r>
          </w:p>
          <w:p w14:paraId="15C72D38" w14:textId="77777777" w:rsidR="004E5CC8" w:rsidRPr="007E39B6" w:rsidRDefault="007E39B6">
            <w:pPr>
              <w:spacing w:before="10" w:after="0" w:line="230" w:lineRule="exact"/>
              <w:ind w:left="286"/>
            </w:pPr>
            <w:r w:rsidRPr="007E39B6">
              <w:rPr>
                <w:rFonts w:ascii="Arial" w:hAnsi="Arial" w:cs="Arial"/>
                <w:color w:val="2B2A29"/>
                <w:spacing w:val="-1"/>
                <w:sz w:val="20"/>
                <w:szCs w:val="20"/>
              </w:rPr>
              <w:t>fracciones algebraicas.</w:t>
            </w:r>
          </w:p>
          <w:p w14:paraId="151E85BB" w14:textId="77777777" w:rsidR="004E5CC8" w:rsidRPr="007E39B6" w:rsidRDefault="007E39B6">
            <w:pPr>
              <w:spacing w:before="123" w:after="0" w:line="230" w:lineRule="exact"/>
              <w:ind w:left="116"/>
            </w:pPr>
            <w:r w:rsidRPr="007E39B6">
              <w:rPr>
                <w:rFonts w:ascii="Arial" w:hAnsi="Arial" w:cs="Arial"/>
                <w:color w:val="628195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z w:val="20"/>
                <w:szCs w:val="20"/>
              </w:rPr>
              <w:t xml:space="preserve"> Multiplicación y división de</w:t>
            </w:r>
          </w:p>
          <w:p w14:paraId="4EFD0161" w14:textId="77777777" w:rsidR="004E5CC8" w:rsidRPr="007E39B6" w:rsidRDefault="007E39B6">
            <w:pPr>
              <w:spacing w:before="10" w:after="0" w:line="230" w:lineRule="exact"/>
              <w:ind w:left="286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fracciones algebraicas.</w:t>
            </w:r>
          </w:p>
          <w:p w14:paraId="5B2ACF66" w14:textId="77777777" w:rsidR="004E5CC8" w:rsidRPr="007E39B6" w:rsidRDefault="007E39B6">
            <w:pPr>
              <w:spacing w:before="124" w:after="0" w:line="230" w:lineRule="exact"/>
              <w:ind w:left="116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Resolución de operaciones</w:t>
            </w:r>
          </w:p>
          <w:p w14:paraId="14636675" w14:textId="77777777" w:rsidR="004E5CC8" w:rsidRPr="007E39B6" w:rsidRDefault="007E39B6">
            <w:pPr>
              <w:spacing w:before="10" w:after="0" w:line="230" w:lineRule="exact"/>
              <w:ind w:left="286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básicas combinadas con</w:t>
            </w:r>
          </w:p>
          <w:p w14:paraId="445E4748" w14:textId="77777777" w:rsidR="004E5CC8" w:rsidRPr="007E39B6" w:rsidRDefault="007E39B6">
            <w:pPr>
              <w:spacing w:before="10" w:after="0" w:line="230" w:lineRule="exact"/>
              <w:ind w:left="286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fracciones algebraicas.</w:t>
            </w:r>
          </w:p>
        </w:tc>
        <w:tc>
          <w:tcPr>
            <w:tcW w:w="378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6FE17882" w14:textId="77777777" w:rsidR="004E5CC8" w:rsidRPr="007E39B6" w:rsidRDefault="007E39B6">
            <w:pPr>
              <w:spacing w:before="68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Integra conocimientos previos para</w:t>
            </w:r>
          </w:p>
          <w:p w14:paraId="37D90DE3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1"/>
                <w:sz w:val="20"/>
                <w:szCs w:val="20"/>
              </w:rPr>
              <w:t>deducir el mcd y el mcm de</w:t>
            </w:r>
          </w:p>
          <w:p w14:paraId="1CF67E48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6"/>
                <w:sz w:val="20"/>
                <w:szCs w:val="20"/>
              </w:rPr>
              <w:t>expresiones algebraicas.</w:t>
            </w:r>
          </w:p>
          <w:p w14:paraId="37574834" w14:textId="77777777" w:rsidR="004E5CC8" w:rsidRPr="007E39B6" w:rsidRDefault="007E39B6">
            <w:pPr>
              <w:spacing w:before="124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z w:val="20"/>
                <w:szCs w:val="20"/>
              </w:rPr>
              <w:t xml:space="preserve"> Disposición al determinar el mcd y el</w:t>
            </w:r>
          </w:p>
          <w:p w14:paraId="2A79C7A3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>mcm de expresiones algebraicas.</w:t>
            </w:r>
          </w:p>
          <w:p w14:paraId="1CEC7C67" w14:textId="77777777" w:rsidR="004E5CC8" w:rsidRPr="007E39B6" w:rsidRDefault="007E39B6">
            <w:pPr>
              <w:spacing w:before="123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Internaliza saberes previos al identificar</w:t>
            </w:r>
          </w:p>
          <w:p w14:paraId="376D3A22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fracciones algebraicas.</w:t>
            </w:r>
          </w:p>
          <w:p w14:paraId="745C0576" w14:textId="77777777" w:rsidR="004E5CC8" w:rsidRPr="007E39B6" w:rsidRDefault="007E39B6">
            <w:pPr>
              <w:spacing w:before="123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2"/>
                <w:sz w:val="20"/>
                <w:szCs w:val="20"/>
              </w:rPr>
              <w:t xml:space="preserve"> Seguridad al clasificar</w:t>
            </w:r>
          </w:p>
          <w:p w14:paraId="094A7B47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1"/>
                <w:sz w:val="20"/>
                <w:szCs w:val="20"/>
              </w:rPr>
              <w:t>fracciones algebraicas.</w:t>
            </w:r>
          </w:p>
          <w:p w14:paraId="09680C91" w14:textId="77777777" w:rsidR="004E5CC8" w:rsidRPr="007E39B6" w:rsidRDefault="007E39B6">
            <w:pPr>
              <w:spacing w:before="124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Confianza y orden al simplificar</w:t>
            </w:r>
          </w:p>
          <w:p w14:paraId="77B6CBDF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fracciones algebraicas, a partir</w:t>
            </w:r>
          </w:p>
          <w:p w14:paraId="3AB828DE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de los números racionales.</w:t>
            </w:r>
          </w:p>
          <w:p w14:paraId="4604940E" w14:textId="77777777" w:rsidR="004E5CC8" w:rsidRPr="007E39B6" w:rsidRDefault="007E39B6">
            <w:pPr>
              <w:spacing w:before="123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Seguridad al identificar las operaciones</w:t>
            </w:r>
          </w:p>
          <w:p w14:paraId="38B0BAE6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básicas y sus signos operacionales.</w:t>
            </w:r>
          </w:p>
          <w:p w14:paraId="6EFECCEA" w14:textId="77777777" w:rsidR="004E5CC8" w:rsidRPr="007E39B6" w:rsidRDefault="007E39B6">
            <w:pPr>
              <w:spacing w:before="123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1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1"/>
                <w:sz w:val="20"/>
                <w:szCs w:val="20"/>
              </w:rPr>
              <w:t xml:space="preserve"> Interioriza la regla de la adición y</w:t>
            </w:r>
          </w:p>
          <w:p w14:paraId="40081229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sustracción de fracciones algebraicas.</w:t>
            </w:r>
          </w:p>
          <w:p w14:paraId="10AD9121" w14:textId="77777777" w:rsidR="004E5CC8" w:rsidRPr="007E39B6" w:rsidRDefault="007E39B6">
            <w:pPr>
              <w:spacing w:before="124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3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 xml:space="preserve"> Orden y aseo al adicionar y sustraer</w:t>
            </w:r>
          </w:p>
          <w:p w14:paraId="6DA5577B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fracciones algebraicas.</w:t>
            </w:r>
          </w:p>
          <w:p w14:paraId="7B1A083C" w14:textId="77777777" w:rsidR="004E5CC8" w:rsidRPr="007E39B6" w:rsidRDefault="007E39B6">
            <w:pPr>
              <w:spacing w:before="123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1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1"/>
                <w:sz w:val="20"/>
                <w:szCs w:val="20"/>
              </w:rPr>
              <w:t xml:space="preserve"> Seguridad al explicar la multiplicación y</w:t>
            </w:r>
          </w:p>
          <w:p w14:paraId="30BADE0F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división de fracciones algebraicas.</w:t>
            </w:r>
          </w:p>
          <w:p w14:paraId="0BE5AD75" w14:textId="77777777" w:rsidR="004E5CC8" w:rsidRPr="007E39B6" w:rsidRDefault="007E39B6">
            <w:pPr>
              <w:spacing w:before="124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1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1"/>
                <w:sz w:val="20"/>
                <w:szCs w:val="20"/>
              </w:rPr>
              <w:t xml:space="preserve"> Orden y aseo al multiplicar y dividir</w:t>
            </w:r>
          </w:p>
          <w:p w14:paraId="053C2A57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fracciones algebraicas.</w:t>
            </w:r>
          </w:p>
          <w:p w14:paraId="7030EDFF" w14:textId="77777777" w:rsidR="004E5CC8" w:rsidRPr="007E39B6" w:rsidRDefault="007E39B6">
            <w:pPr>
              <w:spacing w:before="123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7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7"/>
                <w:sz w:val="20"/>
                <w:szCs w:val="20"/>
              </w:rPr>
              <w:t xml:space="preserve"> Colabora, con sus compañeros, al resolver</w:t>
            </w:r>
          </w:p>
          <w:p w14:paraId="202737CA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operaciones básicas combinadas con</w:t>
            </w:r>
          </w:p>
          <w:p w14:paraId="1B940671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fracciones algebraicas.</w:t>
            </w:r>
          </w:p>
        </w:tc>
        <w:tc>
          <w:tcPr>
            <w:tcW w:w="380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18C7F086" w14:textId="77777777" w:rsidR="004E5CC8" w:rsidRPr="007E39B6" w:rsidRDefault="007E39B6">
            <w:pPr>
              <w:spacing w:before="68" w:after="0" w:line="230" w:lineRule="exact"/>
              <w:ind w:left="123"/>
            </w:pPr>
            <w:r w:rsidRPr="007E39B6">
              <w:rPr>
                <w:rFonts w:ascii="Arial" w:hAnsi="Arial" w:cs="Arial"/>
                <w:color w:val="628195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z w:val="20"/>
                <w:szCs w:val="20"/>
              </w:rPr>
              <w:t xml:space="preserve"> Deduce el mcd y el mcm de</w:t>
            </w:r>
          </w:p>
          <w:p w14:paraId="4963057E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expresiones algebraicas a través de</w:t>
            </w:r>
          </w:p>
          <w:p w14:paraId="76D6912E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la descomposición en factores.</w:t>
            </w:r>
          </w:p>
          <w:p w14:paraId="208C8CD2" w14:textId="77777777" w:rsidR="004E5CC8" w:rsidRPr="007E39B6" w:rsidRDefault="007E39B6">
            <w:pPr>
              <w:spacing w:before="124" w:after="0" w:line="230" w:lineRule="exact"/>
              <w:ind w:left="123"/>
            </w:pPr>
            <w:r w:rsidRPr="007E39B6">
              <w:rPr>
                <w:rFonts w:ascii="Arial" w:hAnsi="Arial" w:cs="Arial"/>
                <w:color w:val="628195"/>
                <w:spacing w:val="-1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1"/>
                <w:sz w:val="20"/>
                <w:szCs w:val="20"/>
              </w:rPr>
              <w:t xml:space="preserve"> Determina, con disposición, el mcd y el</w:t>
            </w:r>
          </w:p>
          <w:p w14:paraId="4B03188C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mcm de expresiones algebraicas.</w:t>
            </w:r>
          </w:p>
          <w:p w14:paraId="50D19EE8" w14:textId="77777777" w:rsidR="004E5CC8" w:rsidRPr="007E39B6" w:rsidRDefault="007E39B6">
            <w:pPr>
              <w:spacing w:before="123" w:after="0" w:line="230" w:lineRule="exact"/>
              <w:ind w:left="123"/>
            </w:pPr>
            <w:r w:rsidRPr="007E39B6">
              <w:rPr>
                <w:rFonts w:ascii="Arial" w:hAnsi="Arial" w:cs="Arial"/>
                <w:color w:val="628195"/>
                <w:spacing w:val="-1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1"/>
                <w:sz w:val="20"/>
                <w:szCs w:val="20"/>
              </w:rPr>
              <w:t xml:space="preserve"> Identifica correctamente</w:t>
            </w:r>
          </w:p>
          <w:p w14:paraId="14CA0147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fracciones algebraicas.</w:t>
            </w:r>
          </w:p>
          <w:p w14:paraId="249FAFDA" w14:textId="77777777" w:rsidR="004E5CC8" w:rsidRPr="007E39B6" w:rsidRDefault="007E39B6">
            <w:pPr>
              <w:spacing w:before="123" w:after="0" w:line="230" w:lineRule="exact"/>
              <w:ind w:left="123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Clasifica, con seguridad, fracciones</w:t>
            </w:r>
          </w:p>
          <w:p w14:paraId="1D29F45F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algebraicas como racionales,</w:t>
            </w:r>
          </w:p>
          <w:p w14:paraId="6D90A07F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irracionales, equivalentes, homogéneas</w:t>
            </w:r>
          </w:p>
          <w:p w14:paraId="606A2CFC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6"/>
                <w:sz w:val="20"/>
                <w:szCs w:val="20"/>
              </w:rPr>
              <w:t>y heterogéneas.</w:t>
            </w:r>
          </w:p>
          <w:p w14:paraId="644C9B55" w14:textId="77777777" w:rsidR="004E5CC8" w:rsidRPr="007E39B6" w:rsidRDefault="007E39B6">
            <w:pPr>
              <w:spacing w:before="124" w:after="0" w:line="230" w:lineRule="exact"/>
              <w:ind w:left="123"/>
            </w:pPr>
            <w:r w:rsidRPr="007E39B6">
              <w:rPr>
                <w:rFonts w:ascii="Arial" w:hAnsi="Arial" w:cs="Arial"/>
                <w:color w:val="628195"/>
                <w:spacing w:val="-1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1"/>
                <w:sz w:val="20"/>
                <w:szCs w:val="20"/>
              </w:rPr>
              <w:t xml:space="preserve"> Simplifica, con orden, al máximo una</w:t>
            </w:r>
          </w:p>
          <w:p w14:paraId="69EFF946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fracción algebraica.</w:t>
            </w:r>
          </w:p>
          <w:p w14:paraId="363AD3C3" w14:textId="77777777" w:rsidR="004E5CC8" w:rsidRPr="007E39B6" w:rsidRDefault="007E39B6">
            <w:pPr>
              <w:spacing w:before="123" w:after="0" w:line="230" w:lineRule="exact"/>
              <w:ind w:left="123"/>
            </w:pPr>
            <w:r w:rsidRPr="007E39B6">
              <w:rPr>
                <w:rFonts w:ascii="Arial" w:hAnsi="Arial" w:cs="Arial"/>
                <w:color w:val="628195"/>
                <w:spacing w:val="-1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1"/>
                <w:sz w:val="20"/>
                <w:szCs w:val="20"/>
              </w:rPr>
              <w:t xml:space="preserve"> Identifica, con seguridad, las</w:t>
            </w:r>
          </w:p>
          <w:p w14:paraId="09DAB7CF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operaciones básicas y sus</w:t>
            </w:r>
          </w:p>
          <w:p w14:paraId="26CA3D1E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signos operacionales.</w:t>
            </w:r>
          </w:p>
          <w:p w14:paraId="3797753A" w14:textId="77777777" w:rsidR="004E5CC8" w:rsidRPr="007E39B6" w:rsidRDefault="007E39B6">
            <w:pPr>
              <w:spacing w:before="123" w:after="0" w:line="230" w:lineRule="exact"/>
              <w:ind w:left="123"/>
            </w:pPr>
            <w:r w:rsidRPr="007E39B6">
              <w:rPr>
                <w:rFonts w:ascii="Arial" w:hAnsi="Arial" w:cs="Arial"/>
                <w:color w:val="628195"/>
                <w:spacing w:val="-1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1"/>
                <w:sz w:val="20"/>
                <w:szCs w:val="20"/>
              </w:rPr>
              <w:t xml:space="preserve"> Explica, con claridad, la regla de</w:t>
            </w:r>
          </w:p>
          <w:p w14:paraId="4878F6EE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la adición y sustracción con</w:t>
            </w:r>
          </w:p>
          <w:p w14:paraId="63A5DF87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fracciones algebraicas.</w:t>
            </w:r>
          </w:p>
          <w:p w14:paraId="6D7D1A6D" w14:textId="77777777" w:rsidR="004E5CC8" w:rsidRPr="007E39B6" w:rsidRDefault="007E39B6">
            <w:pPr>
              <w:spacing w:before="124" w:after="0" w:line="230" w:lineRule="exact"/>
              <w:ind w:left="123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Adiciona y sustrae, con seguridad,</w:t>
            </w:r>
          </w:p>
          <w:p w14:paraId="736BC660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fracciones algebraicas.</w:t>
            </w:r>
          </w:p>
          <w:p w14:paraId="08A6379B" w14:textId="77777777" w:rsidR="004E5CC8" w:rsidRPr="007E39B6" w:rsidRDefault="007E39B6">
            <w:pPr>
              <w:spacing w:before="123" w:after="0" w:line="230" w:lineRule="exact"/>
              <w:ind w:left="123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Sustenta, con seguridad, el</w:t>
            </w:r>
          </w:p>
          <w:p w14:paraId="6BAFE9FB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>procedimiento para multiplicar y dividir</w:t>
            </w:r>
          </w:p>
          <w:p w14:paraId="56B0369F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6"/>
                <w:sz w:val="20"/>
                <w:szCs w:val="20"/>
              </w:rPr>
              <w:t>expresiones algebraicas.</w:t>
            </w:r>
          </w:p>
          <w:p w14:paraId="412C5617" w14:textId="77777777" w:rsidR="004E5CC8" w:rsidRPr="007E39B6" w:rsidRDefault="007E39B6">
            <w:pPr>
              <w:spacing w:before="124" w:after="0" w:line="230" w:lineRule="exact"/>
              <w:ind w:left="123"/>
            </w:pPr>
            <w:r w:rsidRPr="007E39B6">
              <w:rPr>
                <w:rFonts w:ascii="Arial" w:hAnsi="Arial" w:cs="Arial"/>
                <w:color w:val="628195"/>
                <w:spacing w:val="-1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1"/>
                <w:sz w:val="20"/>
                <w:szCs w:val="20"/>
              </w:rPr>
              <w:t xml:space="preserve"> Multiplica los factores de fracciones</w:t>
            </w:r>
          </w:p>
          <w:p w14:paraId="5CEF9283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algebraicas aplicando la factorización</w:t>
            </w:r>
          </w:p>
          <w:p w14:paraId="6DD4837A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>y simplificación.</w:t>
            </w:r>
          </w:p>
          <w:p w14:paraId="0CC4E200" w14:textId="77777777" w:rsidR="004E5CC8" w:rsidRPr="007E39B6" w:rsidRDefault="007E39B6">
            <w:pPr>
              <w:spacing w:before="123" w:after="0" w:line="230" w:lineRule="exact"/>
              <w:ind w:left="123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Aplica, con confianza, la regla para</w:t>
            </w:r>
          </w:p>
          <w:p w14:paraId="781EC515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>dividir fracciones.</w:t>
            </w:r>
          </w:p>
          <w:p w14:paraId="4F7BA17A" w14:textId="77777777" w:rsidR="004E5CC8" w:rsidRPr="007E39B6" w:rsidRDefault="007E39B6">
            <w:pPr>
              <w:spacing w:before="123" w:after="0" w:line="230" w:lineRule="exact"/>
              <w:ind w:left="123"/>
            </w:pPr>
            <w:r w:rsidRPr="007E39B6">
              <w:rPr>
                <w:rFonts w:ascii="Arial" w:hAnsi="Arial" w:cs="Arial"/>
                <w:color w:val="628195"/>
                <w:spacing w:val="-3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 xml:space="preserve"> Resuelve colaborativamente</w:t>
            </w:r>
          </w:p>
          <w:p w14:paraId="54EEA00F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operaciones básicas con</w:t>
            </w:r>
          </w:p>
          <w:p w14:paraId="617F3803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6"/>
                <w:sz w:val="20"/>
                <w:szCs w:val="20"/>
              </w:rPr>
              <w:t>expresiones algebraicas.</w:t>
            </w:r>
          </w:p>
        </w:tc>
        <w:tc>
          <w:tcPr>
            <w:tcW w:w="378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6894BFC0" w14:textId="77777777" w:rsidR="004E5CC8" w:rsidRPr="007E39B6" w:rsidRDefault="007E39B6">
            <w:pPr>
              <w:spacing w:before="68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4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 xml:space="preserve"> Asocia los conocimientos aritméticos y</w:t>
            </w:r>
          </w:p>
          <w:p w14:paraId="2D8D21D6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escribe el mcd y el mcm de expresiones</w:t>
            </w:r>
          </w:p>
          <w:p w14:paraId="1A57D69A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algebraicas propuestas por el docente.</w:t>
            </w:r>
          </w:p>
          <w:p w14:paraId="36D08CD7" w14:textId="77777777" w:rsidR="004E5CC8" w:rsidRPr="007E39B6" w:rsidRDefault="007E39B6">
            <w:pPr>
              <w:spacing w:before="124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3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 xml:space="preserve"> Dadas una serie de expresiones</w:t>
            </w:r>
          </w:p>
          <w:p w14:paraId="79B7E51A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aritméticas y algebraicas encuentra en</w:t>
            </w:r>
          </w:p>
          <w:p w14:paraId="1EDCFDD9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>equipo de trabajo el mcd y el mcm.</w:t>
            </w:r>
          </w:p>
          <w:p w14:paraId="1F033AC9" w14:textId="77777777" w:rsidR="004E5CC8" w:rsidRPr="007E39B6" w:rsidRDefault="007E39B6">
            <w:pPr>
              <w:spacing w:before="123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3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 xml:space="preserve"> Dada una serie de expresiones</w:t>
            </w:r>
          </w:p>
          <w:p w14:paraId="59F2F966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algebraicas, colaborativamente</w:t>
            </w:r>
          </w:p>
          <w:p w14:paraId="5956A9BA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identifica fracciones algebraicas y</w:t>
            </w:r>
          </w:p>
          <w:p w14:paraId="6CBA1F15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las transcribe en una lámina.</w:t>
            </w:r>
          </w:p>
          <w:p w14:paraId="3B4752A7" w14:textId="77777777" w:rsidR="004E5CC8" w:rsidRPr="007E39B6" w:rsidRDefault="007E39B6">
            <w:pPr>
              <w:spacing w:before="123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Completa tablas indicando las</w:t>
            </w:r>
          </w:p>
          <w:p w14:paraId="3A3AAB68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fracciones algebraicas racionales,</w:t>
            </w:r>
          </w:p>
          <w:p w14:paraId="77CE8D58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irracionales, equivalentes, homogéneas</w:t>
            </w:r>
          </w:p>
          <w:p w14:paraId="4A115DA2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6"/>
                <w:sz w:val="20"/>
                <w:szCs w:val="20"/>
              </w:rPr>
              <w:t>y heterogéneas.</w:t>
            </w:r>
          </w:p>
          <w:p w14:paraId="1741E2A6" w14:textId="77777777" w:rsidR="004E5CC8" w:rsidRPr="007E39B6" w:rsidRDefault="007E39B6">
            <w:pPr>
              <w:spacing w:before="124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5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 xml:space="preserve"> Simplifica, en el cuaderno y en el tablero,</w:t>
            </w:r>
          </w:p>
          <w:p w14:paraId="55A0C921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fracciones algebraicas sencillas.</w:t>
            </w:r>
          </w:p>
          <w:p w14:paraId="1450D421" w14:textId="77777777" w:rsidR="004E5CC8" w:rsidRPr="007E39B6" w:rsidRDefault="007E39B6">
            <w:pPr>
              <w:spacing w:before="123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Simplifica fracciones algebraicas</w:t>
            </w:r>
          </w:p>
          <w:p w14:paraId="7BE6A0FE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z w:val="20"/>
                <w:szCs w:val="20"/>
              </w:rPr>
              <w:t>que requieran factorizar</w:t>
            </w:r>
          </w:p>
          <w:p w14:paraId="59BB3A84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>expresiones algebraicas.</w:t>
            </w:r>
          </w:p>
          <w:p w14:paraId="7EC0B8BC" w14:textId="77777777" w:rsidR="004E5CC8" w:rsidRPr="007E39B6" w:rsidRDefault="007E39B6">
            <w:pPr>
              <w:spacing w:before="123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3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 xml:space="preserve"> Elabora un organizador gráfico</w:t>
            </w:r>
          </w:p>
          <w:p w14:paraId="427BFBE2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sobre las operaciones básicas y</w:t>
            </w:r>
          </w:p>
          <w:p w14:paraId="297AE30C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sus signos operacionales.</w:t>
            </w:r>
          </w:p>
          <w:p w14:paraId="6A6503F2" w14:textId="77777777" w:rsidR="004E5CC8" w:rsidRPr="007E39B6" w:rsidRDefault="007E39B6">
            <w:pPr>
              <w:spacing w:before="124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Presenta, en láminas, ejercicios de</w:t>
            </w:r>
          </w:p>
          <w:p w14:paraId="40554AC8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adición y sustracción resueltos y los</w:t>
            </w:r>
          </w:p>
          <w:p w14:paraId="2322BBC4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explica ante el grupo.</w:t>
            </w:r>
          </w:p>
          <w:p w14:paraId="068A1145" w14:textId="77777777" w:rsidR="004E5CC8" w:rsidRPr="007E39B6" w:rsidRDefault="007E39B6">
            <w:pPr>
              <w:spacing w:before="123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3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 xml:space="preserve"> Resuelve adiciones y sustracciones con</w:t>
            </w:r>
          </w:p>
          <w:p w14:paraId="79C526FB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fracciones algebraicas.</w:t>
            </w:r>
          </w:p>
          <w:p w14:paraId="1B755DC0" w14:textId="77777777" w:rsidR="004E5CC8" w:rsidRPr="007E39B6" w:rsidRDefault="007E39B6">
            <w:pPr>
              <w:spacing w:before="124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Realiza, en equipo, procedimientos de</w:t>
            </w:r>
          </w:p>
          <w:p w14:paraId="009A5E41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adición y sustracción para seleccionar</w:t>
            </w:r>
          </w:p>
          <w:p w14:paraId="3D1E8C60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la respuesta correcta en una</w:t>
            </w:r>
          </w:p>
          <w:p w14:paraId="57FC1185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>selección múltiple.</w:t>
            </w:r>
          </w:p>
          <w:p w14:paraId="7C390E07" w14:textId="77777777" w:rsidR="004E5CC8" w:rsidRPr="007E39B6" w:rsidRDefault="007E39B6">
            <w:pPr>
              <w:spacing w:before="123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Resuelve, en equipo, ejercicios de</w:t>
            </w:r>
          </w:p>
          <w:p w14:paraId="33DC2645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adición y sustracción de fracciones</w:t>
            </w:r>
          </w:p>
          <w:p w14:paraId="1FB4E522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algebraicas y comparte las respuestas</w:t>
            </w:r>
          </w:p>
          <w:p w14:paraId="79C70870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en el tablero.</w:t>
            </w:r>
          </w:p>
          <w:p w14:paraId="639BAEA4" w14:textId="77777777" w:rsidR="004E5CC8" w:rsidRPr="007E39B6" w:rsidRDefault="007E39B6">
            <w:pPr>
              <w:spacing w:before="123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Debate en equipo el procedimiento</w:t>
            </w:r>
          </w:p>
          <w:p w14:paraId="6687B074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2"/>
                <w:sz w:val="20"/>
                <w:szCs w:val="20"/>
              </w:rPr>
              <w:t>para multiplicar y dividir</w:t>
            </w:r>
          </w:p>
          <w:p w14:paraId="7E893B09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>expresiones algebraicas.</w:t>
            </w:r>
          </w:p>
        </w:tc>
      </w:tr>
    </w:tbl>
    <w:p w14:paraId="418E880C" w14:textId="77777777" w:rsidR="004E5CC8" w:rsidRDefault="004E5CC8">
      <w:pPr>
        <w:spacing w:after="0" w:line="276" w:lineRule="exact"/>
        <w:ind w:left="17427"/>
        <w:rPr>
          <w:sz w:val="24"/>
          <w:szCs w:val="24"/>
        </w:rPr>
      </w:pPr>
    </w:p>
    <w:p w14:paraId="14060835" w14:textId="77777777" w:rsidR="004E5CC8" w:rsidRDefault="007E39B6">
      <w:pPr>
        <w:tabs>
          <w:tab w:val="left" w:pos="23202"/>
        </w:tabs>
        <w:spacing w:before="165" w:after="0" w:line="276" w:lineRule="exact"/>
        <w:ind w:left="17427"/>
      </w:pPr>
      <w:r>
        <w:rPr>
          <w:rFonts w:ascii="Arial" w:hAnsi="Arial" w:cs="Arial"/>
          <w:color w:val="2B2A29"/>
          <w:spacing w:val="-7"/>
          <w:w w:val="86"/>
          <w:sz w:val="18"/>
          <w:szCs w:val="18"/>
        </w:rPr>
        <w:t>© Santillana S. A. Prohibida su fotocopia. Ley de Derechos de Autor n.° 15/1994.</w:t>
      </w:r>
      <w:r>
        <w:rPr>
          <w:rFonts w:ascii="Arial" w:hAnsi="Arial" w:cs="Arial"/>
          <w:color w:val="FEFFFF"/>
          <w:sz w:val="24"/>
          <w:szCs w:val="24"/>
        </w:rPr>
        <w:tab/>
      </w:r>
      <w:r>
        <w:rPr>
          <w:rFonts w:ascii="Arial" w:hAnsi="Arial" w:cs="Arial"/>
          <w:color w:val="FEFFFF"/>
          <w:w w:val="107"/>
          <w:sz w:val="24"/>
          <w:szCs w:val="24"/>
        </w:rPr>
        <w:t>4</w:t>
      </w:r>
    </w:p>
    <w:p w14:paraId="4675968C" w14:textId="77777777" w:rsidR="004E5CC8" w:rsidRDefault="002B189D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</w:rPr>
        <w:pict w14:anchorId="55D36F25">
          <v:shape id="_x0000_s1288" style="position:absolute;margin-left:1146.1pt;margin-top:754.05pt;width:35.35pt;height:38pt;z-index:-161;mso-position-horizontal-relative:page;mso-position-vertical-relative:page" coordsize="707,761" o:allowincell="f" path="m,761l84,,625,r82,761l707,761e" fillcolor="#0090ba" stroked="f">
            <v:path arrowok="t"/>
            <w10:wrap anchorx="page" anchory="page"/>
          </v:shape>
        </w:pict>
      </w:r>
      <w:r>
        <w:rPr>
          <w:noProof/>
        </w:rPr>
        <w:pict w14:anchorId="2B5BB3F0">
          <v:shape id="_x0000_s1287" style="position:absolute;margin-left:47.45pt;margin-top:760.05pt;width:12.85pt;height:3.25pt;z-index:-160;mso-position-horizontal-relative:page;mso-position-vertical-relative:page" coordsize="258,66" o:allowincell="f" path="m5,66l,34,23,22,35,18,71,7,108,1,118,r10,l131,r9,l150,1r37,6l223,18r12,4l258,34r-5,30l237,55,219,48,209,43,198,39,186,35,175,31,153,27,130,25r-24,2l83,31,72,35,61,39,50,43,39,48,21,56r,e" fillcolor="#0090ba" stroked="f">
            <v:path arrowok="t"/>
            <w10:wrap anchorx="page" anchory="page"/>
          </v:shape>
        </w:pict>
      </w:r>
      <w:r>
        <w:rPr>
          <w:noProof/>
        </w:rPr>
        <w:pict w14:anchorId="7812BB53">
          <v:shape id="_x0000_s1286" style="position:absolute;margin-left:59.85pt;margin-top:759.75pt;width:5.3pt;height:7pt;z-index:-159;mso-position-horizontal-relative:page;mso-position-vertical-relative:page" coordsize="107,141" o:allowincell="f" path="m,141l24,,78,r29,141l107,141e" fillcolor="#0090ba" stroked="f">
            <v:path arrowok="t"/>
            <w10:wrap anchorx="page" anchory="page"/>
          </v:shape>
        </w:pict>
      </w:r>
      <w:r>
        <w:rPr>
          <w:noProof/>
        </w:rPr>
        <w:pict w14:anchorId="01A967C0">
          <v:shape id="_x0000_s1285" style="position:absolute;margin-left:42.5pt;margin-top:759.75pt;width:5.3pt;height:7pt;z-index:-158;mso-position-horizontal-relative:page;mso-position-vertical-relative:page" coordsize="106,141" o:allowincell="f" path="m,141l29,,82,r24,141l106,141e" fillcolor="#0090ba" stroked="f">
            <v:path arrowok="t"/>
            <w10:wrap anchorx="page" anchory="page"/>
          </v:shape>
        </w:pict>
      </w:r>
      <w:r>
        <w:rPr>
          <w:noProof/>
        </w:rPr>
        <w:pict w14:anchorId="5AFDE952">
          <v:shape id="_x0000_s1284" style="position:absolute;margin-left:66.95pt;margin-top:760.05pt;width:4.5pt;height:6.65pt;z-index:-157;mso-position-horizontal-relative:page;mso-position-vertical-relative:page" coordsize="91,134" o:allowincell="f" path="m,134l,3,15,,38,,52,,71,5r7,5l81,13r5,7l91,32r,9l91,50,87,63r-5,8l80,73r-4,4l67,82,51,87r-13,l32,87,28,86,32,63r5,l43,63,53,60r5,-4l60,53r3,-6l63,42r,-4l61,32,59,29,54,25,46,23r-7,l32,23r-4,l28,63r4,l28,86r,48l28,134e" fillcolor="#2b2a29" stroked="f">
            <v:path arrowok="t"/>
            <w10:wrap anchorx="page" anchory="page"/>
          </v:shape>
        </w:pict>
      </w:r>
      <w:r>
        <w:rPr>
          <w:noProof/>
        </w:rPr>
        <w:pict w14:anchorId="59ECCDF3">
          <v:shape id="_x0000_s1283" style="position:absolute;margin-left:71.95pt;margin-top:761.9pt;width:4.35pt;height:4.9pt;z-index:-156;mso-position-horizontal-relative:page;mso-position-vertical-relative:page" coordsize="88,98" o:allowincell="f" path="m32,98r-7,l16,95,11,91,5,83,,67,,56,,,28,r,52l28,57r2,8l32,70r3,2l37,73r4,1l46,74r5,-2l55,69r2,-3l59,61r,-4l59,,87,r,65l87,83r1,13l63,96,62,83r-4,5l48,95,38,98r,e" fillcolor="#2b2a29" stroked="f">
            <v:path arrowok="t"/>
            <w10:wrap anchorx="page" anchory="page"/>
          </v:shape>
        </w:pict>
      </w:r>
      <w:r>
        <w:rPr>
          <w:noProof/>
        </w:rPr>
        <w:pict w14:anchorId="6CA5BC71">
          <v:polyline id="_x0000_s1282" style="position:absolute;z-index:-155;mso-position-horizontal-relative:page;mso-position-vertical-relative:page" points="79.25pt,766.8pt,78.7pt,766.8pt,78pt,766.55pt,77.6pt,766.3pt,77.15pt,765.8pt,76.85pt,764.9pt,76.8pt,764.35pt,76.85pt,763.9pt,77.1pt,763pt,77.5pt,762.45pt,77.9pt,762.15pt,78.3pt,761.95pt,78.85pt,761.8pt,78.95pt,762.8pt,78.75pt,762.85pt,78.5pt,763pt,78.3pt,763.3pt,78.2pt,763.6pt,78.15pt,763.75pt,79.85pt,763.75pt,79.85pt,763.6pt,79.75pt,763.3pt,79.65pt,763.05pt,79.5pt,762.95pt,79.35pt,762.85pt,79.15pt,762.8pt,78.95pt,762.8pt,78.85pt,761.8pt,79.15pt,761.8pt,79.4pt,761.8pt,79.85pt,761.9pt,80.25pt,762.1pt,80.55pt,762.4pt,80.9pt,762.9pt,81.15pt,763.75pt,81.15pt,764.2pt,81.15pt,764.55pt,81.1pt,764.8pt,78.15pt,764.8pt,78.2pt,764.9pt,78.25pt,765.1pt,78.35pt,765.25pt,78.5pt,765.4pt,78.75pt,765.55pt,79.2pt,765.7pt,79.45pt,765.7pt,80.15pt,765.65pt,80.75pt,765.5pt,80.9pt,766.5pt,80.15pt,766.75pt,80.15pt,766.75pt" coordsize="87,100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2D3B1ABC">
          <v:polyline id="_x0000_s1281" style="position:absolute;z-index:-154;mso-position-horizontal-relative:page;mso-position-vertical-relative:page" points="81.85pt,766.7pt,81.85pt,763.45pt,81.85pt,762.6pt,81.8pt,761.9pt,83.05pt,761.9pt,83.1pt,762.55pt,83.2pt,762.45pt,83.45pt,762.2pt,83.8pt,761.95pt,84.25pt,761.8pt,84.55pt,761.8pt,84.9pt,761.8pt,85.35pt,762pt,85.6pt,762.2pt,85.9pt,762.55pt,86.15pt,763.35pt,86.2pt,763.85pt,86.2pt,766.7pt,84.75pt,766.7pt,84.75pt,764.05pt,84.75pt,763.8pt,84.65pt,763.45pt,84.55pt,763.2pt,84.45pt,763.1pt,84.3pt,763.05pt,84.15pt,763pt,83.9pt,763pt,83.65pt,763.1pt,83.5pt,763.25pt,83.35pt,763.45pt,83.3pt,763.55pt,83.25pt,763.7pt,83.25pt,763.95pt,83.25pt,766.7pt,83.25pt,766.7pt" coordsize="88,98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4F7D767D">
          <v:shape id="_x0000_s1280" style="position:absolute;margin-left:86.55pt;margin-top:760.5pt;width:3pt;height:6.2pt;z-index:-153;mso-position-horizontal-relative:page;mso-position-vertical-relative:page" coordsize="61,124" o:allowincell="f" path="m42,124r-7,l23,119r-3,-3l18,114r-3,-6l12,97r,-10l12,48,,48,,26r12,l12,8,41,r,26l61,26r,22l41,48r,39l42,93r2,4l45,98r3,1l50,100r7,l60,99r,23l53,124r,e" fillcolor="#2b2a29" stroked="f">
            <v:path arrowok="t"/>
            <w10:wrap anchorx="page" anchory="page"/>
          </v:shape>
        </w:pict>
      </w:r>
      <w:r>
        <w:rPr>
          <w:noProof/>
        </w:rPr>
        <w:pict w14:anchorId="1B376B3C">
          <v:shape id="_x0000_s1279" style="position:absolute;margin-left:89.85pt;margin-top:761.8pt;width:4.35pt;height:5pt;z-index:-152;mso-position-horizontal-relative:page;mso-position-vertical-relative:page" coordsize="88,100" o:allowincell="f" path="m50,100r-13,l23,95,16,90,7,80,,62,,51,,42,6,24,14,13,21,7,30,3,40,r2,20l38,21r-5,3l29,30r-2,6l27,39r34,l61,36,60,30,57,25,55,23,52,21,48,20r-6,l40,r7,l52,,62,2r8,4l76,12r7,10l87,39r1,9l87,55r,5l27,60r,2l28,66r2,3l33,72r6,3l49,78r5,l67,77,79,74r4,20l68,99r,e" fillcolor="#2b2a29" stroked="f">
            <v:path arrowok="t"/>
            <w10:wrap anchorx="page" anchory="page"/>
          </v:shape>
        </w:pict>
      </w:r>
      <w:r>
        <w:rPr>
          <w:noProof/>
        </w:rPr>
        <w:pict w14:anchorId="38199DC3">
          <v:shape id="_x0000_s1278" style="position:absolute;margin-left:94.5pt;margin-top:761.75pt;width:3.45pt;height:5pt;z-index:-151;mso-position-horizontal-relative:page;mso-position-vertical-relative:page" coordsize="69,101" o:allowincell="f" path="m30,101r-9,l6,97,,94,5,73r5,3l23,80r7,l33,80r4,-1l40,78r2,-7l41,68,35,64,28,61,22,59,11,52,5,44,2,35r,-4l3,25,8,13,18,5,31,r8,l47,,60,3r5,2l60,26,57,24,46,21,40,20r-2,l34,22r-2,1l37,37r7,2l50,42r10,6l66,56r3,9l69,70r,7l65,85r-4,5l54,96r-15,5l39,101e" fillcolor="#2b2a29" stroked="f">
            <v:path arrowok="t"/>
            <w10:wrap anchorx="page" anchory="page"/>
          </v:shape>
        </w:pict>
      </w:r>
      <w:r>
        <w:rPr>
          <w:noProof/>
        </w:rPr>
        <w:pict w14:anchorId="49C607D3">
          <v:shape id="_x0000_s1277" style="position:absolute;margin-left:99.55pt;margin-top:761.1pt;width:3.75pt;height:5.65pt;z-index:-150;mso-position-horizontal-relative:page;mso-position-vertical-relative:page" coordsize="76,113" o:allowincell="f" path="m31,113r-3,l22,111r-9,-4l5,97,,82,,73,,64,5,49,14,38,26,33r6,l40,33r8,3l51,40r2,1l53,,76,r,88l76,101r,10l56,111,55,100,46,92r3,-3l52,85r1,-2l53,80r,-3l53,65r,-2l52,60,50,56,46,53,42,51r-6,l33,52r-3,2l28,56r-3,5l23,68r,5l23,78r2,7l28,90r2,2l33,93r4,1l42,94r4,-2l55,100r-2,3l48,108r-6,3l34,113r,e" fillcolor="#2b2a29" stroked="f">
            <v:path arrowok="t"/>
            <w10:wrap anchorx="page" anchory="page"/>
          </v:shape>
        </w:pict>
      </w:r>
      <w:r>
        <w:rPr>
          <w:noProof/>
        </w:rPr>
        <w:pict w14:anchorId="4D26F627">
          <v:polyline id="_x0000_s1276" style="position:absolute;z-index:-149;mso-position-horizontal-relative:page;mso-position-vertical-relative:page" points="105.75pt,766.8pt,105.3pt,766.75pt,104.75pt,766.55pt,104.45pt,766.4pt,104.1pt,766pt,103.85pt,765.3pt,103.8pt,764.85pt,103.85pt,764.45pt,104.05pt,763.75pt,104.35pt,763.3pt,104.65pt,763.05pt,105pt,762.9pt,105.4pt,762.8pt,105.5pt,763.6pt,105.35pt,763.65pt,105.15pt,763.75pt,105pt,763.95pt,104.9pt,764.25pt,104.9pt,764.35pt,106.2pt,764.35pt,106.2pt,764.25pt,106.15pt,764pt,106.05pt,763.8pt,105.95pt,763.7pt,105.85pt,763.65pt,105.7pt,763.6pt,105.5pt,763.6pt,105.4pt,762.8pt,105.65pt,762.8pt,105.85pt,762.8pt,106.25pt,762.9pt,106.55pt,763.05pt,106.8pt,763.25pt,107.1pt,763.7pt,107.25pt,764.35pt,107.3pt,764.7pt,107.25pt,765pt,107.25pt,765.2pt,104.9pt,765.2pt,104.95pt,765.45pt,105.05pt,765.55pt,105.15pt,765.7pt,105.35pt,765.8pt,105.7pt,765.9pt,105.9pt,765.9pt,106.45pt,765.9pt,106.95pt,765.75pt,107.05pt,766.55pt,106.45pt,766.75pt,106.45pt,766.75pt" coordsize="70,80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6ABE2177">
          <v:shape id="_x0000_s1275" style="position:absolute;margin-left:107.45pt;margin-top:761.1pt;width:1.1pt;height:5.55pt;z-index:-148;mso-position-horizontal-relative:page;mso-position-vertical-relative:page" coordsize="23,111" o:allowincell="f" path="m,111l,,23,r,111l23,111e" fillcolor="#2b2a29" stroked="f">
            <v:path arrowok="t"/>
            <w10:wrap anchorx="page" anchory="page"/>
          </v:shape>
        </w:pict>
      </w:r>
      <w:r>
        <w:rPr>
          <w:noProof/>
        </w:rPr>
        <w:pict w14:anchorId="1B16B045">
          <v:shape id="_x0000_s1274" style="position:absolute;margin-left:110.6pt;margin-top:759.95pt;width:4.35pt;height:6.8pt;z-index:-147;mso-position-horizontal-relative:page;mso-position-vertical-relative:page" coordsize="87,137" o:allowincell="f" path="m36,137r-11,l6,132,,129,6,104r6,3l28,112r9,l42,112r8,-2l54,108r2,-3l57,103r,-3l57,94,55,90,47,84,36,80,29,77,16,69,7,58,2,46r,-7l2,31,9,17,21,6,39,,49,,60,,76,4r5,2l75,30,71,28,58,24r-9,l44,24r-6,2l34,29r-2,2l31,33r,3l31,38r,3l34,45r9,6l54,56r8,3l74,67r8,10l86,89r1,7l86,104r-4,11l77,122r-10,8l48,137r,e" fillcolor="#2b2a29" stroked="f">
            <v:path arrowok="t"/>
            <w10:wrap anchorx="page" anchory="page"/>
          </v:shape>
        </w:pict>
      </w:r>
      <w:r>
        <w:rPr>
          <w:noProof/>
        </w:rPr>
        <w:pict w14:anchorId="5074F8F8">
          <v:shape id="_x0000_s1273" style="position:absolute;margin-left:115.3pt;margin-top:761.75pt;width:4.2pt;height:5pt;z-index:-146;mso-position-horizontal-relative:page;mso-position-vertical-relative:page" coordsize="84,101" o:allowincell="f" path="m30,101r-7,l12,96,4,88,,78,,72,,67,2,59,6,52r5,-7l22,39,42,35,54,34r,-3l53,28,51,25,50,24,47,22,42,20r-5,l30,21,17,25r-5,3l7,8,12,5,30,,42,,53,,65,5r6,4l78,18r4,15l82,41r,35l82,89r2,10l58,99,56,89,47,79r3,-3l53,71r1,-2l55,67r,-13l49,54r-9,2l34,58r-3,2l29,63r-1,4l28,69r,3l29,75r2,2l33,79r4,1l39,80r3,l47,79r9,10l53,92r-5,5l38,101r,e" fillcolor="#2b2a29" stroked="f">
            <v:path arrowok="t"/>
            <w10:wrap anchorx="page" anchory="page"/>
          </v:shape>
        </w:pict>
      </w:r>
      <w:r>
        <w:rPr>
          <w:noProof/>
        </w:rPr>
        <w:pict w14:anchorId="32801AE3">
          <v:polyline id="_x0000_s1272" style="position:absolute;z-index:-145;mso-position-horizontal-relative:page;mso-position-vertical-relative:page" points="123pt,766.7pt,122.8pt,766.7pt,122.4pt,766.6pt,122.05pt,766.45pt,121.75pt,766.15pt,121.6pt,765.95pt,121.55pt,766.6pt,120.3pt,766.6pt,120.35pt,766pt,120.35pt,765.2pt,120.35pt,759.6pt,121.8pt,759.6pt,121.8pt,762.35pt,122.25pt,762.95pt,122pt,763.15pt,121.85pt,763.45pt,121.8pt,763.6pt,121.8pt,763.7pt,121.8pt,763.85pt,121.8pt,764.55pt,121.8pt,764.7pt,121.8pt,764.85pt,121.85pt,764.95pt,122pt,765.2pt,122.2pt,765.4pt,122.5pt,765.55pt,122.65pt,765.55pt,122.75pt,765.55pt,122.95pt,765.5pt,123.15pt,765.4pt,123.3pt,765.25pt,123.5pt,765pt,123.6pt,764.5pt,123.65pt,764.2pt,123.6pt,763.9pt,123.5pt,763.45pt,123.3pt,763.15pt,123.15pt,763pt,123pt,762.9pt,122.75pt,762.85pt,122.65pt,762.85pt,122.5pt,762.85pt,122.25pt,762.95pt,121.8pt,762.35pt,121.9pt,762.2pt,122.2pt,761.95pt,122.55pt,761.8pt,122.95pt,761.7pt,123.2pt,761.7pt,123.4pt,761.7pt,123.75pt,761.8pt,124.1pt,761.95pt,124.4pt,762.2pt,124.8pt,762.7pt,125.05pt,763.6pt,125.05pt,764.1pt,125.05pt,764.75pt,124.7pt,765.7pt,124.1pt,766.35pt,123.4pt,766.7pt,123.4pt,766.7pt" coordsize="95,142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7794334E">
          <v:shape id="_x0000_s1271" style="position:absolute;margin-left:125.35pt;margin-top:761.8pt;width:4.35pt;height:5pt;z-index:-144;mso-position-horizontal-relative:page;mso-position-vertical-relative:page" coordsize="88,100" o:allowincell="f" path="m50,100r-12,l24,95,16,90,7,80,,62,,51,,42,6,24,14,13,21,7,30,3,40,r2,20l38,21r-4,3l29,30r-2,6l27,39r35,l61,36,60,30,57,25,55,23,52,21,48,20r-6,l40,r7,l53,r9,2l70,6r6,6l83,22r5,17l88,48r,7l87,60r-60,l27,62r2,4l31,69r3,3l39,75r10,3l54,78,68,77,79,74r4,20l68,99r,e" fillcolor="#2b2a29" stroked="f">
            <v:path arrowok="t"/>
            <w10:wrap anchorx="page" anchory="page"/>
          </v:shape>
        </w:pict>
      </w:r>
      <w:r>
        <w:rPr>
          <w:noProof/>
        </w:rPr>
        <w:pict w14:anchorId="0B81240F">
          <v:shape id="_x0000_s1270" style="position:absolute;margin-left:130.35pt;margin-top:761.75pt;width:2.85pt;height:4.9pt;z-index:-143;mso-position-horizontal-relative:page;mso-position-vertical-relative:page" coordsize="58,99" o:allowincell="f" path="m,99l,34,,15,,2r24,l25,20r3,-5l34,7,41,2,48,r4,l55,r3,l58,28r-4,l50,28r-4,l40,30r-5,4l31,39r-1,4l30,46r,4l30,99r,e" fillcolor="#2b2a29" stroked="f">
            <v:path arrowok="t"/>
            <w10:wrap anchorx="page" anchory="page"/>
          </v:shape>
        </w:pict>
      </w:r>
      <w:r>
        <w:rPr>
          <w:noProof/>
        </w:rPr>
        <w:pict w14:anchorId="74511C80">
          <v:polyline id="_x0000_s1269" style="position:absolute;z-index:-313;mso-position-horizontal-relative:page;mso-position-vertical-relative:page" points="1180.5pt,170.05pt,43.5pt,170.05pt,43.5pt,71.8pt,1180.5pt,71.8pt,1180.5pt,71.8pt" coordsize="22740,1965" o:allowincell="f" fillcolor="#e5e8ee" stroked="f">
            <v:path arrowok="t"/>
            <w10:wrap anchorx="page" anchory="page"/>
          </v:polyline>
        </w:pict>
      </w:r>
      <w:r>
        <w:rPr>
          <w:noProof/>
        </w:rPr>
        <w:pict w14:anchorId="66BF5E86">
          <v:shape id="_x0000_s1268" style="position:absolute;margin-left:991.05pt;margin-top:170.15pt;width:189.5pt;height:564.2pt;z-index:-311;mso-position-horizontal-relative:page;mso-position-vertical-relative:page" coordsize="3791,11285" o:allowincell="f" path="m,11285l,,3791,r,11285l3791,11285e" fillcolor="#f2f3f6" stroked="f">
            <v:path arrowok="t"/>
            <w10:wrap anchorx="page" anchory="page"/>
          </v:shape>
        </w:pict>
      </w:r>
      <w:r>
        <w:rPr>
          <w:noProof/>
        </w:rPr>
        <w:pict w14:anchorId="569A169E">
          <v:shape id="_x0000_s1267" style="position:absolute;margin-left:612pt;margin-top:170.15pt;width:189.5pt;height:564.2pt;z-index:-142;mso-position-horizontal-relative:page;mso-position-vertical-relative:page" coordsize="3790,11285" o:allowincell="f" path="m,11285l,,3790,r,11285l3790,11285e" fillcolor="#f2f3f6" stroked="f">
            <v:path arrowok="t"/>
            <w10:wrap anchorx="page" anchory="page"/>
          </v:shape>
        </w:pict>
      </w:r>
      <w:r>
        <w:rPr>
          <w:noProof/>
        </w:rPr>
        <w:pict w14:anchorId="7062805D">
          <v:shape id="_x0000_s1266" style="position:absolute;margin-left:280.85pt;margin-top:170.15pt;width:159.3pt;height:564.2pt;z-index:-141;mso-position-horizontal-relative:page;mso-position-vertical-relative:page" coordsize="3187,11285" o:allowincell="f" path="m,11285l,,3187,r,11285l3187,11285e" fillcolor="#f2f3f6" stroked="f">
            <v:path arrowok="t"/>
            <w10:wrap anchorx="page" anchory="page"/>
          </v:shape>
        </w:pict>
      </w:r>
      <w:r>
        <w:rPr>
          <w:noProof/>
        </w:rPr>
        <w:pict w14:anchorId="0DE36F3E">
          <v:shape id="_x0000_s1265" style="position:absolute;margin-left:43.5pt;margin-top:170.15pt;width:56.85pt;height:564.2pt;z-index:-140;mso-position-horizontal-relative:page;mso-position-vertical-relative:page" coordsize="1137,11285" o:allowincell="f" path="m,11285l,,1137,r,11285l1137,11285e" fillcolor="#f2f3f6" stroked="f">
            <v:path arrowok="t"/>
            <w10:wrap anchorx="page" anchory="page"/>
          </v:shape>
        </w:pict>
      </w:r>
      <w:r>
        <w:rPr>
          <w:noProof/>
        </w:rPr>
        <w:pict w14:anchorId="692F4FF3">
          <v:polyline id="_x0000_s1264" style="position:absolute;z-index:-306;mso-position-horizontal:absolute;mso-position-horizontal-relative:page;mso-position-vertical:absolute;mso-position-vertical-relative:page" points="43.5pt,104.8pt,43.5pt,72.85pt" coordsize="0,639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571B007B">
          <v:polyline id="_x0000_s1263" style="position:absolute;z-index:-300;mso-position-horizontal:absolute;mso-position-horizontal-relative:page;mso-position-vertical:absolute;mso-position-vertical-relative:page" points="1180.45pt,104.8pt,1180.45pt,72.85pt" coordsize="0,639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41EE5B68">
          <v:polyline id="_x0000_s1262" style="position:absolute;z-index:-296;mso-position-horizontal:absolute;mso-position-horizontal-relative:page;mso-position-vertical:absolute;mso-position-vertical-relative:page" points="43.5pt,137pt,43.5pt,106.8pt" coordsize="0,604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70356DC2">
          <v:polyline id="_x0000_s1261" style="position:absolute;z-index:-292;mso-position-horizontal:absolute;mso-position-horizontal-relative:page;mso-position-vertical:absolute;mso-position-vertical-relative:page" points="100.3pt,137pt,100.3pt,106.8pt" coordsize="0,604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4CC0A888">
          <v:polyline id="_x0000_s1260" style="position:absolute;z-index:-288;mso-position-horizontal:absolute;mso-position-horizontal-relative:page;mso-position-vertical:absolute;mso-position-vertical-relative:page" points="43.5pt,169.05pt,43.5pt,137pt" coordsize="0,641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160E4964">
          <v:polyline id="_x0000_s1259" style="position:absolute;z-index:-284;mso-position-horizontal:absolute;mso-position-horizontal-relative:page;mso-position-vertical:absolute;mso-position-vertical-relative:page" points="100.3pt,169.05pt,100.3pt,137pt" coordsize="0,641" o:allowincell="f" filled="f" strokecolor="#7896ad" strokeweight=".70553mm">
            <v:path arrowok="t"/>
            <w10:wrap anchorx="page" anchory="page"/>
          </v:polyline>
        </w:pict>
      </w:r>
      <w:r>
        <w:rPr>
          <w:noProof/>
        </w:rPr>
        <w:pict w14:anchorId="3D224EF4">
          <v:polyline id="_x0000_s1258" style="position:absolute;z-index:-279;mso-position-horizontal:absolute;mso-position-horizontal-relative:page;mso-position-vertical:absolute;mso-position-vertical-relative:page" points="280.8pt,136pt,280.8pt,106.8pt" coordsize="0,584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683BC75F">
          <v:polyline id="_x0000_s1257" style="position:absolute;z-index:-274;mso-position-horizontal:absolute;mso-position-horizontal-relative:page;mso-position-vertical:absolute;mso-position-vertical-relative:page" points="801.45pt,136pt,801.45pt,106.8pt" coordsize="0,584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585C7475">
          <v:polyline id="_x0000_s1256" style="position:absolute;z-index:-270;mso-position-horizontal:absolute;mso-position-horizontal-relative:page;mso-position-vertical:absolute;mso-position-vertical-relative:page" points="990.95pt,137pt,990.95pt,106.8pt" coordsize="0,604" o:allowincell="f" filled="f" strokecolor="#7896ad" strokeweight=".70553mm">
            <v:path arrowok="t"/>
            <w10:wrap anchorx="page" anchory="page"/>
          </v:polyline>
        </w:pict>
      </w:r>
      <w:r>
        <w:rPr>
          <w:noProof/>
        </w:rPr>
        <w:pict w14:anchorId="6DEC8A63">
          <v:polyline id="_x0000_s1255" style="position:absolute;z-index:-266;mso-position-horizontal:absolute;mso-position-horizontal-relative:page;mso-position-vertical:absolute;mso-position-vertical-relative:page" points="1180.45pt,137pt,1180.45pt,106.8pt" coordsize="0,604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2685E8A9">
          <v:polyline id="_x0000_s1254" style="position:absolute;z-index:-262;mso-position-horizontal:absolute;mso-position-horizontal-relative:page;mso-position-vertical:absolute;mso-position-vertical-relative:page" points="990.95pt,169.05pt,990.95pt,137pt" coordsize="0,641" o:allowincell="f" filled="f" strokecolor="#7896ad" strokeweight=".70553mm">
            <v:path arrowok="t"/>
            <w10:wrap anchorx="page" anchory="page"/>
          </v:polyline>
        </w:pict>
      </w:r>
      <w:r>
        <w:rPr>
          <w:noProof/>
        </w:rPr>
        <w:pict w14:anchorId="7A3B560F">
          <v:polyline id="_x0000_s1253" style="position:absolute;z-index:-258;mso-position-horizontal:absolute;mso-position-horizontal-relative:page;mso-position-vertical:absolute;mso-position-vertical-relative:page" points="1180.45pt,169.05pt,1180.45pt,137pt" coordsize="0,641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51618644">
          <v:polyline id="_x0000_s1252" style="position:absolute;z-index:-253;mso-position-horizontal:absolute;mso-position-horizontal-relative:page;mso-position-vertical:absolute;mso-position-vertical-relative:page" points="280.8pt,169.05pt,280.8pt,138pt" coordsize="0,621" o:allowincell="f" filled="f" strokecolor="#7896ad" strokeweight=".70553mm">
            <v:path arrowok="t"/>
            <w10:wrap anchorx="page" anchory="page"/>
          </v:polyline>
        </w:pict>
      </w:r>
      <w:r>
        <w:rPr>
          <w:noProof/>
        </w:rPr>
        <w:pict w14:anchorId="2568D29E">
          <v:polyline id="_x0000_s1251" style="position:absolute;z-index:-249;mso-position-horizontal:absolute;mso-position-horizontal-relative:page;mso-position-vertical:absolute;mso-position-vertical-relative:page" points="43.5pt,733.3pt,43.5pt,171.05pt" coordsize="0,11245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4164D12A">
          <v:polyline id="_x0000_s1250" style="position:absolute;z-index:-247;mso-position-horizontal:absolute;mso-position-horizontal-relative:page;mso-position-vertical:absolute;mso-position-vertical-relative:page" points="100.3pt,733.3pt,100.3pt,171.05pt" coordsize="0,11245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53B902F6">
          <v:polyline id="_x0000_s1249" style="position:absolute;z-index:-245;mso-position-horizontal:absolute;mso-position-horizontal-relative:page;mso-position-vertical:absolute;mso-position-vertical-relative:page" points="280.8pt,733.3pt,280.8pt,171.05pt" coordsize="0,11245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7BB374E0">
          <v:polyline id="_x0000_s1248" style="position:absolute;z-index:-241;mso-position-horizontal:absolute;mso-position-horizontal-relative:page;mso-position-vertical:absolute;mso-position-vertical-relative:page" points="440.15pt,733.3pt,440.15pt,171.05pt" coordsize="0,11245" o:allowincell="f" filled="f" strokecolor="#7896ad" strokeweight="2.5pt">
            <v:path arrowok="t"/>
            <w10:wrap anchorx="page" anchory="page"/>
          </v:polyline>
        </w:pict>
      </w:r>
      <w:r>
        <w:rPr>
          <w:noProof/>
        </w:rPr>
        <w:pict w14:anchorId="2E97A997">
          <v:polyline id="_x0000_s1247" style="position:absolute;z-index:-239;mso-position-horizontal:absolute;mso-position-horizontal-relative:page;mso-position-vertical:absolute;mso-position-vertical-relative:page" points="611.95pt,733.3pt,611.95pt,171.05pt" coordsize="0,11245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0B51D535">
          <v:polyline id="_x0000_s1246" style="position:absolute;z-index:-235;mso-position-horizontal:absolute;mso-position-horizontal-relative:page;mso-position-vertical:absolute;mso-position-vertical-relative:page" points="801.45pt,733.3pt,801.45pt,171.05pt" coordsize="0,11245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5D6D1371">
          <v:polyline id="_x0000_s1245" style="position:absolute;z-index:-233;mso-position-horizontal:absolute;mso-position-horizontal-relative:page;mso-position-vertical:absolute;mso-position-vertical-relative:page" points="990.95pt,733.3pt,990.95pt,171.05pt" coordsize="0,11245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3C8FB0F0">
          <v:polyline id="_x0000_s1244" style="position:absolute;z-index:-229;mso-position-horizontal:absolute;mso-position-horizontal-relative:page;mso-position-vertical:absolute;mso-position-vertical-relative:page" points="1180.45pt,733.3pt,1180.45pt,171.05pt" coordsize="0,11245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6F83CDB0">
          <v:polyline id="_x0000_s1243" style="position:absolute;z-index:-209;mso-position-horizontal:absolute;mso-position-horizontal-relative:page;mso-position-vertical:absolute;mso-position-vertical-relative:page" points="440.15pt,169.05pt,440.15pt,138pt" coordsize="0,621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2E76C55C">
          <v:polyline id="_x0000_s1242" style="position:absolute;z-index:-206;mso-position-horizontal:absolute;mso-position-horizontal-relative:page;mso-position-vertical:absolute;mso-position-vertical-relative:page" points="611.95pt,169.05pt,611.95pt,138pt" coordsize="0,621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1D7E2DF8">
          <v:polyline id="_x0000_s1241" style="position:absolute;z-index:-203;mso-position-horizontal:absolute;mso-position-horizontal-relative:page;mso-position-vertical:absolute;mso-position-vertical-relative:page" points="801.45pt,169.05pt,801.45pt,138pt" coordsize="0,621" o:allowincell="f" filled="f" strokecolor="#7896ad" strokeweight=".70553mm">
            <v:path arrowok="t"/>
            <w10:wrap anchorx="page" anchory="page"/>
          </v:polyline>
        </w:pict>
      </w:r>
    </w:p>
    <w:p w14:paraId="281D42AA" w14:textId="77777777" w:rsidR="004E5CC8" w:rsidRDefault="004E5CC8">
      <w:pPr>
        <w:spacing w:after="0" w:line="240" w:lineRule="exact"/>
        <w:rPr>
          <w:sz w:val="12"/>
          <w:szCs w:val="12"/>
        </w:rPr>
        <w:sectPr w:rsidR="004E5CC8">
          <w:pgSz w:w="24480" w:h="15840"/>
          <w:pgMar w:top="-20" w:right="0" w:bottom="-20" w:left="0" w:header="0" w:footer="0" w:gutter="0"/>
          <w:cols w:space="720"/>
        </w:sectPr>
      </w:pPr>
    </w:p>
    <w:p w14:paraId="05934A61" w14:textId="77777777" w:rsidR="004E5CC8" w:rsidRDefault="004E5CC8">
      <w:pPr>
        <w:spacing w:after="0" w:line="240" w:lineRule="exact"/>
        <w:rPr>
          <w:rFonts w:ascii="Times New Roman" w:hAnsi="Times New Roman"/>
          <w:sz w:val="24"/>
        </w:rPr>
      </w:pPr>
    </w:p>
    <w:p w14:paraId="7E991DD0" w14:textId="77777777" w:rsidR="004E5CC8" w:rsidRDefault="004E5CC8">
      <w:pPr>
        <w:spacing w:after="0" w:line="230" w:lineRule="exact"/>
        <w:ind w:left="22294"/>
        <w:rPr>
          <w:sz w:val="24"/>
          <w:szCs w:val="24"/>
        </w:rPr>
      </w:pPr>
    </w:p>
    <w:p w14:paraId="5319A5B4" w14:textId="77777777" w:rsidR="004E5CC8" w:rsidRDefault="007E39B6">
      <w:pPr>
        <w:spacing w:before="160" w:after="0" w:line="230" w:lineRule="exact"/>
        <w:ind w:left="22294"/>
      </w:pPr>
      <w:r>
        <w:rPr>
          <w:rFonts w:ascii="Times New Roman Bold" w:hAnsi="Times New Roman Bold" w:cs="Times New Roman Bold"/>
          <w:color w:val="0090BA"/>
          <w:w w:val="111"/>
          <w:sz w:val="20"/>
          <w:szCs w:val="20"/>
        </w:rPr>
        <w:t>Matemática 9</w:t>
      </w:r>
    </w:p>
    <w:p w14:paraId="19F6CF06" w14:textId="77777777" w:rsidR="004E5CC8" w:rsidRDefault="004E5CC8">
      <w:pPr>
        <w:spacing w:after="0" w:line="200" w:lineRule="exact"/>
        <w:ind w:left="870"/>
        <w:rPr>
          <w:sz w:val="24"/>
          <w:szCs w:val="24"/>
        </w:rPr>
      </w:pPr>
    </w:p>
    <w:p w14:paraId="2C70CA7C" w14:textId="77777777" w:rsidR="004E5CC8" w:rsidRDefault="004E5CC8">
      <w:pPr>
        <w:spacing w:after="0" w:line="377" w:lineRule="exact"/>
        <w:ind w:left="870"/>
        <w:rPr>
          <w:sz w:val="24"/>
          <w:szCs w:val="24"/>
        </w:rPr>
      </w:pPr>
    </w:p>
    <w:tbl>
      <w:tblPr>
        <w:tblW w:w="0" w:type="auto"/>
        <w:tblInd w:w="8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9"/>
        <w:gridCol w:w="3620"/>
        <w:gridCol w:w="3180"/>
        <w:gridCol w:w="3440"/>
        <w:gridCol w:w="3780"/>
        <w:gridCol w:w="3800"/>
        <w:gridCol w:w="3780"/>
      </w:tblGrid>
      <w:tr w:rsidR="004E5CC8" w:rsidRPr="007E39B6" w14:paraId="7CDB45F3" w14:textId="77777777">
        <w:trPr>
          <w:trHeight w:hRule="exact" w:val="679"/>
        </w:trPr>
        <w:tc>
          <w:tcPr>
            <w:tcW w:w="22729" w:type="dxa"/>
            <w:gridSpan w:val="7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7E14BE73" w14:textId="77777777" w:rsidR="004E5CC8" w:rsidRPr="007E39B6" w:rsidRDefault="007E39B6">
            <w:pPr>
              <w:spacing w:before="198" w:after="0" w:line="276" w:lineRule="exact"/>
              <w:ind w:left="113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8"/>
                <w:sz w:val="24"/>
                <w:szCs w:val="24"/>
              </w:rPr>
              <w:t>Segundo trimestre</w:t>
            </w:r>
          </w:p>
        </w:tc>
      </w:tr>
      <w:tr w:rsidR="004E5CC8" w:rsidRPr="007E39B6" w14:paraId="20CCBEE4" w14:textId="77777777">
        <w:trPr>
          <w:trHeight w:hRule="exact" w:val="623"/>
        </w:trPr>
        <w:tc>
          <w:tcPr>
            <w:tcW w:w="1129" w:type="dxa"/>
            <w:vMerge w:val="restart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03176501" w14:textId="77777777" w:rsidR="004E5CC8" w:rsidRPr="007E39B6" w:rsidRDefault="004E5CC8">
            <w:pPr>
              <w:spacing w:after="0" w:line="276" w:lineRule="exact"/>
              <w:ind w:left="221"/>
              <w:rPr>
                <w:sz w:val="24"/>
                <w:szCs w:val="24"/>
              </w:rPr>
            </w:pPr>
          </w:p>
          <w:p w14:paraId="338A963B" w14:textId="77777777" w:rsidR="004E5CC8" w:rsidRPr="007E39B6" w:rsidRDefault="007E39B6">
            <w:pPr>
              <w:spacing w:before="177" w:after="0" w:line="276" w:lineRule="exact"/>
              <w:ind w:left="221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8"/>
                <w:sz w:val="24"/>
                <w:szCs w:val="24"/>
              </w:rPr>
              <w:t>Unidad</w:t>
            </w:r>
          </w:p>
        </w:tc>
        <w:tc>
          <w:tcPr>
            <w:tcW w:w="3620" w:type="dxa"/>
            <w:vMerge w:val="restart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66B2181F" w14:textId="77777777" w:rsidR="004E5CC8" w:rsidRPr="007E39B6" w:rsidRDefault="004E5CC8">
            <w:pPr>
              <w:spacing w:after="0" w:line="276" w:lineRule="exact"/>
              <w:ind w:left="1498"/>
              <w:rPr>
                <w:sz w:val="24"/>
                <w:szCs w:val="24"/>
              </w:rPr>
            </w:pPr>
          </w:p>
          <w:p w14:paraId="59544111" w14:textId="77777777" w:rsidR="004E5CC8" w:rsidRPr="007E39B6" w:rsidRDefault="007E39B6">
            <w:pPr>
              <w:spacing w:before="177" w:after="0" w:line="276" w:lineRule="exact"/>
              <w:ind w:left="1498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5"/>
                <w:sz w:val="24"/>
                <w:szCs w:val="24"/>
              </w:rPr>
              <w:t>Temas</w:t>
            </w:r>
          </w:p>
        </w:tc>
        <w:tc>
          <w:tcPr>
            <w:tcW w:w="10400" w:type="dxa"/>
            <w:gridSpan w:val="3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105100EC" w14:textId="77777777" w:rsidR="004E5CC8" w:rsidRPr="007E39B6" w:rsidRDefault="007E39B6">
            <w:pPr>
              <w:spacing w:before="171" w:after="0" w:line="276" w:lineRule="exact"/>
              <w:ind w:left="4656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6"/>
                <w:sz w:val="24"/>
                <w:szCs w:val="24"/>
              </w:rPr>
              <w:t>Contenidos</w:t>
            </w:r>
          </w:p>
        </w:tc>
        <w:tc>
          <w:tcPr>
            <w:tcW w:w="3800" w:type="dxa"/>
            <w:vMerge w:val="restart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0E9D05C0" w14:textId="77777777" w:rsidR="004E5CC8" w:rsidRPr="007E39B6" w:rsidRDefault="004E5CC8">
            <w:pPr>
              <w:spacing w:after="0" w:line="276" w:lineRule="exact"/>
              <w:ind w:left="1324"/>
              <w:rPr>
                <w:sz w:val="24"/>
                <w:szCs w:val="24"/>
              </w:rPr>
            </w:pPr>
          </w:p>
          <w:p w14:paraId="38F24A14" w14:textId="77777777" w:rsidR="004E5CC8" w:rsidRPr="007E39B6" w:rsidRDefault="007E39B6">
            <w:pPr>
              <w:spacing w:before="33" w:after="0" w:line="276" w:lineRule="exact"/>
              <w:ind w:left="1324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9"/>
                <w:sz w:val="24"/>
                <w:szCs w:val="24"/>
              </w:rPr>
              <w:t>Indicadores</w:t>
            </w:r>
          </w:p>
          <w:p w14:paraId="4210A500" w14:textId="77777777" w:rsidR="004E5CC8" w:rsidRPr="007E39B6" w:rsidRDefault="007E39B6">
            <w:pPr>
              <w:spacing w:before="12" w:after="0" w:line="276" w:lineRule="exact"/>
              <w:ind w:left="1494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90"/>
                <w:sz w:val="24"/>
                <w:szCs w:val="24"/>
              </w:rPr>
              <w:t>de logro</w:t>
            </w:r>
          </w:p>
        </w:tc>
        <w:tc>
          <w:tcPr>
            <w:tcW w:w="3780" w:type="dxa"/>
            <w:vMerge w:val="restart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1396D2A2" w14:textId="77777777" w:rsidR="004E5CC8" w:rsidRPr="007E39B6" w:rsidRDefault="004E5CC8">
            <w:pPr>
              <w:spacing w:after="0" w:line="276" w:lineRule="exact"/>
              <w:ind w:left="804"/>
              <w:rPr>
                <w:sz w:val="24"/>
                <w:szCs w:val="24"/>
              </w:rPr>
            </w:pPr>
          </w:p>
          <w:p w14:paraId="1C1B5E54" w14:textId="77777777" w:rsidR="004E5CC8" w:rsidRPr="007E39B6" w:rsidRDefault="007E39B6">
            <w:pPr>
              <w:spacing w:before="33" w:after="0" w:line="276" w:lineRule="exact"/>
              <w:ind w:left="804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9"/>
                <w:sz w:val="24"/>
                <w:szCs w:val="24"/>
              </w:rPr>
              <w:t>Actividades sugeridas</w:t>
            </w:r>
          </w:p>
          <w:p w14:paraId="60FE8F4F" w14:textId="77777777" w:rsidR="004E5CC8" w:rsidRPr="007E39B6" w:rsidRDefault="007E39B6">
            <w:pPr>
              <w:spacing w:before="12" w:after="0" w:line="276" w:lineRule="exact"/>
              <w:ind w:left="1197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91"/>
                <w:sz w:val="24"/>
                <w:szCs w:val="24"/>
              </w:rPr>
              <w:t>de evaluación</w:t>
            </w:r>
          </w:p>
        </w:tc>
      </w:tr>
      <w:tr w:rsidR="004E5CC8" w:rsidRPr="007E39B6" w14:paraId="062D722B" w14:textId="77777777">
        <w:trPr>
          <w:trHeight w:hRule="exact" w:val="661"/>
        </w:trPr>
        <w:tc>
          <w:tcPr>
            <w:tcW w:w="1129" w:type="dxa"/>
            <w:vMerge/>
            <w:tcBorders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69C3E799" w14:textId="77777777" w:rsidR="004E5CC8" w:rsidRPr="007E39B6" w:rsidRDefault="004E5CC8"/>
        </w:tc>
        <w:tc>
          <w:tcPr>
            <w:tcW w:w="3620" w:type="dxa"/>
            <w:vMerge/>
            <w:tcBorders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1B98D052" w14:textId="77777777" w:rsidR="004E5CC8" w:rsidRPr="007E39B6" w:rsidRDefault="004E5CC8"/>
        </w:tc>
        <w:tc>
          <w:tcPr>
            <w:tcW w:w="318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507C974E" w14:textId="77777777" w:rsidR="004E5CC8" w:rsidRPr="007E39B6" w:rsidRDefault="007E39B6">
            <w:pPr>
              <w:spacing w:before="189" w:after="0" w:line="276" w:lineRule="exact"/>
              <w:ind w:left="923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8"/>
                <w:sz w:val="24"/>
                <w:szCs w:val="24"/>
              </w:rPr>
              <w:t>Conceptuales</w:t>
            </w:r>
          </w:p>
        </w:tc>
        <w:tc>
          <w:tcPr>
            <w:tcW w:w="344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56C56A0B" w14:textId="77777777" w:rsidR="004E5CC8" w:rsidRPr="007E39B6" w:rsidRDefault="007E39B6">
            <w:pPr>
              <w:spacing w:before="189" w:after="0" w:line="276" w:lineRule="exact"/>
              <w:ind w:left="894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9"/>
                <w:sz w:val="24"/>
                <w:szCs w:val="24"/>
              </w:rPr>
              <w:t>Procedimentales</w:t>
            </w:r>
          </w:p>
        </w:tc>
        <w:tc>
          <w:tcPr>
            <w:tcW w:w="378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6E82189C" w14:textId="77777777" w:rsidR="004E5CC8" w:rsidRPr="007E39B6" w:rsidRDefault="007E39B6">
            <w:pPr>
              <w:spacing w:before="189" w:after="0" w:line="276" w:lineRule="exact"/>
              <w:ind w:left="1248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90"/>
                <w:sz w:val="24"/>
                <w:szCs w:val="24"/>
              </w:rPr>
              <w:t>Actitudinales</w:t>
            </w:r>
          </w:p>
        </w:tc>
        <w:tc>
          <w:tcPr>
            <w:tcW w:w="3800" w:type="dxa"/>
            <w:vMerge/>
            <w:tcBorders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0FF7191A" w14:textId="77777777" w:rsidR="004E5CC8" w:rsidRPr="007E39B6" w:rsidRDefault="004E5CC8"/>
        </w:tc>
        <w:tc>
          <w:tcPr>
            <w:tcW w:w="3780" w:type="dxa"/>
            <w:vMerge/>
            <w:tcBorders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158ABAD0" w14:textId="77777777" w:rsidR="004E5CC8" w:rsidRPr="007E39B6" w:rsidRDefault="004E5CC8"/>
        </w:tc>
      </w:tr>
      <w:tr w:rsidR="004E5CC8" w:rsidRPr="007E39B6" w14:paraId="54F8FC06" w14:textId="77777777">
        <w:trPr>
          <w:trHeight w:hRule="exact" w:val="5642"/>
        </w:trPr>
        <w:tc>
          <w:tcPr>
            <w:tcW w:w="1129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18817C5E" w14:textId="77777777" w:rsidR="004E5CC8" w:rsidRPr="007E39B6" w:rsidRDefault="004E5CC8"/>
        </w:tc>
        <w:tc>
          <w:tcPr>
            <w:tcW w:w="362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3A8CE416" w14:textId="77777777" w:rsidR="004E5CC8" w:rsidRPr="007E39B6" w:rsidRDefault="004E5CC8"/>
        </w:tc>
        <w:tc>
          <w:tcPr>
            <w:tcW w:w="318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4A16F3D6" w14:textId="77777777" w:rsidR="004E5CC8" w:rsidRPr="007E39B6" w:rsidRDefault="004E5CC8"/>
        </w:tc>
        <w:tc>
          <w:tcPr>
            <w:tcW w:w="344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6D953C65" w14:textId="77777777" w:rsidR="004E5CC8" w:rsidRPr="007E39B6" w:rsidRDefault="004E5CC8"/>
        </w:tc>
        <w:tc>
          <w:tcPr>
            <w:tcW w:w="378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113ADEDD" w14:textId="77777777" w:rsidR="004E5CC8" w:rsidRPr="007E39B6" w:rsidRDefault="004E5CC8"/>
        </w:tc>
        <w:tc>
          <w:tcPr>
            <w:tcW w:w="380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1A84749E" w14:textId="77777777" w:rsidR="004E5CC8" w:rsidRPr="007E39B6" w:rsidRDefault="004E5CC8"/>
        </w:tc>
        <w:tc>
          <w:tcPr>
            <w:tcW w:w="378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667A8AF1" w14:textId="77777777" w:rsidR="004E5CC8" w:rsidRPr="007E39B6" w:rsidRDefault="007E39B6">
            <w:pPr>
              <w:spacing w:before="68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1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1"/>
                <w:sz w:val="20"/>
                <w:szCs w:val="20"/>
              </w:rPr>
              <w:t xml:space="preserve"> Resuelve, en equipo, ejercicios de</w:t>
            </w:r>
          </w:p>
          <w:p w14:paraId="06312C93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7"/>
                <w:sz w:val="20"/>
                <w:szCs w:val="20"/>
              </w:rPr>
              <w:t>multiplicación de fracciones algebraicas.</w:t>
            </w:r>
          </w:p>
          <w:p w14:paraId="2787C1E5" w14:textId="77777777" w:rsidR="004E5CC8" w:rsidRPr="007E39B6" w:rsidRDefault="007E39B6">
            <w:pPr>
              <w:spacing w:before="124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Resuelve ejercicios, con división de</w:t>
            </w:r>
          </w:p>
          <w:p w14:paraId="1E263467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fracciones algebraicas, y compara con</w:t>
            </w:r>
          </w:p>
          <w:p w14:paraId="3AB50E76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sus compañeros los resultados.</w:t>
            </w:r>
          </w:p>
          <w:p w14:paraId="4EF8A3CD" w14:textId="77777777" w:rsidR="004E5CC8" w:rsidRPr="007E39B6" w:rsidRDefault="007E39B6">
            <w:pPr>
              <w:spacing w:before="123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6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6"/>
                <w:sz w:val="20"/>
                <w:szCs w:val="20"/>
              </w:rPr>
              <w:t xml:space="preserve"> Resuelve, en equipo, operaciones</w:t>
            </w:r>
          </w:p>
          <w:p w14:paraId="33B0CEA2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z w:val="20"/>
                <w:szCs w:val="20"/>
              </w:rPr>
              <w:t>básicas combinadas con</w:t>
            </w:r>
          </w:p>
          <w:p w14:paraId="20F3EA8E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1"/>
                <w:sz w:val="20"/>
                <w:szCs w:val="20"/>
              </w:rPr>
              <w:t>fracciones algebraicas.</w:t>
            </w:r>
          </w:p>
          <w:p w14:paraId="487A0AEC" w14:textId="77777777" w:rsidR="004E5CC8" w:rsidRPr="007E39B6" w:rsidRDefault="007E39B6">
            <w:pPr>
              <w:spacing w:before="123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Debate, con sus compañeros, la</w:t>
            </w:r>
          </w:p>
          <w:p w14:paraId="0D01E890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solución de operaciones básicas</w:t>
            </w:r>
          </w:p>
          <w:p w14:paraId="1D439436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combinadas que involucran</w:t>
            </w:r>
          </w:p>
          <w:p w14:paraId="4499A26D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fracciones algebraicas.</w:t>
            </w:r>
          </w:p>
        </w:tc>
      </w:tr>
      <w:tr w:rsidR="004E5CC8" w:rsidRPr="007E39B6" w14:paraId="63EFAF68" w14:textId="77777777">
        <w:trPr>
          <w:trHeight w:hRule="exact" w:val="5651"/>
        </w:trPr>
        <w:tc>
          <w:tcPr>
            <w:tcW w:w="1129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6EE95682" w14:textId="77777777" w:rsidR="004E5CC8" w:rsidRPr="007E39B6" w:rsidRDefault="007E39B6">
            <w:pPr>
              <w:spacing w:before="68" w:after="0" w:line="230" w:lineRule="exact"/>
              <w:ind w:left="523"/>
            </w:pPr>
            <w:r w:rsidRPr="007E39B6">
              <w:rPr>
                <w:rFonts w:ascii="Arial" w:hAnsi="Arial" w:cs="Arial"/>
                <w:color w:val="628195"/>
                <w:w w:val="77"/>
                <w:sz w:val="20"/>
                <w:szCs w:val="20"/>
              </w:rPr>
              <w:t>2</w:t>
            </w:r>
          </w:p>
        </w:tc>
        <w:tc>
          <w:tcPr>
            <w:tcW w:w="362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08A89B63" w14:textId="77777777" w:rsidR="004E5CC8" w:rsidRPr="007E39B6" w:rsidRDefault="007E39B6">
            <w:pPr>
              <w:spacing w:before="68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88"/>
                <w:sz w:val="20"/>
                <w:szCs w:val="20"/>
              </w:rPr>
              <w:t>Ecuaciones lineales con una incógnita</w:t>
            </w:r>
          </w:p>
          <w:p w14:paraId="475DD6A4" w14:textId="77777777" w:rsidR="004E5CC8" w:rsidRPr="007E39B6" w:rsidRDefault="007E39B6">
            <w:pPr>
              <w:spacing w:before="10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86"/>
                <w:sz w:val="20"/>
                <w:szCs w:val="20"/>
              </w:rPr>
              <w:t>Páginas 106-119</w:t>
            </w:r>
          </w:p>
          <w:p w14:paraId="76003BD3" w14:textId="77777777" w:rsidR="004E5CC8" w:rsidRPr="007E39B6" w:rsidRDefault="007E39B6">
            <w:pPr>
              <w:spacing w:before="10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9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7"/>
                <w:w w:val="92"/>
                <w:sz w:val="20"/>
                <w:szCs w:val="20"/>
              </w:rPr>
              <w:t xml:space="preserve"> Ecuaciones con paréntesis</w:t>
            </w:r>
          </w:p>
          <w:p w14:paraId="0203FD3A" w14:textId="77777777" w:rsidR="004E5CC8" w:rsidRPr="007E39B6" w:rsidRDefault="007E39B6">
            <w:pPr>
              <w:spacing w:before="10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9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7"/>
                <w:w w:val="92"/>
                <w:sz w:val="20"/>
                <w:szCs w:val="20"/>
              </w:rPr>
              <w:t xml:space="preserve"> Ecuaciones con coeficientes fraccionarios</w:t>
            </w:r>
          </w:p>
          <w:p w14:paraId="6E163903" w14:textId="77777777" w:rsidR="004E5CC8" w:rsidRPr="007E39B6" w:rsidRDefault="007E39B6">
            <w:pPr>
              <w:spacing w:before="10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93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7"/>
                <w:w w:val="93"/>
                <w:sz w:val="20"/>
                <w:szCs w:val="20"/>
              </w:rPr>
              <w:t xml:space="preserve"> Ecuaciones racionales</w:t>
            </w:r>
          </w:p>
          <w:p w14:paraId="659628F8" w14:textId="77777777" w:rsidR="004E5CC8" w:rsidRPr="007E39B6" w:rsidRDefault="004E5CC8">
            <w:pPr>
              <w:spacing w:after="0" w:line="230" w:lineRule="exact"/>
              <w:ind w:left="120"/>
              <w:rPr>
                <w:sz w:val="24"/>
                <w:szCs w:val="24"/>
              </w:rPr>
            </w:pPr>
          </w:p>
          <w:p w14:paraId="4CAE8CD5" w14:textId="77777777" w:rsidR="004E5CC8" w:rsidRPr="007E39B6" w:rsidRDefault="007E39B6">
            <w:pPr>
              <w:spacing w:before="20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87"/>
                <w:sz w:val="20"/>
                <w:szCs w:val="20"/>
              </w:rPr>
              <w:t>Sistemas de ecuaciones lineales</w:t>
            </w:r>
          </w:p>
          <w:p w14:paraId="5F5D9FF1" w14:textId="77777777" w:rsidR="004E5CC8" w:rsidRPr="007E39B6" w:rsidRDefault="007E39B6">
            <w:pPr>
              <w:spacing w:before="10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86"/>
                <w:sz w:val="20"/>
                <w:szCs w:val="20"/>
              </w:rPr>
              <w:t>Páginas 120-141</w:t>
            </w:r>
          </w:p>
          <w:p w14:paraId="25CDD537" w14:textId="77777777" w:rsidR="004E5CC8" w:rsidRPr="007E39B6" w:rsidRDefault="007E39B6">
            <w:pPr>
              <w:spacing w:before="10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90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7"/>
                <w:w w:val="90"/>
                <w:sz w:val="20"/>
                <w:szCs w:val="20"/>
              </w:rPr>
              <w:t xml:space="preserve"> Elementos de un sistema de</w:t>
            </w:r>
          </w:p>
          <w:p w14:paraId="647971B3" w14:textId="77777777" w:rsidR="004E5CC8" w:rsidRPr="007E39B6" w:rsidRDefault="007E39B6">
            <w:pPr>
              <w:spacing w:before="10" w:after="0" w:line="230" w:lineRule="exact"/>
              <w:ind w:left="320"/>
            </w:pPr>
            <w:r w:rsidRPr="007E39B6">
              <w:rPr>
                <w:rFonts w:ascii="Arial" w:hAnsi="Arial" w:cs="Arial"/>
                <w:color w:val="628195"/>
                <w:spacing w:val="-7"/>
                <w:w w:val="88"/>
                <w:sz w:val="20"/>
                <w:szCs w:val="20"/>
              </w:rPr>
              <w:t>ecuaciones lineales</w:t>
            </w:r>
          </w:p>
          <w:p w14:paraId="220BCE40" w14:textId="77777777" w:rsidR="004E5CC8" w:rsidRPr="007E39B6" w:rsidRDefault="007E39B6">
            <w:pPr>
              <w:spacing w:before="10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9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7"/>
                <w:w w:val="92"/>
                <w:sz w:val="20"/>
                <w:szCs w:val="20"/>
              </w:rPr>
              <w:t xml:space="preserve"> Solución gráfica de un sistema</w:t>
            </w:r>
          </w:p>
          <w:p w14:paraId="39F42825" w14:textId="77777777" w:rsidR="004E5CC8" w:rsidRPr="007E39B6" w:rsidRDefault="007E39B6">
            <w:pPr>
              <w:spacing w:before="10" w:after="0" w:line="230" w:lineRule="exact"/>
              <w:ind w:left="320"/>
            </w:pPr>
            <w:r w:rsidRPr="007E39B6">
              <w:rPr>
                <w:rFonts w:ascii="Arial" w:hAnsi="Arial" w:cs="Arial"/>
                <w:color w:val="628195"/>
                <w:spacing w:val="-7"/>
                <w:w w:val="87"/>
                <w:sz w:val="20"/>
                <w:szCs w:val="20"/>
              </w:rPr>
              <w:t>de ecuaciones</w:t>
            </w:r>
          </w:p>
          <w:p w14:paraId="66B4E470" w14:textId="77777777" w:rsidR="004E5CC8" w:rsidRPr="007E39B6" w:rsidRDefault="007E39B6">
            <w:pPr>
              <w:spacing w:before="10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91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7"/>
                <w:w w:val="91"/>
                <w:sz w:val="20"/>
                <w:szCs w:val="20"/>
              </w:rPr>
              <w:t xml:space="preserve"> Sistemas compatibles e incompatibles</w:t>
            </w:r>
          </w:p>
          <w:p w14:paraId="44AC8417" w14:textId="77777777" w:rsidR="004E5CC8" w:rsidRPr="007E39B6" w:rsidRDefault="007E39B6">
            <w:pPr>
              <w:spacing w:before="10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9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7"/>
                <w:w w:val="92"/>
                <w:sz w:val="20"/>
                <w:szCs w:val="20"/>
              </w:rPr>
              <w:t xml:space="preserve"> Solución por el método de sustitución</w:t>
            </w:r>
          </w:p>
          <w:p w14:paraId="2954334F" w14:textId="77777777" w:rsidR="004E5CC8" w:rsidRPr="007E39B6" w:rsidRDefault="007E39B6">
            <w:pPr>
              <w:spacing w:before="10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9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7"/>
                <w:w w:val="92"/>
                <w:sz w:val="20"/>
                <w:szCs w:val="20"/>
              </w:rPr>
              <w:t xml:space="preserve"> Solución por el método de igualación</w:t>
            </w:r>
          </w:p>
          <w:p w14:paraId="1E412615" w14:textId="77777777" w:rsidR="004E5CC8" w:rsidRPr="007E39B6" w:rsidRDefault="007E39B6">
            <w:pPr>
              <w:spacing w:before="10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9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7"/>
                <w:w w:val="92"/>
                <w:sz w:val="20"/>
                <w:szCs w:val="20"/>
              </w:rPr>
              <w:t xml:space="preserve"> Solución por el método de reducción</w:t>
            </w:r>
          </w:p>
          <w:p w14:paraId="445EB8F0" w14:textId="77777777" w:rsidR="004E5CC8" w:rsidRPr="007E39B6" w:rsidRDefault="007E39B6">
            <w:pPr>
              <w:spacing w:before="10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9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7"/>
                <w:w w:val="92"/>
                <w:sz w:val="20"/>
                <w:szCs w:val="20"/>
              </w:rPr>
              <w:t xml:space="preserve"> Solución por el método del determinante</w:t>
            </w:r>
          </w:p>
        </w:tc>
        <w:tc>
          <w:tcPr>
            <w:tcW w:w="318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00E9A9B4" w14:textId="77777777" w:rsidR="004E5CC8" w:rsidRPr="007E39B6" w:rsidRDefault="007E39B6">
            <w:pPr>
              <w:spacing w:before="68" w:after="0" w:line="230" w:lineRule="exact"/>
              <w:ind w:left="110"/>
            </w:pPr>
            <w:r w:rsidRPr="007E39B6">
              <w:rPr>
                <w:rFonts w:ascii="Arial" w:hAnsi="Arial" w:cs="Arial"/>
                <w:color w:val="628195"/>
                <w:spacing w:val="-3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 xml:space="preserve"> Sistemas de ecuaciones de</w:t>
            </w:r>
          </w:p>
          <w:p w14:paraId="1F20220E" w14:textId="77777777" w:rsidR="004E5CC8" w:rsidRPr="007E39B6" w:rsidRDefault="007E39B6">
            <w:pPr>
              <w:spacing w:before="10" w:after="0" w:line="230" w:lineRule="exact"/>
              <w:ind w:left="280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primer grado con dos incógnitas</w:t>
            </w:r>
          </w:p>
          <w:p w14:paraId="2EC72763" w14:textId="77777777" w:rsidR="004E5CC8" w:rsidRPr="007E39B6" w:rsidRDefault="007E39B6">
            <w:pPr>
              <w:spacing w:before="10" w:after="0" w:line="230" w:lineRule="exact"/>
              <w:ind w:left="310"/>
            </w:pPr>
            <w:r w:rsidRPr="007E39B6">
              <w:rPr>
                <w:rFonts w:ascii="Arial" w:hAnsi="Arial" w:cs="Arial"/>
                <w:color w:val="2B2A29"/>
                <w:w w:val="114"/>
                <w:sz w:val="20"/>
                <w:szCs w:val="20"/>
              </w:rPr>
              <w:t>--</w:t>
            </w: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Métodos de solución:</w:t>
            </w:r>
          </w:p>
          <w:p w14:paraId="293EDE11" w14:textId="77777777" w:rsidR="004E5CC8" w:rsidRPr="007E39B6" w:rsidRDefault="007E39B6">
            <w:pPr>
              <w:spacing w:before="10" w:after="0" w:line="230" w:lineRule="exact"/>
              <w:ind w:left="490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--</w:t>
            </w:r>
            <w:r w:rsidRPr="007E39B6">
              <w:rPr>
                <w:rFonts w:ascii="Arial" w:hAnsi="Arial" w:cs="Arial"/>
                <w:color w:val="2B2A29"/>
                <w:spacing w:val="-7"/>
                <w:sz w:val="20"/>
                <w:szCs w:val="20"/>
              </w:rPr>
              <w:t>Gráficos</w:t>
            </w:r>
          </w:p>
          <w:p w14:paraId="6BD9ECE1" w14:textId="77777777" w:rsidR="004E5CC8" w:rsidRPr="007E39B6" w:rsidRDefault="007E39B6">
            <w:pPr>
              <w:spacing w:before="10" w:after="0" w:line="230" w:lineRule="exact"/>
              <w:ind w:left="490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--Algebraicos:</w:t>
            </w:r>
          </w:p>
          <w:p w14:paraId="22616CDD" w14:textId="77777777" w:rsidR="004E5CC8" w:rsidRPr="007E39B6" w:rsidRDefault="007E39B6">
            <w:pPr>
              <w:spacing w:before="10" w:after="0" w:line="230" w:lineRule="exact"/>
              <w:ind w:left="649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--</w:t>
            </w: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Sustitución</w:t>
            </w:r>
          </w:p>
          <w:p w14:paraId="0E9A128F" w14:textId="77777777" w:rsidR="004E5CC8" w:rsidRPr="007E39B6" w:rsidRDefault="007E39B6">
            <w:pPr>
              <w:spacing w:before="10" w:after="0" w:line="230" w:lineRule="exact"/>
              <w:ind w:left="649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--</w:t>
            </w: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Igualación</w:t>
            </w:r>
          </w:p>
          <w:p w14:paraId="47C6BB3C" w14:textId="77777777" w:rsidR="004E5CC8" w:rsidRPr="007E39B6" w:rsidRDefault="007E39B6">
            <w:pPr>
              <w:spacing w:before="10" w:after="0" w:line="230" w:lineRule="exact"/>
              <w:ind w:left="649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--</w:t>
            </w: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Reducción</w:t>
            </w:r>
          </w:p>
          <w:p w14:paraId="2E09CAFC" w14:textId="77777777" w:rsidR="004E5CC8" w:rsidRPr="007E39B6" w:rsidRDefault="007E39B6">
            <w:pPr>
              <w:spacing w:before="10" w:after="0" w:line="230" w:lineRule="exact"/>
              <w:ind w:left="649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--</w:t>
            </w: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Determinante</w:t>
            </w:r>
          </w:p>
        </w:tc>
        <w:tc>
          <w:tcPr>
            <w:tcW w:w="344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48BCE563" w14:textId="77777777" w:rsidR="004E5CC8" w:rsidRPr="007E39B6" w:rsidRDefault="007E39B6">
            <w:pPr>
              <w:spacing w:before="68" w:after="0" w:line="230" w:lineRule="exact"/>
              <w:ind w:left="116"/>
            </w:pPr>
            <w:r w:rsidRPr="007E39B6">
              <w:rPr>
                <w:rFonts w:ascii="Arial" w:hAnsi="Arial" w:cs="Arial"/>
                <w:color w:val="628195"/>
                <w:spacing w:val="-3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 xml:space="preserve"> Presentación de sistemas</w:t>
            </w:r>
          </w:p>
          <w:p w14:paraId="11B8D784" w14:textId="77777777" w:rsidR="004E5CC8" w:rsidRPr="007E39B6" w:rsidRDefault="007E39B6">
            <w:pPr>
              <w:spacing w:before="10" w:after="0" w:line="230" w:lineRule="exact"/>
              <w:ind w:left="286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de ecuaciones lineales con</w:t>
            </w:r>
          </w:p>
          <w:p w14:paraId="7B30A08A" w14:textId="77777777" w:rsidR="004E5CC8" w:rsidRPr="007E39B6" w:rsidRDefault="007E39B6">
            <w:pPr>
              <w:spacing w:before="10" w:after="0" w:line="230" w:lineRule="exact"/>
              <w:ind w:left="286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dos incógnitas.</w:t>
            </w:r>
          </w:p>
          <w:p w14:paraId="138BDA2D" w14:textId="77777777" w:rsidR="004E5CC8" w:rsidRPr="007E39B6" w:rsidRDefault="007E39B6">
            <w:pPr>
              <w:spacing w:before="124" w:after="0" w:line="230" w:lineRule="exact"/>
              <w:ind w:left="116"/>
            </w:pPr>
            <w:r w:rsidRPr="007E39B6">
              <w:rPr>
                <w:rFonts w:ascii="Arial" w:hAnsi="Arial" w:cs="Arial"/>
                <w:color w:val="628195"/>
                <w:spacing w:val="-3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 xml:space="preserve"> Creación de situaciones cotidianas</w:t>
            </w:r>
          </w:p>
          <w:p w14:paraId="773DB68D" w14:textId="77777777" w:rsidR="004E5CC8" w:rsidRPr="007E39B6" w:rsidRDefault="007E39B6">
            <w:pPr>
              <w:spacing w:before="10" w:after="0" w:line="230" w:lineRule="exact"/>
              <w:ind w:left="286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mediante un sistema de dos</w:t>
            </w:r>
          </w:p>
          <w:p w14:paraId="159146FF" w14:textId="77777777" w:rsidR="004E5CC8" w:rsidRPr="007E39B6" w:rsidRDefault="007E39B6">
            <w:pPr>
              <w:spacing w:before="10" w:after="0" w:line="230" w:lineRule="exact"/>
              <w:ind w:left="286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ecuaciones lineales.</w:t>
            </w:r>
          </w:p>
          <w:p w14:paraId="015D5D36" w14:textId="77777777" w:rsidR="004E5CC8" w:rsidRPr="007E39B6" w:rsidRDefault="007E39B6">
            <w:pPr>
              <w:spacing w:before="123" w:after="0" w:line="230" w:lineRule="exact"/>
              <w:ind w:left="116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Presentación de métodos de</w:t>
            </w:r>
          </w:p>
          <w:p w14:paraId="75CD9969" w14:textId="77777777" w:rsidR="004E5CC8" w:rsidRPr="007E39B6" w:rsidRDefault="007E39B6">
            <w:pPr>
              <w:spacing w:before="10" w:after="0" w:line="230" w:lineRule="exact"/>
              <w:ind w:left="286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solución de sistemas de</w:t>
            </w:r>
          </w:p>
          <w:p w14:paraId="6B834535" w14:textId="77777777" w:rsidR="004E5CC8" w:rsidRPr="007E39B6" w:rsidRDefault="007E39B6">
            <w:pPr>
              <w:spacing w:before="10" w:after="0" w:line="230" w:lineRule="exact"/>
              <w:ind w:left="286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ecuaciones lineales con</w:t>
            </w:r>
          </w:p>
          <w:p w14:paraId="2602F592" w14:textId="77777777" w:rsidR="004E5CC8" w:rsidRPr="007E39B6" w:rsidRDefault="007E39B6">
            <w:pPr>
              <w:spacing w:before="10" w:after="0" w:line="230" w:lineRule="exact"/>
              <w:ind w:left="286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dos incógnitas.</w:t>
            </w:r>
          </w:p>
          <w:p w14:paraId="5A93AA7E" w14:textId="77777777" w:rsidR="004E5CC8" w:rsidRPr="007E39B6" w:rsidRDefault="007E39B6">
            <w:pPr>
              <w:spacing w:before="123" w:after="0" w:line="230" w:lineRule="exact"/>
              <w:ind w:left="116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Resolución de sistemas de</w:t>
            </w:r>
          </w:p>
          <w:p w14:paraId="6E009669" w14:textId="77777777" w:rsidR="004E5CC8" w:rsidRPr="007E39B6" w:rsidRDefault="007E39B6">
            <w:pPr>
              <w:spacing w:before="10" w:after="0" w:line="230" w:lineRule="exact"/>
              <w:ind w:left="286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dos ecuaciones lineales con</w:t>
            </w:r>
          </w:p>
          <w:p w14:paraId="279736E7" w14:textId="77777777" w:rsidR="004E5CC8" w:rsidRPr="007E39B6" w:rsidRDefault="007E39B6">
            <w:pPr>
              <w:spacing w:before="10" w:after="0" w:line="230" w:lineRule="exact"/>
              <w:ind w:left="286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dos incógnitas.</w:t>
            </w:r>
          </w:p>
        </w:tc>
        <w:tc>
          <w:tcPr>
            <w:tcW w:w="378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6F220006" w14:textId="77777777" w:rsidR="004E5CC8" w:rsidRPr="007E39B6" w:rsidRDefault="007E39B6">
            <w:pPr>
              <w:spacing w:before="68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4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 xml:space="preserve"> Observación de sistemas de ecuaciones</w:t>
            </w:r>
          </w:p>
          <w:p w14:paraId="0667EAA8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lineales con dos variables.</w:t>
            </w:r>
          </w:p>
          <w:p w14:paraId="5BA1E7E7" w14:textId="77777777" w:rsidR="004E5CC8" w:rsidRPr="007E39B6" w:rsidRDefault="007E39B6">
            <w:pPr>
              <w:spacing w:before="124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1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1"/>
                <w:sz w:val="20"/>
                <w:szCs w:val="20"/>
              </w:rPr>
              <w:t xml:space="preserve"> Esmero al plantear situaciones</w:t>
            </w:r>
          </w:p>
          <w:p w14:paraId="6D4A5D96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z w:val="20"/>
                <w:szCs w:val="20"/>
              </w:rPr>
              <w:t>cotidianas mediante un sistema</w:t>
            </w:r>
          </w:p>
          <w:p w14:paraId="58F52712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z w:val="20"/>
                <w:szCs w:val="20"/>
              </w:rPr>
              <w:t>de dos ecuaciones lineales.</w:t>
            </w:r>
          </w:p>
          <w:p w14:paraId="4FE8C6D0" w14:textId="77777777" w:rsidR="004E5CC8" w:rsidRPr="007E39B6" w:rsidRDefault="007E39B6">
            <w:pPr>
              <w:spacing w:before="123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Disposición por comprender los</w:t>
            </w:r>
          </w:p>
          <w:p w14:paraId="301FFB45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métodos de solución de ecuaciones</w:t>
            </w:r>
          </w:p>
          <w:p w14:paraId="55F75A82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lineales con dos incógnitas.</w:t>
            </w:r>
          </w:p>
          <w:p w14:paraId="0D582245" w14:textId="77777777" w:rsidR="004E5CC8" w:rsidRPr="007E39B6" w:rsidRDefault="007E39B6">
            <w:pPr>
              <w:spacing w:before="123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Orden al resolver un sistema de</w:t>
            </w:r>
          </w:p>
          <w:p w14:paraId="092759E8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ecuaciones por diversos métodos.</w:t>
            </w:r>
          </w:p>
        </w:tc>
        <w:tc>
          <w:tcPr>
            <w:tcW w:w="380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45B0CC88" w14:textId="77777777" w:rsidR="004E5CC8" w:rsidRPr="007E39B6" w:rsidRDefault="007E39B6">
            <w:pPr>
              <w:spacing w:before="68" w:after="0" w:line="230" w:lineRule="exact"/>
              <w:ind w:left="123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Muestra, con claridad, sistemas de</w:t>
            </w:r>
          </w:p>
          <w:p w14:paraId="2AA3608A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ecuaciones lineales con dos incógnitas.</w:t>
            </w:r>
          </w:p>
          <w:p w14:paraId="58BB4D85" w14:textId="77777777" w:rsidR="004E5CC8" w:rsidRPr="007E39B6" w:rsidRDefault="007E39B6">
            <w:pPr>
              <w:spacing w:before="124" w:after="0" w:line="230" w:lineRule="exact"/>
              <w:ind w:left="123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Presenta, en forma simbólica y en</w:t>
            </w:r>
          </w:p>
          <w:p w14:paraId="2499DAC8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enunciados, sistemas de ecuaciones</w:t>
            </w:r>
          </w:p>
          <w:p w14:paraId="3D6B00F9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lineales con dos incógnitas.</w:t>
            </w:r>
          </w:p>
          <w:p w14:paraId="4D1133E3" w14:textId="77777777" w:rsidR="004E5CC8" w:rsidRPr="007E39B6" w:rsidRDefault="007E39B6">
            <w:pPr>
              <w:spacing w:before="123" w:after="0" w:line="230" w:lineRule="exact"/>
              <w:ind w:left="123"/>
            </w:pPr>
            <w:r w:rsidRPr="007E39B6">
              <w:rPr>
                <w:rFonts w:ascii="Arial" w:hAnsi="Arial" w:cs="Arial"/>
                <w:color w:val="628195"/>
                <w:spacing w:val="-3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 xml:space="preserve"> Explica los métodos para resolver</w:t>
            </w:r>
          </w:p>
          <w:p w14:paraId="280066BB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sistemas de ecuaciones lineales con</w:t>
            </w:r>
          </w:p>
          <w:p w14:paraId="3271D08D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dos incógnitas.</w:t>
            </w:r>
          </w:p>
          <w:p w14:paraId="535A890A" w14:textId="77777777" w:rsidR="004E5CC8" w:rsidRPr="007E39B6" w:rsidRDefault="007E39B6">
            <w:pPr>
              <w:spacing w:before="123" w:after="0" w:line="230" w:lineRule="exact"/>
              <w:ind w:left="123"/>
            </w:pPr>
            <w:r w:rsidRPr="007E39B6">
              <w:rPr>
                <w:rFonts w:ascii="Arial" w:hAnsi="Arial" w:cs="Arial"/>
                <w:color w:val="628195"/>
                <w:spacing w:val="-3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 xml:space="preserve"> Resuelve sistemas de ecuaciones con</w:t>
            </w:r>
          </w:p>
          <w:p w14:paraId="534819FA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dos incógnitas utilizando</w:t>
            </w:r>
          </w:p>
          <w:p w14:paraId="10196164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diferentes métodos.</w:t>
            </w:r>
          </w:p>
        </w:tc>
        <w:tc>
          <w:tcPr>
            <w:tcW w:w="378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38B9FD70" w14:textId="77777777" w:rsidR="004E5CC8" w:rsidRPr="007E39B6" w:rsidRDefault="007E39B6">
            <w:pPr>
              <w:spacing w:before="68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3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 xml:space="preserve"> Presenta ejemplos de sistemas de</w:t>
            </w:r>
          </w:p>
          <w:p w14:paraId="523C8FCC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ecuaciones lineales con dos incógnitas</w:t>
            </w:r>
          </w:p>
          <w:p w14:paraId="78656457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para explicar su concepto.</w:t>
            </w:r>
          </w:p>
          <w:p w14:paraId="64C758A3" w14:textId="77777777" w:rsidR="004E5CC8" w:rsidRPr="007E39B6" w:rsidRDefault="007E39B6">
            <w:pPr>
              <w:spacing w:before="124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Escribe, en forma simbólica, los</w:t>
            </w:r>
          </w:p>
          <w:p w14:paraId="4EA048F2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enunciados y plantea sistemas de</w:t>
            </w:r>
          </w:p>
          <w:p w14:paraId="761B3CAF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ecuaciones con dos incógnitas</w:t>
            </w:r>
          </w:p>
          <w:p w14:paraId="0DF3FE70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en equipo.</w:t>
            </w:r>
          </w:p>
          <w:p w14:paraId="6474C1B6" w14:textId="77777777" w:rsidR="004E5CC8" w:rsidRPr="007E39B6" w:rsidRDefault="007E39B6">
            <w:pPr>
              <w:spacing w:before="123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3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 xml:space="preserve"> Investiga y debate los diferentes</w:t>
            </w:r>
          </w:p>
          <w:p w14:paraId="6E3857B4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6"/>
                <w:sz w:val="20"/>
                <w:szCs w:val="20"/>
              </w:rPr>
              <w:t>métodos para resolver sistemas de</w:t>
            </w:r>
          </w:p>
          <w:p w14:paraId="02898683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ecuaciones lineales con dos incógnitas.</w:t>
            </w:r>
          </w:p>
          <w:p w14:paraId="70F9F547" w14:textId="77777777" w:rsidR="004E5CC8" w:rsidRPr="007E39B6" w:rsidRDefault="007E39B6">
            <w:pPr>
              <w:spacing w:before="126" w:after="0" w:line="227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1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1"/>
                <w:sz w:val="20"/>
                <w:szCs w:val="20"/>
              </w:rPr>
              <w:t xml:space="preserve"> Resuelve en grupo sistemas de</w:t>
            </w:r>
          </w:p>
          <w:p w14:paraId="40438CA5" w14:textId="77777777" w:rsidR="004E5CC8" w:rsidRPr="007E39B6" w:rsidRDefault="007E39B6">
            <w:pPr>
              <w:spacing w:before="13" w:after="0" w:line="227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7"/>
                <w:w w:val="94"/>
                <w:sz w:val="20"/>
                <w:szCs w:val="20"/>
              </w:rPr>
              <w:t>ecuaciones lineales por diversos métodos.</w:t>
            </w:r>
          </w:p>
          <w:p w14:paraId="7A777D6A" w14:textId="77777777" w:rsidR="004E5CC8" w:rsidRPr="007E39B6" w:rsidRDefault="007E39B6">
            <w:pPr>
              <w:spacing w:before="125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3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 xml:space="preserve"> Resuelve situaciones que involucren</w:t>
            </w:r>
          </w:p>
          <w:p w14:paraId="551345CA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sistemas de ecuaciones lineales con</w:t>
            </w:r>
          </w:p>
          <w:p w14:paraId="5F694101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dos variables por diversos métodos.</w:t>
            </w:r>
          </w:p>
        </w:tc>
      </w:tr>
    </w:tbl>
    <w:p w14:paraId="7D292622" w14:textId="77777777" w:rsidR="004E5CC8" w:rsidRDefault="004E5CC8">
      <w:pPr>
        <w:spacing w:after="0" w:line="276" w:lineRule="exact"/>
        <w:ind w:left="17427"/>
        <w:rPr>
          <w:sz w:val="24"/>
          <w:szCs w:val="24"/>
        </w:rPr>
      </w:pPr>
    </w:p>
    <w:p w14:paraId="2EA8E222" w14:textId="77777777" w:rsidR="004E5CC8" w:rsidRDefault="007E39B6">
      <w:pPr>
        <w:tabs>
          <w:tab w:val="left" w:pos="23202"/>
        </w:tabs>
        <w:spacing w:before="156" w:after="0" w:line="276" w:lineRule="exact"/>
        <w:ind w:left="17427"/>
      </w:pPr>
      <w:r>
        <w:rPr>
          <w:rFonts w:ascii="Arial" w:hAnsi="Arial" w:cs="Arial"/>
          <w:color w:val="2B2A29"/>
          <w:spacing w:val="-7"/>
          <w:w w:val="86"/>
          <w:sz w:val="18"/>
          <w:szCs w:val="18"/>
        </w:rPr>
        <w:t>© Santillana S. A. Prohibida su fotocopia. Ley de Derechos de Autor n.° 15/1994.</w:t>
      </w:r>
      <w:r>
        <w:rPr>
          <w:rFonts w:ascii="Arial" w:hAnsi="Arial" w:cs="Arial"/>
          <w:color w:val="FEFFFF"/>
          <w:sz w:val="24"/>
          <w:szCs w:val="24"/>
        </w:rPr>
        <w:tab/>
      </w:r>
      <w:r>
        <w:rPr>
          <w:rFonts w:ascii="Arial" w:hAnsi="Arial" w:cs="Arial"/>
          <w:color w:val="FEFFFF"/>
          <w:w w:val="107"/>
          <w:sz w:val="24"/>
          <w:szCs w:val="24"/>
        </w:rPr>
        <w:t>5</w:t>
      </w:r>
    </w:p>
    <w:p w14:paraId="1FF80EE4" w14:textId="77777777" w:rsidR="004E5CC8" w:rsidRDefault="002B189D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</w:rPr>
        <w:pict w14:anchorId="0CB64AE1">
          <v:shape id="_x0000_s1240" style="position:absolute;margin-left:1146.1pt;margin-top:754.05pt;width:35.35pt;height:38pt;z-index:-139;mso-position-horizontal-relative:page;mso-position-vertical-relative:page" coordsize="707,761" o:allowincell="f" path="m,761l84,,625,r82,761l707,761e" fillcolor="#0090ba" stroked="f">
            <v:path arrowok="t"/>
            <w10:wrap anchorx="page" anchory="page"/>
          </v:shape>
        </w:pict>
      </w:r>
      <w:r>
        <w:rPr>
          <w:noProof/>
        </w:rPr>
        <w:pict w14:anchorId="48634DAA">
          <v:shape id="_x0000_s1239" style="position:absolute;margin-left:47.45pt;margin-top:760.05pt;width:12.85pt;height:3.25pt;z-index:-138;mso-position-horizontal-relative:page;mso-position-vertical-relative:page" coordsize="258,66" o:allowincell="f" path="m5,66l,34,23,22,35,18,71,7,108,1,118,r10,l131,r9,l150,1r37,6l223,18r12,4l258,34r-5,30l237,55,219,48,209,43,198,39,186,35,175,31,153,27,130,25r-24,2l83,31,72,35,61,39,50,43,39,48,21,56r,e" fillcolor="#0090ba" stroked="f">
            <v:path arrowok="t"/>
            <w10:wrap anchorx="page" anchory="page"/>
          </v:shape>
        </w:pict>
      </w:r>
      <w:r>
        <w:rPr>
          <w:noProof/>
        </w:rPr>
        <w:pict w14:anchorId="24A747E1">
          <v:shape id="_x0000_s1238" style="position:absolute;margin-left:59.85pt;margin-top:759.75pt;width:5.3pt;height:7pt;z-index:-137;mso-position-horizontal-relative:page;mso-position-vertical-relative:page" coordsize="107,141" o:allowincell="f" path="m,141l24,,78,r29,141l107,141e" fillcolor="#0090ba" stroked="f">
            <v:path arrowok="t"/>
            <w10:wrap anchorx="page" anchory="page"/>
          </v:shape>
        </w:pict>
      </w:r>
      <w:r>
        <w:rPr>
          <w:noProof/>
        </w:rPr>
        <w:pict w14:anchorId="407D4367">
          <v:shape id="_x0000_s1237" style="position:absolute;margin-left:42.5pt;margin-top:759.75pt;width:5.3pt;height:7pt;z-index:-136;mso-position-horizontal-relative:page;mso-position-vertical-relative:page" coordsize="106,141" o:allowincell="f" path="m,141l29,,82,r24,141l106,141e" fillcolor="#0090ba" stroked="f">
            <v:path arrowok="t"/>
            <w10:wrap anchorx="page" anchory="page"/>
          </v:shape>
        </w:pict>
      </w:r>
      <w:r>
        <w:rPr>
          <w:noProof/>
        </w:rPr>
        <w:pict w14:anchorId="208F96E5">
          <v:shape id="_x0000_s1236" style="position:absolute;margin-left:66.95pt;margin-top:760.05pt;width:4.5pt;height:6.65pt;z-index:-135;mso-position-horizontal-relative:page;mso-position-vertical-relative:page" coordsize="91,134" o:allowincell="f" path="m,134l,3,15,,38,,52,,71,5r7,5l81,13r5,7l91,32r,9l91,50,87,63r-5,8l80,73r-4,4l67,82,51,87r-13,l32,87,28,86,32,63r5,l43,63,53,60r5,-4l60,53r3,-6l63,42r,-4l61,32,59,29,54,25,46,23r-7,l32,23r-4,l28,63r4,l28,86r,48l28,134e" fillcolor="#2b2a29" stroked="f">
            <v:path arrowok="t"/>
            <w10:wrap anchorx="page" anchory="page"/>
          </v:shape>
        </w:pict>
      </w:r>
      <w:r>
        <w:rPr>
          <w:noProof/>
        </w:rPr>
        <w:pict w14:anchorId="3F9C85D1">
          <v:shape id="_x0000_s1235" style="position:absolute;margin-left:71.95pt;margin-top:761.9pt;width:4.35pt;height:4.9pt;z-index:-134;mso-position-horizontal-relative:page;mso-position-vertical-relative:page" coordsize="88,98" o:allowincell="f" path="m32,98r-7,l16,95,11,91,5,83,,67,,56,,,28,r,52l28,57r2,8l32,70r3,2l37,73r4,1l46,74r5,-2l55,69r2,-3l59,61r,-4l59,,87,r,65l87,83r1,13l63,96,62,83r-4,5l48,95,38,98r,e" fillcolor="#2b2a29" stroked="f">
            <v:path arrowok="t"/>
            <w10:wrap anchorx="page" anchory="page"/>
          </v:shape>
        </w:pict>
      </w:r>
      <w:r>
        <w:rPr>
          <w:noProof/>
        </w:rPr>
        <w:pict w14:anchorId="72C6665C">
          <v:polyline id="_x0000_s1234" style="position:absolute;z-index:-133;mso-position-horizontal-relative:page;mso-position-vertical-relative:page" points="79.25pt,766.8pt,78.7pt,766.8pt,78pt,766.55pt,77.6pt,766.3pt,77.15pt,765.8pt,76.85pt,764.9pt,76.8pt,764.35pt,76.85pt,763.9pt,77.1pt,763pt,77.5pt,762.45pt,77.9pt,762.15pt,78.3pt,761.95pt,78.85pt,761.8pt,78.95pt,762.8pt,78.75pt,762.85pt,78.5pt,763pt,78.3pt,763.3pt,78.2pt,763.6pt,78.15pt,763.75pt,79.85pt,763.75pt,79.85pt,763.6pt,79.75pt,763.3pt,79.65pt,763.05pt,79.5pt,762.95pt,79.35pt,762.85pt,79.15pt,762.8pt,78.95pt,762.8pt,78.85pt,761.8pt,79.15pt,761.8pt,79.4pt,761.8pt,79.85pt,761.9pt,80.25pt,762.1pt,80.55pt,762.4pt,80.9pt,762.9pt,81.15pt,763.75pt,81.15pt,764.2pt,81.15pt,764.55pt,81.1pt,764.8pt,78.15pt,764.8pt,78.2pt,764.9pt,78.25pt,765.1pt,78.35pt,765.25pt,78.5pt,765.4pt,78.75pt,765.55pt,79.2pt,765.7pt,79.45pt,765.7pt,80.15pt,765.65pt,80.75pt,765.5pt,80.9pt,766.5pt,80.15pt,766.75pt,80.15pt,766.75pt" coordsize="87,100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4051C38B">
          <v:polyline id="_x0000_s1233" style="position:absolute;z-index:-132;mso-position-horizontal-relative:page;mso-position-vertical-relative:page" points="81.85pt,766.7pt,81.85pt,763.45pt,81.85pt,762.6pt,81.8pt,761.9pt,83.05pt,761.9pt,83.1pt,762.55pt,83.2pt,762.45pt,83.45pt,762.2pt,83.8pt,761.95pt,84.25pt,761.8pt,84.55pt,761.8pt,84.9pt,761.8pt,85.35pt,762pt,85.6pt,762.2pt,85.9pt,762.55pt,86.15pt,763.35pt,86.2pt,763.85pt,86.2pt,766.7pt,84.75pt,766.7pt,84.75pt,764.05pt,84.75pt,763.8pt,84.65pt,763.45pt,84.55pt,763.2pt,84.45pt,763.1pt,84.3pt,763.05pt,84.15pt,763pt,83.9pt,763pt,83.65pt,763.1pt,83.5pt,763.25pt,83.35pt,763.45pt,83.3pt,763.55pt,83.25pt,763.7pt,83.25pt,763.95pt,83.25pt,766.7pt,83.25pt,766.7pt" coordsize="88,98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1BC78989">
          <v:shape id="_x0000_s1232" style="position:absolute;margin-left:86.55pt;margin-top:760.5pt;width:3pt;height:6.2pt;z-index:-131;mso-position-horizontal-relative:page;mso-position-vertical-relative:page" coordsize="61,124" o:allowincell="f" path="m42,124r-7,l23,119r-3,-3l18,114r-3,-6l12,97r,-10l12,48,,48,,26r12,l12,8,41,r,26l61,26r,22l41,48r,39l42,93r2,4l45,98r3,1l50,100r7,l60,99r,23l53,124r,e" fillcolor="#2b2a29" stroked="f">
            <v:path arrowok="t"/>
            <w10:wrap anchorx="page" anchory="page"/>
          </v:shape>
        </w:pict>
      </w:r>
      <w:r>
        <w:rPr>
          <w:noProof/>
        </w:rPr>
        <w:pict w14:anchorId="50F3FEAC">
          <v:shape id="_x0000_s1231" style="position:absolute;margin-left:89.85pt;margin-top:761.8pt;width:4.35pt;height:5pt;z-index:-130;mso-position-horizontal-relative:page;mso-position-vertical-relative:page" coordsize="88,100" o:allowincell="f" path="m50,100r-13,l23,95,16,90,7,80,,62,,51,,42,6,24,14,13,21,7,30,3,40,r2,20l38,21r-5,3l29,30r-2,6l27,39r34,l61,36,60,30,57,25,55,23,52,21,48,20r-6,l40,r7,l52,,62,2r8,4l76,12r7,10l87,39r1,9l87,55r,5l27,60r,2l28,66r2,3l33,72r6,3l49,78r5,l67,77,79,74r4,20l68,99r,e" fillcolor="#2b2a29" stroked="f">
            <v:path arrowok="t"/>
            <w10:wrap anchorx="page" anchory="page"/>
          </v:shape>
        </w:pict>
      </w:r>
      <w:r>
        <w:rPr>
          <w:noProof/>
        </w:rPr>
        <w:pict w14:anchorId="3B7DE546">
          <v:shape id="_x0000_s1230" style="position:absolute;margin-left:94.5pt;margin-top:761.75pt;width:3.45pt;height:5pt;z-index:-129;mso-position-horizontal-relative:page;mso-position-vertical-relative:page" coordsize="69,101" o:allowincell="f" path="m30,101r-9,l6,97,,94,5,73r5,3l23,80r7,l33,80r4,-1l40,78r2,-7l41,68,35,64,28,61,22,59,11,52,5,44,2,35r,-4l3,25,8,13,18,5,31,r8,l47,,60,3r5,2l60,26,57,24,46,21,40,20r-2,l34,22r-2,1l37,37r7,2l50,42r10,6l66,56r3,9l69,70r,7l65,85r-4,5l54,96r-15,5l39,101e" fillcolor="#2b2a29" stroked="f">
            <v:path arrowok="t"/>
            <w10:wrap anchorx="page" anchory="page"/>
          </v:shape>
        </w:pict>
      </w:r>
      <w:r>
        <w:rPr>
          <w:noProof/>
        </w:rPr>
        <w:pict w14:anchorId="67D191A2">
          <v:shape id="_x0000_s1229" style="position:absolute;margin-left:99.55pt;margin-top:761.1pt;width:3.75pt;height:5.65pt;z-index:-128;mso-position-horizontal-relative:page;mso-position-vertical-relative:page" coordsize="76,113" o:allowincell="f" path="m31,113r-3,l22,111r-9,-4l5,97,,82,,73,,64,5,49,14,38,26,33r6,l40,33r8,3l51,40r2,1l53,,76,r,88l76,101r,10l56,111,55,100,46,92r3,-3l52,85r1,-2l53,80r,-3l53,65r,-2l52,60,50,56,46,53,42,51r-6,l33,52r-3,2l28,56r-3,5l23,68r,5l23,78r2,7l28,90r2,2l33,93r4,1l42,94r4,-2l55,100r-2,3l48,108r-6,3l34,113r,e" fillcolor="#2b2a29" stroked="f">
            <v:path arrowok="t"/>
            <w10:wrap anchorx="page" anchory="page"/>
          </v:shape>
        </w:pict>
      </w:r>
      <w:r>
        <w:rPr>
          <w:noProof/>
        </w:rPr>
        <w:pict w14:anchorId="6DCCE092">
          <v:polyline id="_x0000_s1228" style="position:absolute;z-index:-127;mso-position-horizontal-relative:page;mso-position-vertical-relative:page" points="105.75pt,766.8pt,105.3pt,766.75pt,104.75pt,766.55pt,104.45pt,766.4pt,104.1pt,766pt,103.85pt,765.3pt,103.8pt,764.85pt,103.85pt,764.45pt,104.05pt,763.75pt,104.35pt,763.3pt,104.65pt,763.05pt,105pt,762.9pt,105.4pt,762.8pt,105.5pt,763.6pt,105.35pt,763.65pt,105.15pt,763.75pt,105pt,763.95pt,104.9pt,764.25pt,104.9pt,764.35pt,106.2pt,764.35pt,106.2pt,764.25pt,106.15pt,764pt,106.05pt,763.8pt,105.95pt,763.7pt,105.85pt,763.65pt,105.7pt,763.6pt,105.5pt,763.6pt,105.4pt,762.8pt,105.65pt,762.8pt,105.85pt,762.8pt,106.25pt,762.9pt,106.55pt,763.05pt,106.8pt,763.25pt,107.1pt,763.7pt,107.25pt,764.35pt,107.3pt,764.7pt,107.25pt,765pt,107.25pt,765.2pt,104.9pt,765.2pt,104.95pt,765.45pt,105.05pt,765.55pt,105.15pt,765.7pt,105.35pt,765.8pt,105.7pt,765.9pt,105.9pt,765.9pt,106.45pt,765.9pt,106.95pt,765.75pt,107.05pt,766.55pt,106.45pt,766.75pt,106.45pt,766.75pt" coordsize="70,80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67D03061">
          <v:shape id="_x0000_s1227" style="position:absolute;margin-left:107.45pt;margin-top:761.1pt;width:1.1pt;height:5.55pt;z-index:-126;mso-position-horizontal-relative:page;mso-position-vertical-relative:page" coordsize="23,111" o:allowincell="f" path="m,111l,,23,r,111l23,111e" fillcolor="#2b2a29" stroked="f">
            <v:path arrowok="t"/>
            <w10:wrap anchorx="page" anchory="page"/>
          </v:shape>
        </w:pict>
      </w:r>
      <w:r>
        <w:rPr>
          <w:noProof/>
        </w:rPr>
        <w:pict w14:anchorId="38DCF672">
          <v:shape id="_x0000_s1226" style="position:absolute;margin-left:110.6pt;margin-top:759.95pt;width:4.35pt;height:6.8pt;z-index:-125;mso-position-horizontal-relative:page;mso-position-vertical-relative:page" coordsize="87,137" o:allowincell="f" path="m36,137r-11,l6,132,,129,6,104r6,3l28,112r9,l42,112r8,-2l54,108r2,-3l57,103r,-3l57,94,55,90,47,84,36,80,29,77,16,69,7,58,2,46r,-7l2,31,9,17,21,6,39,,49,,60,,76,4r5,2l75,30,71,28,58,24r-9,l44,24r-6,2l34,29r-2,2l31,33r,3l31,38r,3l34,45r9,6l54,56r8,3l74,67r8,10l86,89r1,7l86,104r-4,11l77,122r-10,8l48,137r,e" fillcolor="#2b2a29" stroked="f">
            <v:path arrowok="t"/>
            <w10:wrap anchorx="page" anchory="page"/>
          </v:shape>
        </w:pict>
      </w:r>
      <w:r>
        <w:rPr>
          <w:noProof/>
        </w:rPr>
        <w:pict w14:anchorId="0FE73AE6">
          <v:shape id="_x0000_s1225" style="position:absolute;margin-left:115.3pt;margin-top:761.75pt;width:4.2pt;height:5pt;z-index:-124;mso-position-horizontal-relative:page;mso-position-vertical-relative:page" coordsize="84,101" o:allowincell="f" path="m30,101r-7,l12,96,4,88,,78,,72,,67,2,59,6,52r5,-7l22,39,42,35,54,34r,-3l53,28,51,25,50,24,47,22,42,20r-5,l30,21,17,25r-5,3l7,8,12,5,30,,42,,53,,65,5r6,4l78,18r4,15l82,41r,35l82,89r2,10l58,99,56,89,47,79r3,-3l53,71r1,-2l55,67r,-13l49,54r-9,2l34,58r-3,2l29,63r-1,4l28,69r,3l29,75r2,2l33,79r4,1l39,80r3,l47,79r9,10l53,92r-5,5l38,101r,e" fillcolor="#2b2a29" stroked="f">
            <v:path arrowok="t"/>
            <w10:wrap anchorx="page" anchory="page"/>
          </v:shape>
        </w:pict>
      </w:r>
      <w:r>
        <w:rPr>
          <w:noProof/>
        </w:rPr>
        <w:pict w14:anchorId="34CB47F9">
          <v:polyline id="_x0000_s1224" style="position:absolute;z-index:-123;mso-position-horizontal-relative:page;mso-position-vertical-relative:page" points="123pt,766.7pt,122.8pt,766.7pt,122.4pt,766.6pt,122.05pt,766.45pt,121.75pt,766.15pt,121.6pt,765.95pt,121.55pt,766.6pt,120.3pt,766.6pt,120.35pt,766pt,120.35pt,765.2pt,120.35pt,759.6pt,121.8pt,759.6pt,121.8pt,762.35pt,122.25pt,762.95pt,122pt,763.15pt,121.85pt,763.45pt,121.8pt,763.6pt,121.8pt,763.7pt,121.8pt,763.85pt,121.8pt,764.55pt,121.8pt,764.7pt,121.8pt,764.85pt,121.85pt,764.95pt,122pt,765.2pt,122.2pt,765.4pt,122.5pt,765.55pt,122.65pt,765.55pt,122.75pt,765.55pt,122.95pt,765.5pt,123.15pt,765.4pt,123.3pt,765.25pt,123.5pt,765pt,123.6pt,764.5pt,123.65pt,764.2pt,123.6pt,763.9pt,123.5pt,763.45pt,123.3pt,763.15pt,123.15pt,763pt,123pt,762.9pt,122.75pt,762.85pt,122.65pt,762.85pt,122.5pt,762.85pt,122.25pt,762.95pt,121.8pt,762.35pt,121.9pt,762.2pt,122.2pt,761.95pt,122.55pt,761.8pt,122.95pt,761.7pt,123.2pt,761.7pt,123.4pt,761.7pt,123.75pt,761.8pt,124.1pt,761.95pt,124.4pt,762.2pt,124.8pt,762.7pt,125.05pt,763.6pt,125.05pt,764.1pt,125.05pt,764.75pt,124.7pt,765.7pt,124.1pt,766.35pt,123.4pt,766.7pt,123.4pt,766.7pt" coordsize="95,142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7594DAB2">
          <v:shape id="_x0000_s1223" style="position:absolute;margin-left:125.35pt;margin-top:761.8pt;width:4.35pt;height:5pt;z-index:-122;mso-position-horizontal-relative:page;mso-position-vertical-relative:page" coordsize="88,100" o:allowincell="f" path="m50,100r-12,l24,95,16,90,7,80,,62,,51,,42,6,24,14,13,21,7,30,3,40,r2,20l38,21r-4,3l29,30r-2,6l27,39r35,l61,36,60,30,57,25,55,23,52,21,48,20r-6,l40,r7,l53,r9,2l70,6r6,6l83,22r5,17l88,48r,7l87,60r-60,l27,62r2,4l31,69r3,3l39,75r10,3l54,78,68,77,79,74r4,20l68,99r,e" fillcolor="#2b2a29" stroked="f">
            <v:path arrowok="t"/>
            <w10:wrap anchorx="page" anchory="page"/>
          </v:shape>
        </w:pict>
      </w:r>
      <w:r>
        <w:rPr>
          <w:noProof/>
        </w:rPr>
        <w:pict w14:anchorId="6A96C431">
          <v:shape id="_x0000_s1222" style="position:absolute;margin-left:130.35pt;margin-top:761.75pt;width:2.85pt;height:4.9pt;z-index:-121;mso-position-horizontal-relative:page;mso-position-vertical-relative:page" coordsize="58,99" o:allowincell="f" path="m,99l,34,,15,,2r24,l25,20r3,-5l34,7,41,2,48,r4,l55,r3,l58,28r-4,l50,28r-4,l40,30r-5,4l31,39r-1,4l30,46r,4l30,99r,e" fillcolor="#2b2a29" stroked="f">
            <v:path arrowok="t"/>
            <w10:wrap anchorx="page" anchory="page"/>
          </v:shape>
        </w:pict>
      </w:r>
      <w:r>
        <w:rPr>
          <w:noProof/>
        </w:rPr>
        <w:pict w14:anchorId="34F16A70">
          <v:polyline id="_x0000_s1221" style="position:absolute;z-index:-120;mso-position-horizontal-relative:page;mso-position-vertical-relative:page" points="1180.5pt,170.05pt,43.5pt,170.05pt,43.5pt,71.8pt,1180.5pt,71.8pt,1180.5pt,71.8pt" coordsize="22740,1965" o:allowincell="f" fillcolor="#e5e8ee" stroked="f">
            <v:path arrowok="t"/>
            <w10:wrap anchorx="page" anchory="page"/>
          </v:polyline>
        </w:pict>
      </w:r>
      <w:r>
        <w:rPr>
          <w:noProof/>
        </w:rPr>
        <w:pict w14:anchorId="2C8D0DFA">
          <v:shape id="_x0000_s1220" style="position:absolute;margin-left:991.05pt;margin-top:170.15pt;width:189.5pt;height:564.65pt;z-index:-309;mso-position-horizontal-relative:page;mso-position-vertical-relative:page" coordsize="3791,11294" o:allowincell="f" path="m,11294l,,3791,r,11294l3791,11294e" fillcolor="#f2f3f6" stroked="f">
            <v:path arrowok="t"/>
            <w10:wrap anchorx="page" anchory="page"/>
          </v:shape>
        </w:pict>
      </w:r>
      <w:r>
        <w:rPr>
          <w:noProof/>
        </w:rPr>
        <w:pict w14:anchorId="3A5DE7A4">
          <v:shape id="_x0000_s1219" style="position:absolute;margin-left:612pt;margin-top:170.15pt;width:189.5pt;height:564.65pt;z-index:-119;mso-position-horizontal-relative:page;mso-position-vertical-relative:page" coordsize="3790,11294" o:allowincell="f" path="m,11294l,,3790,r,11294l3790,11294e" fillcolor="#f2f3f6" stroked="f">
            <v:path arrowok="t"/>
            <w10:wrap anchorx="page" anchory="page"/>
          </v:shape>
        </w:pict>
      </w:r>
      <w:r>
        <w:rPr>
          <w:noProof/>
        </w:rPr>
        <w:pict w14:anchorId="3F8C64C8">
          <v:shape id="_x0000_s1218" style="position:absolute;margin-left:280.85pt;margin-top:170.15pt;width:159.3pt;height:564.65pt;z-index:-118;mso-position-horizontal-relative:page;mso-position-vertical-relative:page" coordsize="3187,11294" o:allowincell="f" path="m,11294l,,3187,r,11294l3187,11294e" fillcolor="#f2f3f6" stroked="f">
            <v:path arrowok="t"/>
            <w10:wrap anchorx="page" anchory="page"/>
          </v:shape>
        </w:pict>
      </w:r>
      <w:r>
        <w:rPr>
          <w:noProof/>
        </w:rPr>
        <w:pict w14:anchorId="08031D35">
          <v:shape id="_x0000_s1217" style="position:absolute;margin-left:43.5pt;margin-top:170.15pt;width:56.85pt;height:564.65pt;z-index:-117;mso-position-horizontal-relative:page;mso-position-vertical-relative:page" coordsize="1137,11294" o:allowincell="f" path="m,11294l,,1137,r,11294l1137,11294e" fillcolor="#f2f3f6" stroked="f">
            <v:path arrowok="t"/>
            <w10:wrap anchorx="page" anchory="page"/>
          </v:shape>
        </w:pict>
      </w:r>
      <w:r>
        <w:rPr>
          <w:noProof/>
        </w:rPr>
        <w:pict w14:anchorId="7A8437D7">
          <v:polyline id="_x0000_s1216" style="position:absolute;z-index:-304;mso-position-horizontal:absolute;mso-position-horizontal-relative:page;mso-position-vertical:absolute;mso-position-vertical-relative:page" points="43.5pt,104.8pt,43.5pt,72.85pt" coordsize="0,639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3D5F3F26">
          <v:polyline id="_x0000_s1215" style="position:absolute;z-index:-298;mso-position-horizontal:absolute;mso-position-horizontal-relative:page;mso-position-vertical:absolute;mso-position-vertical-relative:page" points="1180.45pt,104.8pt,1180.45pt,72.85pt" coordsize="0,639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0A065B04">
          <v:polyline id="_x0000_s1214" style="position:absolute;z-index:-294;mso-position-horizontal:absolute;mso-position-horizontal-relative:page;mso-position-vertical:absolute;mso-position-vertical-relative:page" points="43.5pt,137pt,43.5pt,106.8pt" coordsize="0,604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30DE637F">
          <v:polyline id="_x0000_s1213" style="position:absolute;z-index:-290;mso-position-horizontal:absolute;mso-position-horizontal-relative:page;mso-position-vertical:absolute;mso-position-vertical-relative:page" points="100.3pt,137pt,100.3pt,106.8pt" coordsize="0,604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5E9BDE12">
          <v:polyline id="_x0000_s1212" style="position:absolute;z-index:-286;mso-position-horizontal:absolute;mso-position-horizontal-relative:page;mso-position-vertical:absolute;mso-position-vertical-relative:page" points="43.5pt,169.05pt,43.5pt,137pt" coordsize="0,641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1CA337B3">
          <v:polyline id="_x0000_s1211" style="position:absolute;z-index:-282;mso-position-horizontal:absolute;mso-position-horizontal-relative:page;mso-position-vertical:absolute;mso-position-vertical-relative:page" points="100.3pt,169.05pt,100.3pt,137pt" coordsize="0,641" o:allowincell="f" filled="f" strokecolor="#7896ad" strokeweight=".70553mm">
            <v:path arrowok="t"/>
            <w10:wrap anchorx="page" anchory="page"/>
          </v:polyline>
        </w:pict>
      </w:r>
      <w:r>
        <w:rPr>
          <w:noProof/>
        </w:rPr>
        <w:pict w14:anchorId="3C9C9BBB">
          <v:polyline id="_x0000_s1210" style="position:absolute;z-index:-277;mso-position-horizontal:absolute;mso-position-horizontal-relative:page;mso-position-vertical:absolute;mso-position-vertical-relative:page" points="280.8pt,136pt,280.8pt,106.8pt" coordsize="0,584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5F0F1645">
          <v:polyline id="_x0000_s1209" style="position:absolute;z-index:-272;mso-position-horizontal:absolute;mso-position-horizontal-relative:page;mso-position-vertical:absolute;mso-position-vertical-relative:page" points="801.45pt,136pt,801.45pt,106.8pt" coordsize="0,584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60D63DE4">
          <v:polyline id="_x0000_s1208" style="position:absolute;z-index:-268;mso-position-horizontal:absolute;mso-position-horizontal-relative:page;mso-position-vertical:absolute;mso-position-vertical-relative:page" points="990.95pt,137pt,990.95pt,106.8pt" coordsize="0,604" o:allowincell="f" filled="f" strokecolor="#7896ad" strokeweight=".70553mm">
            <v:path arrowok="t"/>
            <w10:wrap anchorx="page" anchory="page"/>
          </v:polyline>
        </w:pict>
      </w:r>
      <w:r>
        <w:rPr>
          <w:noProof/>
        </w:rPr>
        <w:pict w14:anchorId="16113217">
          <v:polyline id="_x0000_s1207" style="position:absolute;z-index:-264;mso-position-horizontal:absolute;mso-position-horizontal-relative:page;mso-position-vertical:absolute;mso-position-vertical-relative:page" points="1180.45pt,137pt,1180.45pt,106.8pt" coordsize="0,604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2CBB632A">
          <v:polyline id="_x0000_s1206" style="position:absolute;z-index:-260;mso-position-horizontal:absolute;mso-position-horizontal-relative:page;mso-position-vertical:absolute;mso-position-vertical-relative:page" points="990.95pt,169.05pt,990.95pt,137pt" coordsize="0,641" o:allowincell="f" filled="f" strokecolor="#7896ad" strokeweight=".70553mm">
            <v:path arrowok="t"/>
            <w10:wrap anchorx="page" anchory="page"/>
          </v:polyline>
        </w:pict>
      </w:r>
      <w:r>
        <w:rPr>
          <w:noProof/>
        </w:rPr>
        <w:pict w14:anchorId="2BD80EB0">
          <v:polyline id="_x0000_s1205" style="position:absolute;z-index:-256;mso-position-horizontal:absolute;mso-position-horizontal-relative:page;mso-position-vertical:absolute;mso-position-vertical-relative:page" points="1180.45pt,169.05pt,1180.45pt,137pt" coordsize="0,641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1AB833E8">
          <v:polyline id="_x0000_s1204" style="position:absolute;z-index:-251;mso-position-horizontal:absolute;mso-position-horizontal-relative:page;mso-position-vertical:absolute;mso-position-vertical-relative:page" points="280.8pt,169.05pt,280.8pt,138pt" coordsize="0,621" o:allowincell="f" filled="f" strokecolor="#7896ad" strokeweight=".70553mm">
            <v:path arrowok="t"/>
            <w10:wrap anchorx="page" anchory="page"/>
          </v:polyline>
        </w:pict>
      </w:r>
      <w:r>
        <w:rPr>
          <w:noProof/>
        </w:rPr>
        <w:pict w14:anchorId="27AC0713">
          <v:polyline id="_x0000_s1203" style="position:absolute;z-index:-248;mso-position-horizontal:absolute;mso-position-horizontal-relative:page;mso-position-vertical:absolute;mso-position-vertical-relative:page" points="43.5pt,451.15pt,43.5pt,171.05pt" coordsize="0,5602" o:allowincell="f" filled="f" strokecolor="#7896ad" strokeweight=".70553mm">
            <v:path arrowok="t"/>
            <w10:wrap anchorx="page" anchory="page"/>
          </v:polyline>
        </w:pict>
      </w:r>
      <w:r>
        <w:rPr>
          <w:noProof/>
        </w:rPr>
        <w:pict w14:anchorId="0D983BCC">
          <v:polyline id="_x0000_s1202" style="position:absolute;z-index:-246;mso-position-horizontal:absolute;mso-position-horizontal-relative:page;mso-position-vertical:absolute;mso-position-vertical-relative:page" points="100.3pt,451.15pt,100.3pt,171.05pt" coordsize="0,5602" o:allowincell="f" filled="f" strokecolor="#7896ad" strokeweight=".70553mm">
            <v:path arrowok="t"/>
            <w10:wrap anchorx="page" anchory="page"/>
          </v:polyline>
        </w:pict>
      </w:r>
      <w:r>
        <w:rPr>
          <w:noProof/>
        </w:rPr>
        <w:pict w14:anchorId="243AB70F">
          <v:polyline id="_x0000_s1201" style="position:absolute;z-index:-243;mso-position-horizontal:absolute;mso-position-horizontal-relative:page;mso-position-vertical:absolute;mso-position-vertical-relative:page" points="280.8pt,451.15pt,280.8pt,171.05pt" coordsize="0,5602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7B8D8BE5">
          <v:polyline id="_x0000_s1200" style="position:absolute;z-index:-240;mso-position-horizontal:absolute;mso-position-horizontal-relative:page;mso-position-vertical:absolute;mso-position-vertical-relative:page" points="440.15pt,451.15pt,440.15pt,171.05pt" coordsize="0,5602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003CBB0B">
          <v:polyline id="_x0000_s1199" style="position:absolute;z-index:-238;mso-position-horizontal:absolute;mso-position-horizontal-relative:page;mso-position-vertical:absolute;mso-position-vertical-relative:page" points="611.95pt,451.15pt,611.95pt,171.05pt" coordsize="0,5602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34E0495F">
          <v:polyline id="_x0000_s1198" style="position:absolute;z-index:-234;mso-position-horizontal:absolute;mso-position-horizontal-relative:page;mso-position-vertical:absolute;mso-position-vertical-relative:page" points="801.45pt,451.15pt,801.45pt,171.05pt" coordsize="0,5602" o:allowincell="f" filled="f" strokecolor="#7896ad" strokeweight=".70553mm">
            <v:path arrowok="t"/>
            <w10:wrap anchorx="page" anchory="page"/>
          </v:polyline>
        </w:pict>
      </w:r>
      <w:r>
        <w:rPr>
          <w:noProof/>
        </w:rPr>
        <w:pict w14:anchorId="1B6B9A15">
          <v:polyline id="_x0000_s1197" style="position:absolute;z-index:-231;mso-position-horizontal:absolute;mso-position-horizontal-relative:page;mso-position-vertical:absolute;mso-position-vertical-relative:page" points="990.95pt,451.15pt,990.95pt,171.05pt" coordsize="0,5602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0A02CDF5">
          <v:polyline id="_x0000_s1196" style="position:absolute;z-index:-227;mso-position-horizontal:absolute;mso-position-horizontal-relative:page;mso-position-vertical:absolute;mso-position-vertical-relative:page" points="1180.45pt,451.15pt,1180.45pt,171.05pt" coordsize="0,5602" o:allowincell="f" filled="f" strokecolor="#7896ad" strokeweight=".70553mm">
            <v:path arrowok="t"/>
            <w10:wrap anchorx="page" anchory="page"/>
          </v:polyline>
        </w:pict>
      </w:r>
      <w:r>
        <w:rPr>
          <w:noProof/>
        </w:rPr>
        <w:pict w14:anchorId="28A3D791">
          <v:polyline id="_x0000_s1195" style="position:absolute;z-index:-224;mso-position-horizontal:absolute;mso-position-horizontal-relative:page;mso-position-vertical:absolute;mso-position-vertical-relative:page" points="43.5pt,733.75pt,43.5pt,453.2pt" coordsize="0,5611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3091ABEB">
          <v:polyline id="_x0000_s1194" style="position:absolute;z-index:-219;mso-position-horizontal:absolute;mso-position-horizontal-relative:page;mso-position-vertical:absolute;mso-position-vertical-relative:page" points="100.3pt,733.75pt,100.3pt,453.2pt" coordsize="0,5611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5F7D32D5">
          <v:polyline id="_x0000_s1193" style="position:absolute;z-index:-217;mso-position-horizontal:absolute;mso-position-horizontal-relative:page;mso-position-vertical:absolute;mso-position-vertical-relative:page" points="280.8pt,733.75pt,280.8pt,453.2pt" coordsize="0,5611" o:allowincell="f" filled="f" strokecolor="#7896ad" strokeweight=".70553mm">
            <v:path arrowok="t"/>
            <w10:wrap anchorx="page" anchory="page"/>
          </v:polyline>
        </w:pict>
      </w:r>
      <w:r>
        <w:rPr>
          <w:noProof/>
        </w:rPr>
        <w:pict w14:anchorId="6113F4C3">
          <v:polyline id="_x0000_s1192" style="position:absolute;z-index:-211;mso-position-horizontal:absolute;mso-position-horizontal-relative:page;mso-position-vertical:absolute;mso-position-vertical-relative:page" points="440.15pt,733.75pt,440.15pt,453.2pt" coordsize="0,5611" o:allowincell="f" filled="f" strokecolor="#7896ad" strokeweight=".70553mm">
            <v:path arrowok="t"/>
            <w10:wrap anchorx="page" anchory="page"/>
          </v:polyline>
        </w:pict>
      </w:r>
      <w:r>
        <w:rPr>
          <w:noProof/>
        </w:rPr>
        <w:pict w14:anchorId="55A1BF72">
          <v:polyline id="_x0000_s1191" style="position:absolute;z-index:-207;mso-position-horizontal:absolute;mso-position-horizontal-relative:page;mso-position-vertical:absolute;mso-position-vertical-relative:page" points="611.95pt,733.75pt,611.95pt,453.2pt" coordsize="0,5611" o:allowincell="f" filled="f" strokecolor="#7896ad" strokeweight=".70553mm">
            <v:path arrowok="t"/>
            <w10:wrap anchorx="page" anchory="page"/>
          </v:polyline>
        </w:pict>
      </w:r>
      <w:r>
        <w:rPr>
          <w:noProof/>
        </w:rPr>
        <w:pict w14:anchorId="393A53C1">
          <v:polyline id="_x0000_s1190" style="position:absolute;z-index:-202;mso-position-horizontal:absolute;mso-position-horizontal-relative:page;mso-position-vertical:absolute;mso-position-vertical-relative:page" points="801.45pt,733.75pt,801.45pt,453.2pt" coordsize="0,5611" o:allowincell="f" filled="f" strokecolor="#7896ad" strokeweight=".70553mm">
            <v:path arrowok="t"/>
            <w10:wrap anchorx="page" anchory="page"/>
          </v:polyline>
        </w:pict>
      </w:r>
      <w:r>
        <w:rPr>
          <w:noProof/>
        </w:rPr>
        <w:pict w14:anchorId="0DABD6B4">
          <v:polyline id="_x0000_s1189" style="position:absolute;z-index:-197;mso-position-horizontal:absolute;mso-position-horizontal-relative:page;mso-position-vertical:absolute;mso-position-vertical-relative:page" points="990.95pt,733.75pt,990.95pt,453.2pt" coordsize="0,5611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145864BA">
          <v:polyline id="_x0000_s1188" style="position:absolute;z-index:-194;mso-position-horizontal:absolute;mso-position-horizontal-relative:page;mso-position-vertical:absolute;mso-position-vertical-relative:page" points="1180.45pt,733.75pt,1180.45pt,453.2pt" coordsize="0,5611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1E1CE2ED">
          <v:polyline id="_x0000_s1187" style="position:absolute;z-index:-188;mso-position-horizontal:absolute;mso-position-horizontal-relative:page;mso-position-vertical:absolute;mso-position-vertical-relative:page" points="440.15pt,169.05pt,440.15pt,138pt" coordsize="0,621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553A7025">
          <v:polyline id="_x0000_s1186" style="position:absolute;z-index:-186;mso-position-horizontal:absolute;mso-position-horizontal-relative:page;mso-position-vertical:absolute;mso-position-vertical-relative:page" points="611.95pt,169.05pt,611.95pt,138pt" coordsize="0,621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3DED114F">
          <v:polyline id="_x0000_s1185" style="position:absolute;z-index:-185;mso-position-horizontal:absolute;mso-position-horizontal-relative:page;mso-position-vertical:absolute;mso-position-vertical-relative:page" points="801.45pt,169.05pt,801.45pt,138pt" coordsize="0,621" o:allowincell="f" filled="f" strokecolor="#7896ad" strokeweight=".70553mm">
            <v:path arrowok="t"/>
            <w10:wrap anchorx="page" anchory="page"/>
          </v:polyline>
        </w:pict>
      </w:r>
    </w:p>
    <w:p w14:paraId="0A6000D2" w14:textId="77777777" w:rsidR="004E5CC8" w:rsidRDefault="004E5CC8">
      <w:pPr>
        <w:spacing w:after="0" w:line="240" w:lineRule="exact"/>
        <w:rPr>
          <w:sz w:val="12"/>
          <w:szCs w:val="12"/>
        </w:rPr>
        <w:sectPr w:rsidR="004E5CC8">
          <w:pgSz w:w="24480" w:h="15840"/>
          <w:pgMar w:top="-20" w:right="0" w:bottom="-20" w:left="0" w:header="0" w:footer="0" w:gutter="0"/>
          <w:cols w:space="720"/>
        </w:sectPr>
      </w:pPr>
    </w:p>
    <w:p w14:paraId="200C306A" w14:textId="77777777" w:rsidR="004E5CC8" w:rsidRDefault="004E5CC8">
      <w:pPr>
        <w:spacing w:after="0" w:line="240" w:lineRule="exact"/>
        <w:rPr>
          <w:rFonts w:ascii="Times New Roman" w:hAnsi="Times New Roman"/>
          <w:sz w:val="24"/>
        </w:rPr>
      </w:pPr>
    </w:p>
    <w:p w14:paraId="0EAA07DC" w14:textId="77777777" w:rsidR="004E5CC8" w:rsidRDefault="004E5CC8">
      <w:pPr>
        <w:spacing w:after="0" w:line="230" w:lineRule="exact"/>
        <w:ind w:left="22294"/>
        <w:rPr>
          <w:sz w:val="24"/>
          <w:szCs w:val="24"/>
        </w:rPr>
      </w:pPr>
    </w:p>
    <w:p w14:paraId="2BFC42FD" w14:textId="77777777" w:rsidR="004E5CC8" w:rsidRDefault="007E39B6">
      <w:pPr>
        <w:spacing w:before="160" w:after="0" w:line="230" w:lineRule="exact"/>
        <w:ind w:left="22294"/>
      </w:pPr>
      <w:r>
        <w:rPr>
          <w:rFonts w:ascii="Times New Roman Bold" w:hAnsi="Times New Roman Bold" w:cs="Times New Roman Bold"/>
          <w:color w:val="0090BA"/>
          <w:w w:val="111"/>
          <w:sz w:val="20"/>
          <w:szCs w:val="20"/>
        </w:rPr>
        <w:t>Matemática 9</w:t>
      </w:r>
    </w:p>
    <w:p w14:paraId="07A2A301" w14:textId="77777777" w:rsidR="004E5CC8" w:rsidRDefault="007E39B6">
      <w:pPr>
        <w:spacing w:before="370" w:after="0" w:line="400" w:lineRule="exact"/>
        <w:ind w:left="850" w:right="20530"/>
        <w:jc w:val="both"/>
      </w:pPr>
      <w:r>
        <w:rPr>
          <w:rFonts w:ascii="Arial Bold" w:hAnsi="Arial Bold" w:cs="Arial Bold"/>
          <w:color w:val="628195"/>
          <w:spacing w:val="-7"/>
          <w:w w:val="91"/>
          <w:sz w:val="24"/>
          <w:szCs w:val="24"/>
        </w:rPr>
        <w:t xml:space="preserve">Área 3: Sistemas de medidas </w:t>
      </w:r>
      <w:r>
        <w:br/>
      </w:r>
      <w:r>
        <w:rPr>
          <w:rFonts w:ascii="Arial Bold" w:hAnsi="Arial Bold" w:cs="Arial Bold"/>
          <w:color w:val="628195"/>
          <w:spacing w:val="-7"/>
          <w:w w:val="91"/>
          <w:sz w:val="24"/>
          <w:szCs w:val="24"/>
        </w:rPr>
        <w:t>Objetivos de aprendizaje</w:t>
      </w:r>
    </w:p>
    <w:p w14:paraId="05540E98" w14:textId="77777777" w:rsidR="004E5CC8" w:rsidRDefault="007E39B6">
      <w:pPr>
        <w:tabs>
          <w:tab w:val="left" w:pos="1077"/>
        </w:tabs>
        <w:spacing w:before="93" w:after="0" w:line="240" w:lineRule="exact"/>
        <w:ind w:left="850" w:right="12316"/>
        <w:jc w:val="both"/>
      </w:pPr>
      <w:r>
        <w:rPr>
          <w:rFonts w:ascii="Arial" w:hAnsi="Arial" w:cs="Arial"/>
          <w:color w:val="7896AD"/>
          <w:spacing w:val="-7"/>
          <w:sz w:val="24"/>
          <w:szCs w:val="24"/>
        </w:rPr>
        <w:t xml:space="preserve">• </w:t>
      </w:r>
      <w:r>
        <w:rPr>
          <w:rFonts w:ascii="Arial" w:hAnsi="Arial" w:cs="Arial"/>
          <w:color w:val="2B2A29"/>
          <w:spacing w:val="-7"/>
          <w:sz w:val="20"/>
          <w:szCs w:val="20"/>
        </w:rPr>
        <w:t xml:space="preserve">Emplea unidades de medidas de capacidad, según el Sistema Internacional de Unidades (SI), para resolver situaciones problemáticas </w:t>
      </w:r>
      <w:r>
        <w:br/>
      </w:r>
      <w:r>
        <w:rPr>
          <w:rFonts w:ascii="Arial" w:hAnsi="Arial" w:cs="Arial"/>
          <w:color w:val="2B2A29"/>
          <w:sz w:val="20"/>
          <w:szCs w:val="20"/>
        </w:rPr>
        <w:tab/>
      </w:r>
      <w:r>
        <w:rPr>
          <w:rFonts w:ascii="Arial" w:hAnsi="Arial" w:cs="Arial"/>
          <w:color w:val="2B2A29"/>
          <w:spacing w:val="-7"/>
          <w:sz w:val="20"/>
          <w:szCs w:val="20"/>
        </w:rPr>
        <w:t>de su entorno.</w:t>
      </w:r>
    </w:p>
    <w:p w14:paraId="04C09DA9" w14:textId="77777777" w:rsidR="004E5CC8" w:rsidRDefault="004E5CC8">
      <w:pPr>
        <w:spacing w:after="0" w:line="200" w:lineRule="exact"/>
        <w:ind w:left="870"/>
        <w:rPr>
          <w:sz w:val="24"/>
          <w:szCs w:val="24"/>
        </w:rPr>
      </w:pPr>
    </w:p>
    <w:p w14:paraId="6C6D17F6" w14:textId="77777777" w:rsidR="004E5CC8" w:rsidRDefault="004E5CC8">
      <w:pPr>
        <w:spacing w:after="0" w:line="369" w:lineRule="exact"/>
        <w:ind w:left="870"/>
        <w:rPr>
          <w:sz w:val="24"/>
          <w:szCs w:val="24"/>
        </w:rPr>
      </w:pPr>
    </w:p>
    <w:tbl>
      <w:tblPr>
        <w:tblW w:w="0" w:type="auto"/>
        <w:tblInd w:w="8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9"/>
        <w:gridCol w:w="3620"/>
        <w:gridCol w:w="3180"/>
        <w:gridCol w:w="3440"/>
        <w:gridCol w:w="3780"/>
        <w:gridCol w:w="3800"/>
        <w:gridCol w:w="3780"/>
      </w:tblGrid>
      <w:tr w:rsidR="004E5CC8" w:rsidRPr="007E39B6" w14:paraId="3443524E" w14:textId="77777777">
        <w:trPr>
          <w:trHeight w:hRule="exact" w:val="679"/>
        </w:trPr>
        <w:tc>
          <w:tcPr>
            <w:tcW w:w="22729" w:type="dxa"/>
            <w:gridSpan w:val="7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303D21B8" w14:textId="77777777" w:rsidR="004E5CC8" w:rsidRPr="007E39B6" w:rsidRDefault="007E39B6">
            <w:pPr>
              <w:spacing w:before="198" w:after="0" w:line="276" w:lineRule="exact"/>
              <w:ind w:left="113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90"/>
                <w:sz w:val="24"/>
                <w:szCs w:val="24"/>
              </w:rPr>
              <w:t>Tercer trimestre</w:t>
            </w:r>
          </w:p>
        </w:tc>
      </w:tr>
      <w:tr w:rsidR="004E5CC8" w:rsidRPr="007E39B6" w14:paraId="2F6761F8" w14:textId="77777777">
        <w:trPr>
          <w:trHeight w:hRule="exact" w:val="623"/>
        </w:trPr>
        <w:tc>
          <w:tcPr>
            <w:tcW w:w="1129" w:type="dxa"/>
            <w:vMerge w:val="restart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15B95899" w14:textId="77777777" w:rsidR="004E5CC8" w:rsidRPr="007E39B6" w:rsidRDefault="004E5CC8">
            <w:pPr>
              <w:spacing w:after="0" w:line="276" w:lineRule="exact"/>
              <w:ind w:left="221"/>
              <w:rPr>
                <w:sz w:val="24"/>
                <w:szCs w:val="24"/>
              </w:rPr>
            </w:pPr>
          </w:p>
          <w:p w14:paraId="0288AC65" w14:textId="77777777" w:rsidR="004E5CC8" w:rsidRPr="007E39B6" w:rsidRDefault="007E39B6">
            <w:pPr>
              <w:spacing w:before="177" w:after="0" w:line="276" w:lineRule="exact"/>
              <w:ind w:left="221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8"/>
                <w:sz w:val="24"/>
                <w:szCs w:val="24"/>
              </w:rPr>
              <w:t>Unidad</w:t>
            </w:r>
          </w:p>
        </w:tc>
        <w:tc>
          <w:tcPr>
            <w:tcW w:w="3620" w:type="dxa"/>
            <w:vMerge w:val="restart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504A44C1" w14:textId="77777777" w:rsidR="004E5CC8" w:rsidRPr="007E39B6" w:rsidRDefault="004E5CC8">
            <w:pPr>
              <w:spacing w:after="0" w:line="276" w:lineRule="exact"/>
              <w:ind w:left="1498"/>
              <w:rPr>
                <w:sz w:val="24"/>
                <w:szCs w:val="24"/>
              </w:rPr>
            </w:pPr>
          </w:p>
          <w:p w14:paraId="4C3C8472" w14:textId="77777777" w:rsidR="004E5CC8" w:rsidRPr="007E39B6" w:rsidRDefault="007E39B6">
            <w:pPr>
              <w:spacing w:before="177" w:after="0" w:line="276" w:lineRule="exact"/>
              <w:ind w:left="1498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5"/>
                <w:sz w:val="24"/>
                <w:szCs w:val="24"/>
              </w:rPr>
              <w:t>Temas</w:t>
            </w:r>
          </w:p>
        </w:tc>
        <w:tc>
          <w:tcPr>
            <w:tcW w:w="10400" w:type="dxa"/>
            <w:gridSpan w:val="3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48B1DC36" w14:textId="77777777" w:rsidR="004E5CC8" w:rsidRPr="007E39B6" w:rsidRDefault="007E39B6">
            <w:pPr>
              <w:spacing w:before="171" w:after="0" w:line="276" w:lineRule="exact"/>
              <w:ind w:left="4656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6"/>
                <w:sz w:val="24"/>
                <w:szCs w:val="24"/>
              </w:rPr>
              <w:t>Contenidos</w:t>
            </w:r>
          </w:p>
        </w:tc>
        <w:tc>
          <w:tcPr>
            <w:tcW w:w="3800" w:type="dxa"/>
            <w:vMerge w:val="restart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6A59D271" w14:textId="77777777" w:rsidR="004E5CC8" w:rsidRPr="007E39B6" w:rsidRDefault="004E5CC8">
            <w:pPr>
              <w:spacing w:after="0" w:line="276" w:lineRule="exact"/>
              <w:ind w:left="1324"/>
              <w:rPr>
                <w:sz w:val="24"/>
                <w:szCs w:val="24"/>
              </w:rPr>
            </w:pPr>
          </w:p>
          <w:p w14:paraId="12EB1631" w14:textId="77777777" w:rsidR="004E5CC8" w:rsidRPr="007E39B6" w:rsidRDefault="007E39B6">
            <w:pPr>
              <w:spacing w:before="33" w:after="0" w:line="276" w:lineRule="exact"/>
              <w:ind w:left="1324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9"/>
                <w:sz w:val="24"/>
                <w:szCs w:val="24"/>
              </w:rPr>
              <w:t>Indicadores</w:t>
            </w:r>
          </w:p>
          <w:p w14:paraId="5FBF00CF" w14:textId="77777777" w:rsidR="004E5CC8" w:rsidRPr="007E39B6" w:rsidRDefault="007E39B6">
            <w:pPr>
              <w:spacing w:before="12" w:after="0" w:line="276" w:lineRule="exact"/>
              <w:ind w:left="1494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90"/>
                <w:sz w:val="24"/>
                <w:szCs w:val="24"/>
              </w:rPr>
              <w:t>de logro</w:t>
            </w:r>
          </w:p>
        </w:tc>
        <w:tc>
          <w:tcPr>
            <w:tcW w:w="3780" w:type="dxa"/>
            <w:vMerge w:val="restart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3D8EE914" w14:textId="77777777" w:rsidR="004E5CC8" w:rsidRPr="007E39B6" w:rsidRDefault="004E5CC8">
            <w:pPr>
              <w:spacing w:after="0" w:line="276" w:lineRule="exact"/>
              <w:ind w:left="804"/>
              <w:rPr>
                <w:sz w:val="24"/>
                <w:szCs w:val="24"/>
              </w:rPr>
            </w:pPr>
          </w:p>
          <w:p w14:paraId="2E9082FA" w14:textId="77777777" w:rsidR="004E5CC8" w:rsidRPr="007E39B6" w:rsidRDefault="007E39B6">
            <w:pPr>
              <w:spacing w:before="33" w:after="0" w:line="276" w:lineRule="exact"/>
              <w:ind w:left="804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9"/>
                <w:sz w:val="24"/>
                <w:szCs w:val="24"/>
              </w:rPr>
              <w:t>Actividades sugeridas</w:t>
            </w:r>
          </w:p>
          <w:p w14:paraId="78FD7B12" w14:textId="77777777" w:rsidR="004E5CC8" w:rsidRPr="007E39B6" w:rsidRDefault="007E39B6">
            <w:pPr>
              <w:spacing w:before="12" w:after="0" w:line="276" w:lineRule="exact"/>
              <w:ind w:left="1197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91"/>
                <w:sz w:val="24"/>
                <w:szCs w:val="24"/>
              </w:rPr>
              <w:t>de evaluación</w:t>
            </w:r>
          </w:p>
        </w:tc>
      </w:tr>
      <w:tr w:rsidR="004E5CC8" w:rsidRPr="007E39B6" w14:paraId="43120232" w14:textId="77777777">
        <w:trPr>
          <w:trHeight w:hRule="exact" w:val="661"/>
        </w:trPr>
        <w:tc>
          <w:tcPr>
            <w:tcW w:w="1129" w:type="dxa"/>
            <w:vMerge/>
            <w:tcBorders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2C262775" w14:textId="77777777" w:rsidR="004E5CC8" w:rsidRPr="007E39B6" w:rsidRDefault="004E5CC8"/>
        </w:tc>
        <w:tc>
          <w:tcPr>
            <w:tcW w:w="3620" w:type="dxa"/>
            <w:vMerge/>
            <w:tcBorders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4EC48E77" w14:textId="77777777" w:rsidR="004E5CC8" w:rsidRPr="007E39B6" w:rsidRDefault="004E5CC8"/>
        </w:tc>
        <w:tc>
          <w:tcPr>
            <w:tcW w:w="318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659A58B3" w14:textId="77777777" w:rsidR="004E5CC8" w:rsidRPr="007E39B6" w:rsidRDefault="007E39B6">
            <w:pPr>
              <w:spacing w:before="189" w:after="0" w:line="276" w:lineRule="exact"/>
              <w:ind w:left="923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8"/>
                <w:sz w:val="24"/>
                <w:szCs w:val="24"/>
              </w:rPr>
              <w:t>Conceptuales</w:t>
            </w:r>
          </w:p>
        </w:tc>
        <w:tc>
          <w:tcPr>
            <w:tcW w:w="344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6D49B353" w14:textId="77777777" w:rsidR="004E5CC8" w:rsidRPr="007E39B6" w:rsidRDefault="007E39B6">
            <w:pPr>
              <w:spacing w:before="189" w:after="0" w:line="276" w:lineRule="exact"/>
              <w:ind w:left="894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9"/>
                <w:sz w:val="24"/>
                <w:szCs w:val="24"/>
              </w:rPr>
              <w:t>Procedimentales</w:t>
            </w:r>
          </w:p>
        </w:tc>
        <w:tc>
          <w:tcPr>
            <w:tcW w:w="378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3F71715C" w14:textId="77777777" w:rsidR="004E5CC8" w:rsidRPr="007E39B6" w:rsidRDefault="007E39B6">
            <w:pPr>
              <w:spacing w:before="189" w:after="0" w:line="276" w:lineRule="exact"/>
              <w:ind w:left="1248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90"/>
                <w:sz w:val="24"/>
                <w:szCs w:val="24"/>
              </w:rPr>
              <w:t>Actitudinales</w:t>
            </w:r>
          </w:p>
        </w:tc>
        <w:tc>
          <w:tcPr>
            <w:tcW w:w="3800" w:type="dxa"/>
            <w:vMerge/>
            <w:tcBorders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7E16BA26" w14:textId="77777777" w:rsidR="004E5CC8" w:rsidRPr="007E39B6" w:rsidRDefault="004E5CC8"/>
        </w:tc>
        <w:tc>
          <w:tcPr>
            <w:tcW w:w="3780" w:type="dxa"/>
            <w:vMerge/>
            <w:tcBorders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48F03AF1" w14:textId="77777777" w:rsidR="004E5CC8" w:rsidRPr="007E39B6" w:rsidRDefault="004E5CC8"/>
        </w:tc>
      </w:tr>
      <w:tr w:rsidR="004E5CC8" w:rsidRPr="007E39B6" w14:paraId="162F6006" w14:textId="77777777">
        <w:trPr>
          <w:trHeight w:hRule="exact" w:val="9550"/>
        </w:trPr>
        <w:tc>
          <w:tcPr>
            <w:tcW w:w="1129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24EB1F6B" w14:textId="77777777" w:rsidR="004E5CC8" w:rsidRPr="007E39B6" w:rsidRDefault="007E39B6">
            <w:pPr>
              <w:spacing w:before="68" w:after="0" w:line="230" w:lineRule="exact"/>
              <w:ind w:left="512"/>
            </w:pPr>
            <w:r w:rsidRPr="007E39B6">
              <w:rPr>
                <w:rFonts w:ascii="Arial Bold" w:hAnsi="Arial Bold" w:cs="Arial Bold"/>
                <w:color w:val="7896AD"/>
                <w:w w:val="97"/>
                <w:sz w:val="20"/>
                <w:szCs w:val="20"/>
              </w:rPr>
              <w:t>3</w:t>
            </w:r>
          </w:p>
        </w:tc>
        <w:tc>
          <w:tcPr>
            <w:tcW w:w="362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6B210AE2" w14:textId="77777777" w:rsidR="004E5CC8" w:rsidRPr="007E39B6" w:rsidRDefault="007E39B6">
            <w:pPr>
              <w:spacing w:before="68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84"/>
                <w:sz w:val="20"/>
                <w:szCs w:val="20"/>
              </w:rPr>
              <w:t>Medidas</w:t>
            </w:r>
          </w:p>
          <w:p w14:paraId="6DAB7716" w14:textId="77777777" w:rsidR="004E5CC8" w:rsidRPr="007E39B6" w:rsidRDefault="007E39B6">
            <w:pPr>
              <w:spacing w:before="10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86"/>
                <w:sz w:val="20"/>
                <w:szCs w:val="20"/>
              </w:rPr>
              <w:t>Páginas 160-163</w:t>
            </w:r>
          </w:p>
          <w:p w14:paraId="660471EA" w14:textId="77777777" w:rsidR="004E5CC8" w:rsidRPr="007E39B6" w:rsidRDefault="007E39B6">
            <w:pPr>
              <w:spacing w:before="10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91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7"/>
                <w:w w:val="91"/>
                <w:sz w:val="20"/>
                <w:szCs w:val="20"/>
              </w:rPr>
              <w:t xml:space="preserve"> Medidas de capacidad del SI</w:t>
            </w:r>
          </w:p>
        </w:tc>
        <w:tc>
          <w:tcPr>
            <w:tcW w:w="318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5392FFA3" w14:textId="77777777" w:rsidR="004E5CC8" w:rsidRPr="007E39B6" w:rsidRDefault="007E39B6">
            <w:pPr>
              <w:spacing w:before="68" w:after="0" w:line="230" w:lineRule="exact"/>
              <w:ind w:left="110"/>
            </w:pPr>
            <w:r w:rsidRPr="007E39B6">
              <w:rPr>
                <w:rFonts w:ascii="Arial" w:hAnsi="Arial" w:cs="Arial"/>
                <w:color w:val="628195"/>
                <w:spacing w:val="-1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1"/>
                <w:sz w:val="20"/>
                <w:szCs w:val="20"/>
              </w:rPr>
              <w:t xml:space="preserve"> Medidas de capacidad en el</w:t>
            </w:r>
          </w:p>
          <w:p w14:paraId="4966040E" w14:textId="77777777" w:rsidR="004E5CC8" w:rsidRPr="007E39B6" w:rsidRDefault="007E39B6">
            <w:pPr>
              <w:spacing w:before="10" w:after="0" w:line="230" w:lineRule="exact"/>
              <w:ind w:left="280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Sistema Internacional de</w:t>
            </w:r>
          </w:p>
          <w:p w14:paraId="69B65FE1" w14:textId="77777777" w:rsidR="004E5CC8" w:rsidRPr="007E39B6" w:rsidRDefault="007E39B6">
            <w:pPr>
              <w:spacing w:before="10" w:after="0" w:line="230" w:lineRule="exact"/>
              <w:ind w:left="280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Unidades (SI)</w:t>
            </w:r>
          </w:p>
          <w:p w14:paraId="14892FEE" w14:textId="77777777" w:rsidR="004E5CC8" w:rsidRPr="007E39B6" w:rsidRDefault="007E39B6">
            <w:pPr>
              <w:spacing w:before="10" w:after="0" w:line="230" w:lineRule="exact"/>
              <w:ind w:left="310"/>
            </w:pPr>
            <w:r w:rsidRPr="007E39B6">
              <w:rPr>
                <w:rFonts w:ascii="Arial" w:hAnsi="Arial" w:cs="Arial"/>
                <w:color w:val="2B2A29"/>
                <w:w w:val="114"/>
                <w:sz w:val="20"/>
                <w:szCs w:val="20"/>
              </w:rPr>
              <w:t>--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>Múltiplos y submúltiplos</w:t>
            </w:r>
          </w:p>
        </w:tc>
        <w:tc>
          <w:tcPr>
            <w:tcW w:w="344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6E00743B" w14:textId="77777777" w:rsidR="004E5CC8" w:rsidRPr="007E39B6" w:rsidRDefault="007E39B6">
            <w:pPr>
              <w:spacing w:before="68" w:after="0" w:line="230" w:lineRule="exact"/>
              <w:ind w:left="116"/>
            </w:pPr>
            <w:r w:rsidRPr="007E39B6">
              <w:rPr>
                <w:rFonts w:ascii="Arial" w:hAnsi="Arial" w:cs="Arial"/>
                <w:color w:val="628195"/>
                <w:spacing w:val="-1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1"/>
                <w:sz w:val="20"/>
                <w:szCs w:val="20"/>
              </w:rPr>
              <w:t xml:space="preserve"> Identificación de las unidades de</w:t>
            </w:r>
          </w:p>
          <w:p w14:paraId="2277F32C" w14:textId="77777777" w:rsidR="004E5CC8" w:rsidRPr="007E39B6" w:rsidRDefault="007E39B6">
            <w:pPr>
              <w:spacing w:before="10" w:after="0" w:line="230" w:lineRule="exact"/>
              <w:ind w:left="286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medidas de capacidad en el SI.</w:t>
            </w:r>
          </w:p>
          <w:p w14:paraId="6EB89CA6" w14:textId="77777777" w:rsidR="004E5CC8" w:rsidRPr="007E39B6" w:rsidRDefault="007E39B6">
            <w:pPr>
              <w:spacing w:before="124" w:after="0" w:line="230" w:lineRule="exact"/>
              <w:ind w:left="116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Comparación de los múltiplos y</w:t>
            </w:r>
          </w:p>
          <w:p w14:paraId="3B5E78F4" w14:textId="77777777" w:rsidR="004E5CC8" w:rsidRPr="007E39B6" w:rsidRDefault="007E39B6">
            <w:pPr>
              <w:spacing w:before="10" w:after="0" w:line="230" w:lineRule="exact"/>
              <w:ind w:left="286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submúltiplos de las medidas de</w:t>
            </w:r>
          </w:p>
          <w:p w14:paraId="3252EACE" w14:textId="77777777" w:rsidR="004E5CC8" w:rsidRPr="007E39B6" w:rsidRDefault="007E39B6">
            <w:pPr>
              <w:spacing w:before="10" w:after="0" w:line="230" w:lineRule="exact"/>
              <w:ind w:left="286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capacidad en el SI.</w:t>
            </w:r>
          </w:p>
          <w:p w14:paraId="3206A339" w14:textId="77777777" w:rsidR="004E5CC8" w:rsidRPr="007E39B6" w:rsidRDefault="007E39B6">
            <w:pPr>
              <w:spacing w:before="123" w:after="0" w:line="230" w:lineRule="exact"/>
              <w:ind w:left="116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Conversión de una unidad de</w:t>
            </w:r>
          </w:p>
          <w:p w14:paraId="43B09900" w14:textId="77777777" w:rsidR="004E5CC8" w:rsidRPr="007E39B6" w:rsidRDefault="007E39B6">
            <w:pPr>
              <w:spacing w:before="10" w:after="0" w:line="230" w:lineRule="exact"/>
              <w:ind w:left="286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medida en otra.</w:t>
            </w:r>
          </w:p>
          <w:p w14:paraId="68EA5FED" w14:textId="77777777" w:rsidR="004E5CC8" w:rsidRPr="007E39B6" w:rsidRDefault="007E39B6">
            <w:pPr>
              <w:spacing w:before="123" w:after="0" w:line="230" w:lineRule="exact"/>
              <w:ind w:left="116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Resolución de problemas de</w:t>
            </w:r>
          </w:p>
          <w:p w14:paraId="026EF984" w14:textId="77777777" w:rsidR="004E5CC8" w:rsidRPr="007E39B6" w:rsidRDefault="007E39B6">
            <w:pPr>
              <w:spacing w:before="10" w:after="0" w:line="230" w:lineRule="exact"/>
              <w:ind w:left="286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aplicación con las medidas de</w:t>
            </w:r>
          </w:p>
          <w:p w14:paraId="7666FE70" w14:textId="77777777" w:rsidR="004E5CC8" w:rsidRPr="007E39B6" w:rsidRDefault="007E39B6">
            <w:pPr>
              <w:spacing w:before="10" w:after="0" w:line="230" w:lineRule="exact"/>
              <w:ind w:left="286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capacidad en el SI.</w:t>
            </w:r>
          </w:p>
        </w:tc>
        <w:tc>
          <w:tcPr>
            <w:tcW w:w="378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683C0573" w14:textId="77777777" w:rsidR="004E5CC8" w:rsidRPr="007E39B6" w:rsidRDefault="007E39B6">
            <w:pPr>
              <w:spacing w:before="68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1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1"/>
                <w:sz w:val="20"/>
                <w:szCs w:val="20"/>
              </w:rPr>
              <w:t xml:space="preserve"> Interés por identificar las unidades de</w:t>
            </w:r>
          </w:p>
          <w:p w14:paraId="61A9F9CC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medidas de capacidad en el SI.</w:t>
            </w:r>
          </w:p>
          <w:p w14:paraId="50E0EBF6" w14:textId="77777777" w:rsidR="004E5CC8" w:rsidRPr="007E39B6" w:rsidRDefault="007E39B6">
            <w:pPr>
              <w:spacing w:before="124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Disposición al comparar los múltiplos y</w:t>
            </w:r>
          </w:p>
          <w:p w14:paraId="5FC928F0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submúltiplos de las medidas de</w:t>
            </w:r>
          </w:p>
          <w:p w14:paraId="43346098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capacidad en el SI.</w:t>
            </w:r>
          </w:p>
          <w:p w14:paraId="4B6A8627" w14:textId="77777777" w:rsidR="004E5CC8" w:rsidRPr="007E39B6" w:rsidRDefault="007E39B6">
            <w:pPr>
              <w:spacing w:before="123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1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1"/>
                <w:sz w:val="20"/>
                <w:szCs w:val="20"/>
              </w:rPr>
              <w:t xml:space="preserve"> Aprecia la importancia de convertir una</w:t>
            </w:r>
          </w:p>
          <w:p w14:paraId="50A96554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>unidad a otra.</w:t>
            </w:r>
          </w:p>
          <w:p w14:paraId="0DA11538" w14:textId="77777777" w:rsidR="004E5CC8" w:rsidRPr="007E39B6" w:rsidRDefault="007E39B6">
            <w:pPr>
              <w:spacing w:before="123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Valoración de las medidas de</w:t>
            </w:r>
          </w:p>
          <w:p w14:paraId="77B7C6AE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capacidad en la resolución</w:t>
            </w:r>
          </w:p>
          <w:p w14:paraId="604DEA09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de problemas.</w:t>
            </w:r>
          </w:p>
        </w:tc>
        <w:tc>
          <w:tcPr>
            <w:tcW w:w="380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2818399B" w14:textId="77777777" w:rsidR="004E5CC8" w:rsidRPr="007E39B6" w:rsidRDefault="007E39B6">
            <w:pPr>
              <w:spacing w:before="68" w:after="0" w:line="230" w:lineRule="exact"/>
              <w:ind w:left="123"/>
            </w:pPr>
            <w:r w:rsidRPr="007E39B6">
              <w:rPr>
                <w:rFonts w:ascii="Arial" w:hAnsi="Arial" w:cs="Arial"/>
                <w:color w:val="628195"/>
                <w:spacing w:val="-1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1"/>
                <w:sz w:val="20"/>
                <w:szCs w:val="20"/>
              </w:rPr>
              <w:t xml:space="preserve"> Identifica, con interés, las unidades de</w:t>
            </w:r>
          </w:p>
          <w:p w14:paraId="4466BD16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medidas de capacidad en el SI.</w:t>
            </w:r>
          </w:p>
          <w:p w14:paraId="3470BD4D" w14:textId="77777777" w:rsidR="004E5CC8" w:rsidRPr="007E39B6" w:rsidRDefault="007E39B6">
            <w:pPr>
              <w:spacing w:before="124" w:after="0" w:line="230" w:lineRule="exact"/>
              <w:ind w:left="123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Compara los múltiplos y submúltiplos</w:t>
            </w:r>
          </w:p>
          <w:p w14:paraId="641AF150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de las medidas de capacidad en el SI,</w:t>
            </w:r>
          </w:p>
          <w:p w14:paraId="78A868B2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utilizando los signos de relación.</w:t>
            </w:r>
          </w:p>
          <w:p w14:paraId="6FC55E4F" w14:textId="77777777" w:rsidR="004E5CC8" w:rsidRPr="007E39B6" w:rsidRDefault="007E39B6">
            <w:pPr>
              <w:spacing w:before="123" w:after="0" w:line="230" w:lineRule="exact"/>
              <w:ind w:left="123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Convierte, con seguridad, una unidad</w:t>
            </w:r>
          </w:p>
          <w:p w14:paraId="01C00167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de medida en otra.</w:t>
            </w:r>
          </w:p>
          <w:p w14:paraId="3E0273E8" w14:textId="77777777" w:rsidR="004E5CC8" w:rsidRPr="007E39B6" w:rsidRDefault="007E39B6">
            <w:pPr>
              <w:spacing w:before="123" w:after="0" w:line="230" w:lineRule="exact"/>
              <w:ind w:left="123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Valora la solución de problemas con</w:t>
            </w:r>
          </w:p>
          <w:p w14:paraId="7F255A8E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medidas de capacidad en el SI.</w:t>
            </w:r>
          </w:p>
          <w:p w14:paraId="570FF12C" w14:textId="77777777" w:rsidR="004E5CC8" w:rsidRPr="007E39B6" w:rsidRDefault="007E39B6">
            <w:pPr>
              <w:spacing w:before="124" w:after="0" w:line="230" w:lineRule="exact"/>
              <w:ind w:left="123"/>
            </w:pPr>
            <w:r w:rsidRPr="007E39B6">
              <w:rPr>
                <w:rFonts w:ascii="Arial" w:hAnsi="Arial" w:cs="Arial"/>
                <w:color w:val="628195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z w:val="20"/>
                <w:szCs w:val="20"/>
              </w:rPr>
              <w:t xml:space="preserve"> Propone y resuelve situaciones</w:t>
            </w:r>
          </w:p>
          <w:p w14:paraId="19A3FAEE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1"/>
                <w:sz w:val="20"/>
                <w:szCs w:val="20"/>
              </w:rPr>
              <w:t>que involucran las medidas de</w:t>
            </w:r>
          </w:p>
          <w:p w14:paraId="42DE3D0D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z w:val="20"/>
                <w:szCs w:val="20"/>
              </w:rPr>
              <w:t>capacidad del SI.</w:t>
            </w:r>
          </w:p>
        </w:tc>
        <w:tc>
          <w:tcPr>
            <w:tcW w:w="378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62D8E53A" w14:textId="77777777" w:rsidR="004E5CC8" w:rsidRPr="007E39B6" w:rsidRDefault="007E39B6">
            <w:pPr>
              <w:spacing w:before="68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Investiga y debate las unidades de</w:t>
            </w:r>
          </w:p>
          <w:p w14:paraId="35DEC32E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medidas de capacidad en el SI.</w:t>
            </w:r>
          </w:p>
          <w:p w14:paraId="3DF27EC6" w14:textId="77777777" w:rsidR="004E5CC8" w:rsidRPr="007E39B6" w:rsidRDefault="007E39B6">
            <w:pPr>
              <w:spacing w:before="124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1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1"/>
                <w:sz w:val="20"/>
                <w:szCs w:val="20"/>
              </w:rPr>
              <w:t xml:space="preserve"> Construye un </w:t>
            </w:r>
            <w:r w:rsidRPr="007E39B6">
              <w:rPr>
                <w:rFonts w:ascii="Arial Italic" w:hAnsi="Arial Italic" w:cs="Arial Italic"/>
                <w:i/>
                <w:color w:val="2B2A29"/>
                <w:spacing w:val="1"/>
                <w:sz w:val="20"/>
                <w:szCs w:val="20"/>
              </w:rPr>
              <w:t>stand</w:t>
            </w:r>
            <w:r w:rsidRPr="007E39B6">
              <w:rPr>
                <w:rFonts w:ascii="Arial" w:hAnsi="Arial" w:cs="Arial"/>
                <w:color w:val="2B2A29"/>
                <w:spacing w:val="1"/>
                <w:sz w:val="20"/>
                <w:szCs w:val="20"/>
              </w:rPr>
              <w:t xml:space="preserve"> con artículos</w:t>
            </w:r>
          </w:p>
          <w:p w14:paraId="1AF63B36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7"/>
                <w:sz w:val="20"/>
                <w:szCs w:val="20"/>
              </w:rPr>
              <w:t>que presenten medidas de capacidad</w:t>
            </w:r>
          </w:p>
          <w:p w14:paraId="734A52D1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en el SI.</w:t>
            </w:r>
          </w:p>
          <w:p w14:paraId="055811B8" w14:textId="77777777" w:rsidR="004E5CC8" w:rsidRPr="007E39B6" w:rsidRDefault="007E39B6">
            <w:pPr>
              <w:spacing w:before="123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Compara y ordena los múltiplos y</w:t>
            </w:r>
          </w:p>
          <w:p w14:paraId="1EAC61A4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submúltiplos de las unidades de</w:t>
            </w:r>
          </w:p>
          <w:p w14:paraId="562A80FB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medidas de capacidad en el SI.</w:t>
            </w:r>
          </w:p>
          <w:p w14:paraId="37A30410" w14:textId="77777777" w:rsidR="004E5CC8" w:rsidRPr="007E39B6" w:rsidRDefault="007E39B6">
            <w:pPr>
              <w:spacing w:before="123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Realiza en el cuaderno y tablero</w:t>
            </w:r>
          </w:p>
          <w:p w14:paraId="03DF9C5A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conversiones con las unidades de</w:t>
            </w:r>
          </w:p>
          <w:p w14:paraId="347DE790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medidas de capacidad del SI.</w:t>
            </w:r>
          </w:p>
          <w:p w14:paraId="5D2941FF" w14:textId="77777777" w:rsidR="004E5CC8" w:rsidRPr="007E39B6" w:rsidRDefault="007E39B6">
            <w:pPr>
              <w:spacing w:before="124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3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 xml:space="preserve"> Resuelve problemas de medidas de</w:t>
            </w:r>
          </w:p>
          <w:p w14:paraId="12D5C6CE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capacidad del SI y valora la importancia</w:t>
            </w:r>
          </w:p>
          <w:p w14:paraId="2E388748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>de su aplicación.</w:t>
            </w:r>
          </w:p>
          <w:p w14:paraId="49AAA2B5" w14:textId="77777777" w:rsidR="004E5CC8" w:rsidRPr="007E39B6" w:rsidRDefault="007E39B6">
            <w:pPr>
              <w:spacing w:before="123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5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 xml:space="preserve"> Presenta y resuelve problemas utilizando</w:t>
            </w:r>
          </w:p>
          <w:p w14:paraId="3230D385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las medidas de capacidad del SI.</w:t>
            </w:r>
          </w:p>
        </w:tc>
      </w:tr>
    </w:tbl>
    <w:p w14:paraId="32837D54" w14:textId="77777777" w:rsidR="004E5CC8" w:rsidRDefault="004E5CC8">
      <w:pPr>
        <w:spacing w:after="0" w:line="276" w:lineRule="exact"/>
        <w:ind w:left="17427"/>
        <w:rPr>
          <w:sz w:val="24"/>
          <w:szCs w:val="24"/>
        </w:rPr>
      </w:pPr>
    </w:p>
    <w:p w14:paraId="796BCD5D" w14:textId="77777777" w:rsidR="004E5CC8" w:rsidRDefault="007E39B6">
      <w:pPr>
        <w:tabs>
          <w:tab w:val="left" w:pos="23202"/>
        </w:tabs>
        <w:spacing w:before="165" w:after="0" w:line="276" w:lineRule="exact"/>
        <w:ind w:left="17427"/>
      </w:pPr>
      <w:r>
        <w:rPr>
          <w:rFonts w:ascii="Arial" w:hAnsi="Arial" w:cs="Arial"/>
          <w:color w:val="2B2A29"/>
          <w:spacing w:val="-7"/>
          <w:w w:val="86"/>
          <w:sz w:val="18"/>
          <w:szCs w:val="18"/>
        </w:rPr>
        <w:t>© Santillana S. A. Prohibida su fotocopia. Ley de Derechos de Autor n.° 15/1994.</w:t>
      </w:r>
      <w:r>
        <w:rPr>
          <w:rFonts w:ascii="Arial" w:hAnsi="Arial" w:cs="Arial"/>
          <w:color w:val="FEFFFF"/>
          <w:sz w:val="24"/>
          <w:szCs w:val="24"/>
        </w:rPr>
        <w:tab/>
      </w:r>
      <w:r>
        <w:rPr>
          <w:rFonts w:ascii="Arial" w:hAnsi="Arial" w:cs="Arial"/>
          <w:color w:val="FEFFFF"/>
          <w:w w:val="107"/>
          <w:sz w:val="24"/>
          <w:szCs w:val="24"/>
        </w:rPr>
        <w:t>6</w:t>
      </w:r>
    </w:p>
    <w:p w14:paraId="37B25E6C" w14:textId="77777777" w:rsidR="004E5CC8" w:rsidRDefault="002B189D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</w:rPr>
        <w:pict w14:anchorId="4ABDE3AF">
          <v:shape id="_x0000_s1184" style="position:absolute;margin-left:1146.1pt;margin-top:754.05pt;width:35.35pt;height:38pt;z-index:-116;mso-position-horizontal-relative:page;mso-position-vertical-relative:page" coordsize="707,761" o:allowincell="f" path="m,761l84,,625,r82,761l707,761e" fillcolor="#0090ba" stroked="f">
            <v:path arrowok="t"/>
            <w10:wrap anchorx="page" anchory="page"/>
          </v:shape>
        </w:pict>
      </w:r>
      <w:r>
        <w:rPr>
          <w:noProof/>
        </w:rPr>
        <w:pict w14:anchorId="71D47E32">
          <v:shape id="_x0000_s1183" style="position:absolute;margin-left:47.45pt;margin-top:760.05pt;width:12.85pt;height:3.25pt;z-index:-115;mso-position-horizontal-relative:page;mso-position-vertical-relative:page" coordsize="258,66" o:allowincell="f" path="m5,66l,34,23,22,35,18,71,7,108,1,118,r10,l131,r9,l150,1r37,6l223,18r12,4l258,34r-5,30l237,55,219,48,209,43,198,39,186,35,175,31,153,27,130,25r-24,2l83,31,72,35,61,39,50,43,39,48,21,56r,e" fillcolor="#0090ba" stroked="f">
            <v:path arrowok="t"/>
            <w10:wrap anchorx="page" anchory="page"/>
          </v:shape>
        </w:pict>
      </w:r>
      <w:r>
        <w:rPr>
          <w:noProof/>
        </w:rPr>
        <w:pict w14:anchorId="7FFA4B42">
          <v:shape id="_x0000_s1182" style="position:absolute;margin-left:59.85pt;margin-top:759.75pt;width:5.3pt;height:7pt;z-index:-114;mso-position-horizontal-relative:page;mso-position-vertical-relative:page" coordsize="107,141" o:allowincell="f" path="m,141l24,,78,r29,141l107,141e" fillcolor="#0090ba" stroked="f">
            <v:path arrowok="t"/>
            <w10:wrap anchorx="page" anchory="page"/>
          </v:shape>
        </w:pict>
      </w:r>
      <w:r>
        <w:rPr>
          <w:noProof/>
        </w:rPr>
        <w:pict w14:anchorId="40260FFF">
          <v:shape id="_x0000_s1181" style="position:absolute;margin-left:42.5pt;margin-top:759.75pt;width:5.3pt;height:7pt;z-index:-113;mso-position-horizontal-relative:page;mso-position-vertical-relative:page" coordsize="106,141" o:allowincell="f" path="m,141l29,,82,r24,141l106,141e" fillcolor="#0090ba" stroked="f">
            <v:path arrowok="t"/>
            <w10:wrap anchorx="page" anchory="page"/>
          </v:shape>
        </w:pict>
      </w:r>
      <w:r>
        <w:rPr>
          <w:noProof/>
        </w:rPr>
        <w:pict w14:anchorId="0F408E92">
          <v:shape id="_x0000_s1180" style="position:absolute;margin-left:66.95pt;margin-top:760.05pt;width:4.5pt;height:6.65pt;z-index:-112;mso-position-horizontal-relative:page;mso-position-vertical-relative:page" coordsize="91,134" o:allowincell="f" path="m,134l,3,15,,38,,52,,71,5r7,5l81,13r5,7l91,32r,9l91,50,87,63r-5,8l80,73r-4,4l67,82,51,87r-13,l32,87,28,86,32,63r5,l43,63,53,60r5,-4l60,53r3,-6l63,42r,-4l61,32,59,29,54,25,46,23r-7,l32,23r-4,l28,63r4,l28,86r,48l28,134e" fillcolor="#2b2a29" stroked="f">
            <v:path arrowok="t"/>
            <w10:wrap anchorx="page" anchory="page"/>
          </v:shape>
        </w:pict>
      </w:r>
      <w:r>
        <w:rPr>
          <w:noProof/>
        </w:rPr>
        <w:pict w14:anchorId="3AAA1DDA">
          <v:shape id="_x0000_s1179" style="position:absolute;margin-left:71.95pt;margin-top:761.9pt;width:4.35pt;height:4.9pt;z-index:-111;mso-position-horizontal-relative:page;mso-position-vertical-relative:page" coordsize="88,98" o:allowincell="f" path="m32,98r-7,l16,95,11,91,5,83,,67,,56,,,28,r,52l28,57r2,8l32,70r3,2l37,73r4,1l46,74r5,-2l55,69r2,-3l59,61r,-4l59,,87,r,65l87,83r1,13l63,96,62,83r-4,5l48,95,38,98r,e" fillcolor="#2b2a29" stroked="f">
            <v:path arrowok="t"/>
            <w10:wrap anchorx="page" anchory="page"/>
          </v:shape>
        </w:pict>
      </w:r>
      <w:r>
        <w:rPr>
          <w:noProof/>
        </w:rPr>
        <w:pict w14:anchorId="2B48117C">
          <v:polyline id="_x0000_s1178" style="position:absolute;z-index:-110;mso-position-horizontal-relative:page;mso-position-vertical-relative:page" points="79.25pt,766.8pt,78.7pt,766.8pt,78pt,766.55pt,77.6pt,766.3pt,77.15pt,765.8pt,76.85pt,764.9pt,76.8pt,764.35pt,76.85pt,763.9pt,77.1pt,763pt,77.5pt,762.45pt,77.9pt,762.15pt,78.3pt,761.95pt,78.85pt,761.8pt,78.95pt,762.8pt,78.75pt,762.85pt,78.5pt,763pt,78.3pt,763.3pt,78.2pt,763.6pt,78.15pt,763.75pt,79.85pt,763.75pt,79.85pt,763.6pt,79.75pt,763.3pt,79.65pt,763.05pt,79.5pt,762.95pt,79.35pt,762.85pt,79.15pt,762.8pt,78.95pt,762.8pt,78.85pt,761.8pt,79.15pt,761.8pt,79.4pt,761.8pt,79.85pt,761.9pt,80.25pt,762.1pt,80.55pt,762.4pt,80.9pt,762.9pt,81.15pt,763.75pt,81.15pt,764.2pt,81.15pt,764.55pt,81.1pt,764.8pt,78.15pt,764.8pt,78.2pt,764.9pt,78.25pt,765.1pt,78.35pt,765.25pt,78.5pt,765.4pt,78.75pt,765.55pt,79.2pt,765.7pt,79.45pt,765.7pt,80.15pt,765.65pt,80.75pt,765.5pt,80.9pt,766.5pt,80.15pt,766.75pt,80.15pt,766.75pt" coordsize="87,100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06D37AFF">
          <v:polyline id="_x0000_s1177" style="position:absolute;z-index:-109;mso-position-horizontal-relative:page;mso-position-vertical-relative:page" points="81.85pt,766.7pt,81.85pt,763.45pt,81.85pt,762.6pt,81.8pt,761.9pt,83.05pt,761.9pt,83.1pt,762.55pt,83.2pt,762.45pt,83.45pt,762.2pt,83.8pt,761.95pt,84.25pt,761.8pt,84.55pt,761.8pt,84.9pt,761.8pt,85.35pt,762pt,85.6pt,762.2pt,85.9pt,762.55pt,86.15pt,763.35pt,86.2pt,763.85pt,86.2pt,766.7pt,84.75pt,766.7pt,84.75pt,764.05pt,84.75pt,763.8pt,84.65pt,763.45pt,84.55pt,763.2pt,84.45pt,763.1pt,84.3pt,763.05pt,84.15pt,763pt,83.9pt,763pt,83.65pt,763.1pt,83.5pt,763.25pt,83.35pt,763.45pt,83.3pt,763.55pt,83.25pt,763.7pt,83.25pt,763.95pt,83.25pt,766.7pt,83.25pt,766.7pt" coordsize="88,98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7A223DE8">
          <v:shape id="_x0000_s1176" style="position:absolute;margin-left:86.55pt;margin-top:760.5pt;width:3pt;height:6.2pt;z-index:-108;mso-position-horizontal-relative:page;mso-position-vertical-relative:page" coordsize="61,124" o:allowincell="f" path="m42,124r-7,l23,119r-3,-3l18,114r-3,-6l12,97r,-10l12,48,,48,,26r12,l12,8,41,r,26l61,26r,22l41,48r,39l42,93r2,4l45,98r3,1l50,100r7,l60,99r,23l53,124r,e" fillcolor="#2b2a29" stroked="f">
            <v:path arrowok="t"/>
            <w10:wrap anchorx="page" anchory="page"/>
          </v:shape>
        </w:pict>
      </w:r>
      <w:r>
        <w:rPr>
          <w:noProof/>
        </w:rPr>
        <w:pict w14:anchorId="0EADF31B">
          <v:shape id="_x0000_s1175" style="position:absolute;margin-left:89.85pt;margin-top:761.8pt;width:4.35pt;height:5pt;z-index:-107;mso-position-horizontal-relative:page;mso-position-vertical-relative:page" coordsize="88,100" o:allowincell="f" path="m50,100r-13,l23,95,16,90,7,80,,62,,51,,42,6,24,14,13,21,7,30,3,40,r2,20l38,21r-5,3l29,30r-2,6l27,39r34,l61,36,60,30,57,25,55,23,52,21,48,20r-6,l40,r7,l52,,62,2r8,4l76,12r7,10l87,39r1,9l87,55r,5l27,60r,2l28,66r2,3l33,72r6,3l49,78r5,l67,77,79,74r4,20l68,99r,e" fillcolor="#2b2a29" stroked="f">
            <v:path arrowok="t"/>
            <w10:wrap anchorx="page" anchory="page"/>
          </v:shape>
        </w:pict>
      </w:r>
      <w:r>
        <w:rPr>
          <w:noProof/>
        </w:rPr>
        <w:pict w14:anchorId="4254162B">
          <v:shape id="_x0000_s1174" style="position:absolute;margin-left:94.5pt;margin-top:761.75pt;width:3.45pt;height:5pt;z-index:-106;mso-position-horizontal-relative:page;mso-position-vertical-relative:page" coordsize="69,101" o:allowincell="f" path="m30,101r-9,l6,97,,94,5,73r5,3l23,80r7,l33,80r4,-1l40,78r2,-7l41,68,35,64,28,61,22,59,11,52,5,44,2,35r,-4l3,25,8,13,18,5,31,r8,l47,,60,3r5,2l60,26,57,24,46,21,40,20r-2,l34,22r-2,1l37,37r7,2l50,42r10,6l66,56r3,9l69,70r,7l65,85r-4,5l54,96r-15,5l39,101e" fillcolor="#2b2a29" stroked="f">
            <v:path arrowok="t"/>
            <w10:wrap anchorx="page" anchory="page"/>
          </v:shape>
        </w:pict>
      </w:r>
      <w:r>
        <w:rPr>
          <w:noProof/>
        </w:rPr>
        <w:pict w14:anchorId="2EE354C7">
          <v:shape id="_x0000_s1173" style="position:absolute;margin-left:99.55pt;margin-top:761.1pt;width:3.75pt;height:5.65pt;z-index:-105;mso-position-horizontal-relative:page;mso-position-vertical-relative:page" coordsize="76,113" o:allowincell="f" path="m31,113r-3,l22,111r-9,-4l5,97,,82,,73,,64,5,49,14,38,26,33r6,l40,33r8,3l51,40r2,1l53,,76,r,88l76,101r,10l56,111,55,100,46,92r3,-3l52,85r1,-2l53,80r,-3l53,65r,-2l52,60,50,56,46,53,42,51r-6,l33,52r-3,2l28,56r-3,5l23,68r,5l23,78r2,7l28,90r2,2l33,93r4,1l42,94r4,-2l55,100r-2,3l48,108r-6,3l34,113r,e" fillcolor="#2b2a29" stroked="f">
            <v:path arrowok="t"/>
            <w10:wrap anchorx="page" anchory="page"/>
          </v:shape>
        </w:pict>
      </w:r>
      <w:r>
        <w:rPr>
          <w:noProof/>
        </w:rPr>
        <w:pict w14:anchorId="62381202">
          <v:polyline id="_x0000_s1172" style="position:absolute;z-index:-104;mso-position-horizontal-relative:page;mso-position-vertical-relative:page" points="105.75pt,766.8pt,105.3pt,766.75pt,104.75pt,766.55pt,104.45pt,766.4pt,104.1pt,766pt,103.85pt,765.3pt,103.8pt,764.85pt,103.85pt,764.45pt,104.05pt,763.75pt,104.35pt,763.3pt,104.65pt,763.05pt,105pt,762.9pt,105.4pt,762.8pt,105.5pt,763.6pt,105.35pt,763.65pt,105.15pt,763.75pt,105pt,763.95pt,104.9pt,764.25pt,104.9pt,764.35pt,106.2pt,764.35pt,106.2pt,764.25pt,106.15pt,764pt,106.05pt,763.8pt,105.95pt,763.7pt,105.85pt,763.65pt,105.7pt,763.6pt,105.5pt,763.6pt,105.4pt,762.8pt,105.65pt,762.8pt,105.85pt,762.8pt,106.25pt,762.9pt,106.55pt,763.05pt,106.8pt,763.25pt,107.1pt,763.7pt,107.25pt,764.35pt,107.3pt,764.7pt,107.25pt,765pt,107.25pt,765.2pt,104.9pt,765.2pt,104.95pt,765.45pt,105.05pt,765.55pt,105.15pt,765.7pt,105.35pt,765.8pt,105.7pt,765.9pt,105.9pt,765.9pt,106.45pt,765.9pt,106.95pt,765.75pt,107.05pt,766.55pt,106.45pt,766.75pt,106.45pt,766.75pt" coordsize="70,80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1C17CE04">
          <v:shape id="_x0000_s1171" style="position:absolute;margin-left:107.45pt;margin-top:761.1pt;width:1.1pt;height:5.55pt;z-index:-103;mso-position-horizontal-relative:page;mso-position-vertical-relative:page" coordsize="23,111" o:allowincell="f" path="m,111l,,23,r,111l23,111e" fillcolor="#2b2a29" stroked="f">
            <v:path arrowok="t"/>
            <w10:wrap anchorx="page" anchory="page"/>
          </v:shape>
        </w:pict>
      </w:r>
      <w:r>
        <w:rPr>
          <w:noProof/>
        </w:rPr>
        <w:pict w14:anchorId="58472985">
          <v:shape id="_x0000_s1170" style="position:absolute;margin-left:110.6pt;margin-top:759.95pt;width:4.35pt;height:6.8pt;z-index:-102;mso-position-horizontal-relative:page;mso-position-vertical-relative:page" coordsize="87,137" o:allowincell="f" path="m36,137r-11,l6,132,,129,6,104r6,3l28,112r9,l42,112r8,-2l54,108r2,-3l57,103r,-3l57,94,55,90,47,84,36,80,29,77,16,69,7,58,2,46r,-7l2,31,9,17,21,6,39,,49,,60,,76,4r5,2l75,30,71,28,58,24r-9,l44,24r-6,2l34,29r-2,2l31,33r,3l31,38r,3l34,45r9,6l54,56r8,3l74,67r8,10l86,89r1,7l86,104r-4,11l77,122r-10,8l48,137r,e" fillcolor="#2b2a29" stroked="f">
            <v:path arrowok="t"/>
            <w10:wrap anchorx="page" anchory="page"/>
          </v:shape>
        </w:pict>
      </w:r>
      <w:r>
        <w:rPr>
          <w:noProof/>
        </w:rPr>
        <w:pict w14:anchorId="3D10CAC1">
          <v:shape id="_x0000_s1169" style="position:absolute;margin-left:115.3pt;margin-top:761.75pt;width:4.2pt;height:5pt;z-index:-101;mso-position-horizontal-relative:page;mso-position-vertical-relative:page" coordsize="84,101" o:allowincell="f" path="m30,101r-7,l12,96,4,88,,78,,72,,67,2,59,6,52r5,-7l22,39,42,35,54,34r,-3l53,28,51,25,50,24,47,22,42,20r-5,l30,21,17,25r-5,3l7,8,12,5,30,,42,,53,,65,5r6,4l78,18r4,15l82,41r,35l82,89r2,10l58,99,56,89,47,79r3,-3l53,71r1,-2l55,67r,-13l49,54r-9,2l34,58r-3,2l29,63r-1,4l28,69r,3l29,75r2,2l33,79r4,1l39,80r3,l47,79r9,10l53,92r-5,5l38,101r,e" fillcolor="#2b2a29" stroked="f">
            <v:path arrowok="t"/>
            <w10:wrap anchorx="page" anchory="page"/>
          </v:shape>
        </w:pict>
      </w:r>
      <w:r>
        <w:rPr>
          <w:noProof/>
        </w:rPr>
        <w:pict w14:anchorId="483F161F">
          <v:polyline id="_x0000_s1168" style="position:absolute;z-index:-100;mso-position-horizontal-relative:page;mso-position-vertical-relative:page" points="123pt,766.7pt,122.8pt,766.7pt,122.4pt,766.6pt,122.05pt,766.45pt,121.75pt,766.15pt,121.6pt,765.95pt,121.55pt,766.6pt,120.3pt,766.6pt,120.35pt,766pt,120.35pt,765.2pt,120.35pt,759.6pt,121.8pt,759.6pt,121.8pt,762.35pt,122.25pt,762.95pt,122pt,763.15pt,121.85pt,763.45pt,121.8pt,763.6pt,121.8pt,763.7pt,121.8pt,763.85pt,121.8pt,764.55pt,121.8pt,764.7pt,121.8pt,764.85pt,121.85pt,764.95pt,122pt,765.2pt,122.2pt,765.4pt,122.5pt,765.55pt,122.65pt,765.55pt,122.75pt,765.55pt,122.95pt,765.5pt,123.15pt,765.4pt,123.3pt,765.25pt,123.5pt,765pt,123.6pt,764.5pt,123.65pt,764.2pt,123.6pt,763.9pt,123.5pt,763.45pt,123.3pt,763.15pt,123.15pt,763pt,123pt,762.9pt,122.75pt,762.85pt,122.65pt,762.85pt,122.5pt,762.85pt,122.25pt,762.95pt,121.8pt,762.35pt,121.9pt,762.2pt,122.2pt,761.95pt,122.55pt,761.8pt,122.95pt,761.7pt,123.2pt,761.7pt,123.4pt,761.7pt,123.75pt,761.8pt,124.1pt,761.95pt,124.4pt,762.2pt,124.8pt,762.7pt,125.05pt,763.6pt,125.05pt,764.1pt,125.05pt,764.75pt,124.7pt,765.7pt,124.1pt,766.35pt,123.4pt,766.7pt,123.4pt,766.7pt" coordsize="95,142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37406C18">
          <v:shape id="_x0000_s1167" style="position:absolute;margin-left:125.35pt;margin-top:761.8pt;width:4.35pt;height:5pt;z-index:-99;mso-position-horizontal-relative:page;mso-position-vertical-relative:page" coordsize="88,100" o:allowincell="f" path="m50,100r-12,l24,95,16,90,7,80,,62,,51,,42,6,24,14,13,21,7,30,3,40,r2,20l38,21r-4,3l29,30r-2,6l27,39r35,l61,36,60,30,57,25,55,23,52,21,48,20r-6,l40,r7,l53,r9,2l70,6r6,6l83,22r5,17l88,48r,7l87,60r-60,l27,62r2,4l31,69r3,3l39,75r10,3l54,78,68,77,79,74r4,20l68,99r,e" fillcolor="#2b2a29" stroked="f">
            <v:path arrowok="t"/>
            <w10:wrap anchorx="page" anchory="page"/>
          </v:shape>
        </w:pict>
      </w:r>
      <w:r>
        <w:rPr>
          <w:noProof/>
        </w:rPr>
        <w:pict w14:anchorId="3D7F9D79">
          <v:shape id="_x0000_s1166" style="position:absolute;margin-left:130.35pt;margin-top:761.75pt;width:2.85pt;height:4.9pt;z-index:-98;mso-position-horizontal-relative:page;mso-position-vertical-relative:page" coordsize="58,99" o:allowincell="f" path="m,99l,34,,15,,2r24,l25,20r3,-5l34,7,41,2,48,r4,l55,r3,l58,28r-4,l50,28r-4,l40,30r-5,4l31,39r-1,4l30,46r,4l30,99r,e" fillcolor="#2b2a29" stroked="f">
            <v:path arrowok="t"/>
            <w10:wrap anchorx="page" anchory="page"/>
          </v:shape>
        </w:pict>
      </w:r>
      <w:r>
        <w:rPr>
          <w:noProof/>
        </w:rPr>
        <w:pict w14:anchorId="63C9131B">
          <v:polyline id="_x0000_s1165" style="position:absolute;z-index:-97;mso-position-horizontal-relative:page;mso-position-vertical-relative:page" points="1180.5pt,256.85pt,43.5pt,256.85pt,43.5pt,158.6pt,1180.5pt,158.6pt,1180.5pt,158.6pt" coordsize="22740,1965" o:allowincell="f" fillcolor="#e5e8ee" stroked="f">
            <v:path arrowok="t"/>
            <w10:wrap anchorx="page" anchory="page"/>
          </v:polyline>
        </w:pict>
      </w:r>
      <w:r>
        <w:rPr>
          <w:noProof/>
        </w:rPr>
        <w:pict w14:anchorId="33EEDF15">
          <v:shape id="_x0000_s1164" style="position:absolute;margin-left:991.05pt;margin-top:256.85pt;width:189.5pt;height:477.5pt;z-index:-96;mso-position-horizontal-relative:page;mso-position-vertical-relative:page" coordsize="3791,9551" o:allowincell="f" path="m,9551l,,3791,r,9551l3791,9551e" fillcolor="#f2f3f6" stroked="f">
            <v:path arrowok="t"/>
            <w10:wrap anchorx="page" anchory="page"/>
          </v:shape>
        </w:pict>
      </w:r>
      <w:r>
        <w:rPr>
          <w:noProof/>
        </w:rPr>
        <w:pict w14:anchorId="6DF0EE29">
          <v:shape id="_x0000_s1163" style="position:absolute;margin-left:612pt;margin-top:256.85pt;width:189.5pt;height:477.5pt;z-index:-95;mso-position-horizontal-relative:page;mso-position-vertical-relative:page" coordsize="3790,9551" o:allowincell="f" path="m,9551l,,3790,r,9551l3790,9551e" fillcolor="#f2f3f6" stroked="f">
            <v:path arrowok="t"/>
            <w10:wrap anchorx="page" anchory="page"/>
          </v:shape>
        </w:pict>
      </w:r>
      <w:r>
        <w:rPr>
          <w:noProof/>
        </w:rPr>
        <w:pict w14:anchorId="4EED8A50">
          <v:shape id="_x0000_s1162" style="position:absolute;margin-left:280.85pt;margin-top:256.85pt;width:159.3pt;height:477.5pt;z-index:-94;mso-position-horizontal-relative:page;mso-position-vertical-relative:page" coordsize="3187,9551" o:allowincell="f" path="m,9551l,,3187,r,9551l3187,9551e" fillcolor="#f2f3f6" stroked="f">
            <v:path arrowok="t"/>
            <w10:wrap anchorx="page" anchory="page"/>
          </v:shape>
        </w:pict>
      </w:r>
      <w:r>
        <w:rPr>
          <w:noProof/>
        </w:rPr>
        <w:pict w14:anchorId="09DFFCCD">
          <v:shape id="_x0000_s1161" style="position:absolute;margin-left:43.5pt;margin-top:256.85pt;width:56.85pt;height:477.5pt;z-index:-93;mso-position-horizontal-relative:page;mso-position-vertical-relative:page" coordsize="1137,9551" o:allowincell="f" path="m,9551l,,1137,r,9551l1137,9551e" fillcolor="#f2f3f6" stroked="f">
            <v:path arrowok="t"/>
            <w10:wrap anchorx="page" anchory="page"/>
          </v:shape>
        </w:pict>
      </w:r>
      <w:r>
        <w:rPr>
          <w:noProof/>
        </w:rPr>
        <w:pict w14:anchorId="70F200DD">
          <v:shape id="_x0000_s1160" style="position:absolute;margin-left:801.55pt;margin-top:256.85pt;width:189.5pt;height:477.5pt;z-index:-308;mso-position-horizontal-relative:page;mso-position-vertical-relative:page" coordsize="3791,9551" o:allowincell="f" path="m,9551l,,3791,r,9551l3791,9551e" fillcolor="#feffff" stroked="f">
            <v:path arrowok="t"/>
            <w10:wrap anchorx="page" anchory="page"/>
          </v:shape>
        </w:pict>
      </w:r>
      <w:r>
        <w:rPr>
          <w:noProof/>
        </w:rPr>
        <w:pict w14:anchorId="0F180790">
          <v:shape id="_x0000_s1159" style="position:absolute;margin-left:440.1pt;margin-top:256.85pt;width:171.85pt;height:477.5pt;z-index:-92;mso-position-horizontal-relative:page;mso-position-vertical-relative:page" coordsize="3437,9551" o:allowincell="f" path="m,9551l,,3437,r,9551l3437,9551e" fillcolor="#feffff" stroked="f">
            <v:path arrowok="t"/>
            <w10:wrap anchorx="page" anchory="page"/>
          </v:shape>
        </w:pict>
      </w:r>
      <w:r>
        <w:rPr>
          <w:noProof/>
        </w:rPr>
        <w:pict w14:anchorId="27E6DABC">
          <v:shape id="_x0000_s1158" style="position:absolute;margin-left:100.3pt;margin-top:256.85pt;width:180.5pt;height:477.5pt;z-index:-91;mso-position-horizontal-relative:page;mso-position-vertical-relative:page" coordsize="3610,9551" o:allowincell="f" path="m,9551l,,3610,r,9551l3610,9551e" fillcolor="#feffff" stroked="f">
            <v:path arrowok="t"/>
            <w10:wrap anchorx="page" anchory="page"/>
          </v:shape>
        </w:pict>
      </w:r>
      <w:r>
        <w:rPr>
          <w:noProof/>
        </w:rPr>
        <w:pict w14:anchorId="5E621358">
          <v:polyline id="_x0000_s1157" style="position:absolute;z-index:-303;mso-position-horizontal:absolute;mso-position-horizontal-relative:page;mso-position-vertical:absolute;mso-position-vertical-relative:page" points="43.5pt,191.5pt,43.5pt,159.55pt" coordsize="0,639" o:allowincell="f" filled="f" strokecolor="#7896ad" strokeweight="2.5pt">
            <v:path arrowok="t"/>
            <w10:wrap anchorx="page" anchory="page"/>
          </v:polyline>
        </w:pict>
      </w:r>
      <w:r>
        <w:rPr>
          <w:noProof/>
        </w:rPr>
        <w:pict w14:anchorId="738D07E2">
          <v:polyline id="_x0000_s1156" style="position:absolute;z-index:-297;mso-position-horizontal:absolute;mso-position-horizontal-relative:page;mso-position-vertical:absolute;mso-position-vertical-relative:page" points="1180.45pt,191.5pt,1180.45pt,159.55pt" coordsize="0,639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04745F0B">
          <v:polyline id="_x0000_s1155" style="position:absolute;z-index:-293;mso-position-horizontal:absolute;mso-position-horizontal-relative:page;mso-position-vertical:absolute;mso-position-vertical-relative:page" points="43.5pt,223.7pt,43.5pt,193.5pt" coordsize="0,604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7F6ED8DF">
          <v:polyline id="_x0000_s1154" style="position:absolute;z-index:-289;mso-position-horizontal:absolute;mso-position-horizontal-relative:page;mso-position-vertical:absolute;mso-position-vertical-relative:page" points="100.3pt,223.7pt,100.3pt,193.5pt" coordsize="0,604" o:allowincell="f" filled="f" strokecolor="#7896ad" strokeweight="2.5pt">
            <v:path arrowok="t"/>
            <w10:wrap anchorx="page" anchory="page"/>
          </v:polyline>
        </w:pict>
      </w:r>
      <w:r>
        <w:rPr>
          <w:noProof/>
        </w:rPr>
        <w:pict w14:anchorId="5A82E5D6">
          <v:polyline id="_x0000_s1153" style="position:absolute;z-index:-285;mso-position-horizontal:absolute;mso-position-horizontal-relative:page;mso-position-vertical:absolute;mso-position-vertical-relative:page" points="43.5pt,255.75pt,43.5pt,223.7pt" coordsize="0,641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6AB82246">
          <v:polyline id="_x0000_s1152" style="position:absolute;z-index:-281;mso-position-horizontal:absolute;mso-position-horizontal-relative:page;mso-position-vertical:absolute;mso-position-vertical-relative:page" points="100.3pt,255.75pt,100.3pt,223.7pt" coordsize="0,641" o:allowincell="f" filled="f" strokecolor="#7896ad" strokeweight=".70553mm">
            <v:path arrowok="t"/>
            <w10:wrap anchorx="page" anchory="page"/>
          </v:polyline>
        </w:pict>
      </w:r>
      <w:r>
        <w:rPr>
          <w:noProof/>
        </w:rPr>
        <w:pict w14:anchorId="3507C7F9">
          <v:polyline id="_x0000_s1151" style="position:absolute;z-index:-276;mso-position-horizontal:absolute;mso-position-horizontal-relative:page;mso-position-vertical:absolute;mso-position-vertical-relative:page" points="280.8pt,222.7pt,280.8pt,193.5pt" coordsize="0,584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068F6E8E">
          <v:polyline id="_x0000_s1150" style="position:absolute;z-index:-271;mso-position-horizontal:absolute;mso-position-horizontal-relative:page;mso-position-vertical:absolute;mso-position-vertical-relative:page" points="801.45pt,222.7pt,801.45pt,193.5pt" coordsize="0,584" o:allowincell="f" filled="f" strokecolor="#7896ad" strokeweight=".70553mm">
            <v:path arrowok="t"/>
            <w10:wrap anchorx="page" anchory="page"/>
          </v:polyline>
        </w:pict>
      </w:r>
      <w:r>
        <w:rPr>
          <w:noProof/>
        </w:rPr>
        <w:pict w14:anchorId="479101EC">
          <v:polyline id="_x0000_s1149" style="position:absolute;z-index:-267;mso-position-horizontal:absolute;mso-position-horizontal-relative:page;mso-position-vertical:absolute;mso-position-vertical-relative:page" points="990.95pt,223.7pt,990.95pt,193.5pt" coordsize="0,604" o:allowincell="f" filled="f" strokecolor="#7896ad" strokeweight="2.5pt">
            <v:path arrowok="t"/>
            <w10:wrap anchorx="page" anchory="page"/>
          </v:polyline>
        </w:pict>
      </w:r>
      <w:r>
        <w:rPr>
          <w:noProof/>
        </w:rPr>
        <w:pict w14:anchorId="21038763">
          <v:polyline id="_x0000_s1148" style="position:absolute;z-index:-263;mso-position-horizontal:absolute;mso-position-horizontal-relative:page;mso-position-vertical:absolute;mso-position-vertical-relative:page" points="1180.45pt,223.7pt,1180.45pt,193.5pt" coordsize="0,604" o:allowincell="f" filled="f" strokecolor="#7896ad" strokeweight="2.5pt">
            <v:path arrowok="t"/>
            <w10:wrap anchorx="page" anchory="page"/>
          </v:polyline>
        </w:pict>
      </w:r>
      <w:r>
        <w:rPr>
          <w:noProof/>
        </w:rPr>
        <w:pict w14:anchorId="1F6DB3D6">
          <v:polyline id="_x0000_s1147" style="position:absolute;z-index:-259;mso-position-horizontal:absolute;mso-position-horizontal-relative:page;mso-position-vertical:absolute;mso-position-vertical-relative:page" points="990.95pt,255.75pt,990.95pt,223.7pt" coordsize="0,641" o:allowincell="f" filled="f" strokecolor="#7896ad" strokeweight=".70553mm">
            <v:path arrowok="t"/>
            <w10:wrap anchorx="page" anchory="page"/>
          </v:polyline>
        </w:pict>
      </w:r>
      <w:r>
        <w:rPr>
          <w:noProof/>
        </w:rPr>
        <w:pict w14:anchorId="4E98EE89">
          <v:polyline id="_x0000_s1146" style="position:absolute;z-index:-255;mso-position-horizontal:absolute;mso-position-horizontal-relative:page;mso-position-vertical:absolute;mso-position-vertical-relative:page" points="1180.45pt,255.75pt,1180.45pt,223.7pt" coordsize="0,641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5C03D6C8">
          <v:polyline id="_x0000_s1145" style="position:absolute;z-index:-250;mso-position-horizontal:absolute;mso-position-horizontal-relative:page;mso-position-vertical:absolute;mso-position-vertical-relative:page" points="280.8pt,255.75pt,280.8pt,224.7pt" coordsize="0,621" o:allowincell="f" filled="f" strokecolor="#7896ad" strokeweight=".70553mm">
            <v:path arrowok="t"/>
            <w10:wrap anchorx="page" anchory="page"/>
          </v:polyline>
        </w:pict>
      </w:r>
      <w:r>
        <w:rPr>
          <w:noProof/>
        </w:rPr>
        <w:pict w14:anchorId="1A53AEC5">
          <v:polyline id="_x0000_s1144" style="position:absolute;z-index:-242;mso-position-horizontal:absolute;mso-position-horizontal-relative:page;mso-position-vertical:absolute;mso-position-vertical-relative:page" points="43.5pt,733.3pt,43.5pt,257.75pt" coordsize="0,9511" o:allowincell="f" filled="f" strokecolor="#7896ad" strokeweight="2.5pt">
            <v:path arrowok="t"/>
            <w10:wrap anchorx="page" anchory="page"/>
          </v:polyline>
        </w:pict>
      </w:r>
      <w:r>
        <w:rPr>
          <w:noProof/>
        </w:rPr>
        <w:pict w14:anchorId="17647590">
          <v:polyline id="_x0000_s1143" style="position:absolute;z-index:-236;mso-position-horizontal:absolute;mso-position-horizontal-relative:page;mso-position-vertical:absolute;mso-position-vertical-relative:page" points="440.15pt,733.3pt,440.15pt,257.75pt" coordsize="0,9511" o:allowincell="f" filled="f" strokecolor="#7896ad" strokeweight="2.5pt">
            <v:path arrowok="t"/>
            <w10:wrap anchorx="page" anchory="page"/>
          </v:polyline>
        </w:pict>
      </w:r>
      <w:r>
        <w:rPr>
          <w:noProof/>
        </w:rPr>
        <w:pict w14:anchorId="03FEDF6C">
          <v:polyline id="_x0000_s1142" style="position:absolute;z-index:-230;mso-position-horizontal:absolute;mso-position-horizontal-relative:page;mso-position-vertical:absolute;mso-position-vertical-relative:page" points="611.95pt,733.3pt,611.95pt,257.75pt" coordsize="0,9511" o:allowincell="f" filled="f" strokecolor="#7896ad" strokeweight="2.5pt">
            <v:path arrowok="t"/>
            <w10:wrap anchorx="page" anchory="page"/>
          </v:polyline>
        </w:pict>
      </w:r>
      <w:r>
        <w:rPr>
          <w:noProof/>
        </w:rPr>
        <w:pict w14:anchorId="63CDD7FF">
          <v:polyline id="_x0000_s1141" style="position:absolute;z-index:-226;mso-position-horizontal:absolute;mso-position-horizontal-relative:page;mso-position-vertical:absolute;mso-position-vertical-relative:page" points="801.45pt,733.3pt,801.45pt,257.75pt" coordsize="0,9511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6AE44074">
          <v:polyline id="_x0000_s1140" style="position:absolute;z-index:-222;mso-position-horizontal:absolute;mso-position-horizontal-relative:page;mso-position-vertical:absolute;mso-position-vertical-relative:page" points="990.95pt,733.3pt,990.95pt,257.75pt" coordsize="0,9511" o:allowincell="f" filled="f" strokecolor="#7896ad" strokeweight="2.5pt">
            <v:path arrowok="t"/>
            <w10:wrap anchorx="page" anchory="page"/>
          </v:polyline>
        </w:pict>
      </w:r>
      <w:r>
        <w:rPr>
          <w:noProof/>
        </w:rPr>
        <w:pict w14:anchorId="518994C8">
          <v:polyline id="_x0000_s1139" style="position:absolute;z-index:-218;mso-position-horizontal:absolute;mso-position-horizontal-relative:page;mso-position-vertical:absolute;mso-position-vertical-relative:page" points="1180.45pt,733.3pt,1180.45pt,257.75pt" coordsize="0,9511" o:allowincell="f" filled="f" strokecolor="#7896ad" strokeweight="2.5pt">
            <v:path arrowok="t"/>
            <w10:wrap anchorx="page" anchory="page"/>
          </v:polyline>
        </w:pict>
      </w:r>
      <w:r>
        <w:rPr>
          <w:noProof/>
        </w:rPr>
        <w:pict w14:anchorId="261D9333">
          <v:polyline id="_x0000_s1138" style="position:absolute;z-index:-214;mso-position-horizontal:absolute;mso-position-horizontal-relative:page;mso-position-vertical:absolute;mso-position-vertical-relative:page" points="100.3pt,733.3pt,100.3pt,257.75pt" coordsize="0,9511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57A4DD7F">
          <v:polyline id="_x0000_s1137" style="position:absolute;z-index:-210;mso-position-horizontal:absolute;mso-position-horizontal-relative:page;mso-position-vertical:absolute;mso-position-vertical-relative:page" points="280.8pt,733.3pt,280.8pt,257.75pt" coordsize="0,9511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6AD24666">
          <v:polyline id="_x0000_s1136" style="position:absolute;z-index:-204;mso-position-horizontal:absolute;mso-position-horizontal-relative:page;mso-position-vertical:absolute;mso-position-vertical-relative:page" points="440.15pt,255.75pt,440.15pt,224.7pt" coordsize="0,621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1FE39B29">
          <v:polyline id="_x0000_s1135" style="position:absolute;z-index:-200;mso-position-horizontal:absolute;mso-position-horizontal-relative:page;mso-position-vertical:absolute;mso-position-vertical-relative:page" points="611.95pt,255.75pt,611.95pt,224.7pt" coordsize="0,621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79C44124">
          <v:polyline id="_x0000_s1134" style="position:absolute;z-index:-196;mso-position-horizontal:absolute;mso-position-horizontal-relative:page;mso-position-vertical:absolute;mso-position-vertical-relative:page" points="801.45pt,255.75pt,801.45pt,224.7pt" coordsize="0,621" o:allowincell="f" filled="f" strokecolor="#7896ad" strokeweight=".70553mm">
            <v:path arrowok="t"/>
            <w10:wrap anchorx="page" anchory="page"/>
          </v:polyline>
        </w:pict>
      </w:r>
    </w:p>
    <w:p w14:paraId="50DD35F7" w14:textId="77777777" w:rsidR="004E5CC8" w:rsidRDefault="004E5CC8">
      <w:pPr>
        <w:spacing w:after="0" w:line="240" w:lineRule="exact"/>
        <w:rPr>
          <w:sz w:val="12"/>
          <w:szCs w:val="12"/>
        </w:rPr>
        <w:sectPr w:rsidR="004E5CC8">
          <w:pgSz w:w="24480" w:h="15840"/>
          <w:pgMar w:top="-20" w:right="0" w:bottom="-20" w:left="0" w:header="0" w:footer="0" w:gutter="0"/>
          <w:cols w:space="720"/>
        </w:sectPr>
      </w:pPr>
    </w:p>
    <w:p w14:paraId="516C31AD" w14:textId="77777777" w:rsidR="004E5CC8" w:rsidRDefault="004E5CC8">
      <w:pPr>
        <w:spacing w:after="0" w:line="240" w:lineRule="exact"/>
        <w:rPr>
          <w:rFonts w:ascii="Times New Roman" w:hAnsi="Times New Roman"/>
          <w:sz w:val="24"/>
        </w:rPr>
      </w:pPr>
    </w:p>
    <w:p w14:paraId="3EBA97BC" w14:textId="77777777" w:rsidR="004E5CC8" w:rsidRDefault="004E5CC8">
      <w:pPr>
        <w:spacing w:after="0" w:line="230" w:lineRule="exact"/>
        <w:ind w:left="22294"/>
        <w:rPr>
          <w:sz w:val="24"/>
          <w:szCs w:val="24"/>
        </w:rPr>
      </w:pPr>
    </w:p>
    <w:p w14:paraId="175BD1A1" w14:textId="77777777" w:rsidR="004E5CC8" w:rsidRDefault="007E39B6">
      <w:pPr>
        <w:spacing w:before="160" w:after="0" w:line="230" w:lineRule="exact"/>
        <w:ind w:left="22294"/>
      </w:pPr>
      <w:r>
        <w:rPr>
          <w:rFonts w:ascii="Times New Roman Bold" w:hAnsi="Times New Roman Bold" w:cs="Times New Roman Bold"/>
          <w:color w:val="0090BA"/>
          <w:w w:val="111"/>
          <w:sz w:val="20"/>
          <w:szCs w:val="20"/>
        </w:rPr>
        <w:t>Matemática 9</w:t>
      </w:r>
    </w:p>
    <w:p w14:paraId="3885C828" w14:textId="77777777" w:rsidR="004E5CC8" w:rsidRDefault="004E5CC8">
      <w:pPr>
        <w:spacing w:after="0" w:line="276" w:lineRule="exact"/>
        <w:ind w:left="850"/>
        <w:rPr>
          <w:sz w:val="24"/>
          <w:szCs w:val="24"/>
        </w:rPr>
      </w:pPr>
    </w:p>
    <w:p w14:paraId="7F5C88FC" w14:textId="77777777" w:rsidR="004E5CC8" w:rsidRDefault="007E39B6">
      <w:pPr>
        <w:spacing w:before="196" w:after="0" w:line="276" w:lineRule="exact"/>
        <w:ind w:left="850"/>
      </w:pPr>
      <w:r>
        <w:rPr>
          <w:rFonts w:ascii="Arial Bold" w:hAnsi="Arial Bold" w:cs="Arial Bold"/>
          <w:color w:val="628195"/>
          <w:spacing w:val="-7"/>
          <w:w w:val="90"/>
          <w:sz w:val="24"/>
          <w:szCs w:val="24"/>
        </w:rPr>
        <w:t>Área 4: Geometría</w:t>
      </w:r>
    </w:p>
    <w:p w14:paraId="1C001F50" w14:textId="77777777" w:rsidR="004E5CC8" w:rsidRDefault="007E39B6">
      <w:pPr>
        <w:spacing w:before="124" w:after="0" w:line="276" w:lineRule="exact"/>
        <w:ind w:left="850"/>
      </w:pPr>
      <w:r>
        <w:rPr>
          <w:rFonts w:ascii="Arial Bold" w:hAnsi="Arial Bold" w:cs="Arial Bold"/>
          <w:color w:val="628195"/>
          <w:spacing w:val="-7"/>
          <w:w w:val="90"/>
          <w:sz w:val="24"/>
          <w:szCs w:val="24"/>
        </w:rPr>
        <w:t>Objetivos de aprendizaje</w:t>
      </w:r>
    </w:p>
    <w:p w14:paraId="4BBE0BF7" w14:textId="77777777" w:rsidR="004E5CC8" w:rsidRDefault="007E39B6">
      <w:pPr>
        <w:spacing w:before="122" w:after="0" w:line="230" w:lineRule="exact"/>
        <w:ind w:left="850"/>
      </w:pPr>
      <w:r>
        <w:rPr>
          <w:rFonts w:ascii="Arial" w:hAnsi="Arial" w:cs="Arial"/>
          <w:color w:val="7896AD"/>
          <w:spacing w:val="-6"/>
          <w:sz w:val="24"/>
          <w:szCs w:val="24"/>
        </w:rPr>
        <w:t xml:space="preserve">• </w:t>
      </w:r>
      <w:r>
        <w:rPr>
          <w:rFonts w:ascii="Arial" w:hAnsi="Arial" w:cs="Arial"/>
          <w:color w:val="2B2A29"/>
          <w:spacing w:val="-6"/>
          <w:sz w:val="20"/>
          <w:szCs w:val="20"/>
        </w:rPr>
        <w:t>Describe las características de un sólido, según la definición para la confección de objetos y estructuras.</w:t>
      </w:r>
    </w:p>
    <w:p w14:paraId="54DDDCA5" w14:textId="77777777" w:rsidR="004E5CC8" w:rsidRDefault="007E39B6">
      <w:pPr>
        <w:tabs>
          <w:tab w:val="left" w:pos="1028"/>
        </w:tabs>
        <w:spacing w:before="1" w:after="0" w:line="242" w:lineRule="exact"/>
        <w:ind w:left="850"/>
      </w:pPr>
      <w:r>
        <w:rPr>
          <w:rFonts w:ascii="Arial" w:hAnsi="Arial" w:cs="Arial"/>
          <w:color w:val="7896AD"/>
          <w:sz w:val="24"/>
          <w:szCs w:val="24"/>
        </w:rPr>
        <w:t xml:space="preserve">• </w:t>
      </w:r>
      <w:r>
        <w:rPr>
          <w:rFonts w:ascii="Arial" w:hAnsi="Arial" w:cs="Arial"/>
          <w:color w:val="2B2A29"/>
          <w:sz w:val="20"/>
          <w:szCs w:val="20"/>
        </w:rPr>
        <w:tab/>
      </w:r>
      <w:r>
        <w:rPr>
          <w:rFonts w:ascii="Arial" w:hAnsi="Arial" w:cs="Arial"/>
          <w:color w:val="2B2A29"/>
          <w:spacing w:val="-7"/>
          <w:sz w:val="20"/>
          <w:szCs w:val="20"/>
        </w:rPr>
        <w:t>Determina el volumen de un sólido, aplicando diversas fórmulas, con el fin de resolver situaciones del entorno.</w:t>
      </w:r>
    </w:p>
    <w:p w14:paraId="5E667E94" w14:textId="77777777" w:rsidR="004E5CC8" w:rsidRDefault="004E5CC8">
      <w:pPr>
        <w:spacing w:after="0" w:line="200" w:lineRule="exact"/>
        <w:ind w:left="870"/>
        <w:rPr>
          <w:sz w:val="24"/>
          <w:szCs w:val="24"/>
        </w:rPr>
      </w:pPr>
    </w:p>
    <w:p w14:paraId="1D12EF66" w14:textId="77777777" w:rsidR="004E5CC8" w:rsidRDefault="004E5CC8">
      <w:pPr>
        <w:spacing w:after="0" w:line="368" w:lineRule="exact"/>
        <w:ind w:left="870"/>
        <w:rPr>
          <w:sz w:val="24"/>
          <w:szCs w:val="24"/>
        </w:rPr>
      </w:pPr>
    </w:p>
    <w:tbl>
      <w:tblPr>
        <w:tblW w:w="0" w:type="auto"/>
        <w:tblInd w:w="8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9"/>
        <w:gridCol w:w="3620"/>
        <w:gridCol w:w="3180"/>
        <w:gridCol w:w="3440"/>
        <w:gridCol w:w="3780"/>
        <w:gridCol w:w="3800"/>
        <w:gridCol w:w="3780"/>
      </w:tblGrid>
      <w:tr w:rsidR="004E5CC8" w:rsidRPr="007E39B6" w14:paraId="3F14F743" w14:textId="77777777">
        <w:trPr>
          <w:trHeight w:hRule="exact" w:val="679"/>
        </w:trPr>
        <w:tc>
          <w:tcPr>
            <w:tcW w:w="22729" w:type="dxa"/>
            <w:gridSpan w:val="7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7A76EAA7" w14:textId="77777777" w:rsidR="004E5CC8" w:rsidRPr="007E39B6" w:rsidRDefault="007E39B6">
            <w:pPr>
              <w:spacing w:before="198" w:after="0" w:line="276" w:lineRule="exact"/>
              <w:ind w:left="113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90"/>
                <w:sz w:val="24"/>
                <w:szCs w:val="24"/>
              </w:rPr>
              <w:t>Tercer trimestre</w:t>
            </w:r>
          </w:p>
        </w:tc>
      </w:tr>
      <w:tr w:rsidR="004E5CC8" w:rsidRPr="007E39B6" w14:paraId="6ECF6FF0" w14:textId="77777777">
        <w:trPr>
          <w:trHeight w:hRule="exact" w:val="623"/>
        </w:trPr>
        <w:tc>
          <w:tcPr>
            <w:tcW w:w="1129" w:type="dxa"/>
            <w:vMerge w:val="restart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225EA314" w14:textId="77777777" w:rsidR="004E5CC8" w:rsidRPr="007E39B6" w:rsidRDefault="004E5CC8">
            <w:pPr>
              <w:spacing w:after="0" w:line="276" w:lineRule="exact"/>
              <w:ind w:left="221"/>
              <w:rPr>
                <w:sz w:val="24"/>
                <w:szCs w:val="24"/>
              </w:rPr>
            </w:pPr>
          </w:p>
          <w:p w14:paraId="23A2F2A9" w14:textId="77777777" w:rsidR="004E5CC8" w:rsidRPr="007E39B6" w:rsidRDefault="007E39B6">
            <w:pPr>
              <w:spacing w:before="178" w:after="0" w:line="276" w:lineRule="exact"/>
              <w:ind w:left="221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8"/>
                <w:sz w:val="24"/>
                <w:szCs w:val="24"/>
              </w:rPr>
              <w:t>Unidad</w:t>
            </w:r>
          </w:p>
        </w:tc>
        <w:tc>
          <w:tcPr>
            <w:tcW w:w="3620" w:type="dxa"/>
            <w:vMerge w:val="restart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3D44004E" w14:textId="77777777" w:rsidR="004E5CC8" w:rsidRPr="007E39B6" w:rsidRDefault="004E5CC8">
            <w:pPr>
              <w:spacing w:after="0" w:line="276" w:lineRule="exact"/>
              <w:ind w:left="1498"/>
              <w:rPr>
                <w:sz w:val="24"/>
                <w:szCs w:val="24"/>
              </w:rPr>
            </w:pPr>
          </w:p>
          <w:p w14:paraId="74CC920A" w14:textId="77777777" w:rsidR="004E5CC8" w:rsidRPr="007E39B6" w:rsidRDefault="007E39B6">
            <w:pPr>
              <w:spacing w:before="178" w:after="0" w:line="276" w:lineRule="exact"/>
              <w:ind w:left="1498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5"/>
                <w:sz w:val="24"/>
                <w:szCs w:val="24"/>
              </w:rPr>
              <w:t>Temas</w:t>
            </w:r>
          </w:p>
        </w:tc>
        <w:tc>
          <w:tcPr>
            <w:tcW w:w="10400" w:type="dxa"/>
            <w:gridSpan w:val="3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670B8470" w14:textId="77777777" w:rsidR="004E5CC8" w:rsidRPr="007E39B6" w:rsidRDefault="007E39B6">
            <w:pPr>
              <w:spacing w:before="171" w:after="0" w:line="276" w:lineRule="exact"/>
              <w:ind w:left="4656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6"/>
                <w:sz w:val="24"/>
                <w:szCs w:val="24"/>
              </w:rPr>
              <w:t>Contenidos</w:t>
            </w:r>
          </w:p>
        </w:tc>
        <w:tc>
          <w:tcPr>
            <w:tcW w:w="3800" w:type="dxa"/>
            <w:vMerge w:val="restart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3FE4B1CD" w14:textId="77777777" w:rsidR="004E5CC8" w:rsidRPr="007E39B6" w:rsidRDefault="004E5CC8">
            <w:pPr>
              <w:spacing w:after="0" w:line="276" w:lineRule="exact"/>
              <w:ind w:left="1324"/>
              <w:rPr>
                <w:sz w:val="24"/>
                <w:szCs w:val="24"/>
              </w:rPr>
            </w:pPr>
          </w:p>
          <w:p w14:paraId="4385DBA4" w14:textId="77777777" w:rsidR="004E5CC8" w:rsidRPr="007E39B6" w:rsidRDefault="007E39B6">
            <w:pPr>
              <w:spacing w:before="34" w:after="0" w:line="276" w:lineRule="exact"/>
              <w:ind w:left="1324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9"/>
                <w:sz w:val="24"/>
                <w:szCs w:val="24"/>
              </w:rPr>
              <w:t>Indicadores</w:t>
            </w:r>
          </w:p>
          <w:p w14:paraId="0147F813" w14:textId="77777777" w:rsidR="004E5CC8" w:rsidRPr="007E39B6" w:rsidRDefault="007E39B6">
            <w:pPr>
              <w:spacing w:before="12" w:after="0" w:line="276" w:lineRule="exact"/>
              <w:ind w:left="1494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90"/>
                <w:sz w:val="24"/>
                <w:szCs w:val="24"/>
              </w:rPr>
              <w:t>de logro</w:t>
            </w:r>
          </w:p>
        </w:tc>
        <w:tc>
          <w:tcPr>
            <w:tcW w:w="3780" w:type="dxa"/>
            <w:vMerge w:val="restart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4104AE0B" w14:textId="77777777" w:rsidR="004E5CC8" w:rsidRPr="007E39B6" w:rsidRDefault="004E5CC8">
            <w:pPr>
              <w:spacing w:after="0" w:line="276" w:lineRule="exact"/>
              <w:ind w:left="804"/>
              <w:rPr>
                <w:sz w:val="24"/>
                <w:szCs w:val="24"/>
              </w:rPr>
            </w:pPr>
          </w:p>
          <w:p w14:paraId="6B95BE3A" w14:textId="77777777" w:rsidR="004E5CC8" w:rsidRPr="007E39B6" w:rsidRDefault="007E39B6">
            <w:pPr>
              <w:spacing w:before="34" w:after="0" w:line="276" w:lineRule="exact"/>
              <w:ind w:left="804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9"/>
                <w:sz w:val="24"/>
                <w:szCs w:val="24"/>
              </w:rPr>
              <w:t>Actividades sugeridas</w:t>
            </w:r>
          </w:p>
          <w:p w14:paraId="6AAFA164" w14:textId="77777777" w:rsidR="004E5CC8" w:rsidRPr="007E39B6" w:rsidRDefault="007E39B6">
            <w:pPr>
              <w:spacing w:before="12" w:after="0" w:line="276" w:lineRule="exact"/>
              <w:ind w:left="1197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91"/>
                <w:sz w:val="24"/>
                <w:szCs w:val="24"/>
              </w:rPr>
              <w:t>de evaluación</w:t>
            </w:r>
          </w:p>
        </w:tc>
      </w:tr>
      <w:tr w:rsidR="004E5CC8" w:rsidRPr="007E39B6" w14:paraId="305BDD59" w14:textId="77777777">
        <w:trPr>
          <w:trHeight w:hRule="exact" w:val="661"/>
        </w:trPr>
        <w:tc>
          <w:tcPr>
            <w:tcW w:w="1129" w:type="dxa"/>
            <w:vMerge/>
            <w:tcBorders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270638A2" w14:textId="77777777" w:rsidR="004E5CC8" w:rsidRPr="007E39B6" w:rsidRDefault="004E5CC8"/>
        </w:tc>
        <w:tc>
          <w:tcPr>
            <w:tcW w:w="3620" w:type="dxa"/>
            <w:vMerge/>
            <w:tcBorders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34B76ECD" w14:textId="77777777" w:rsidR="004E5CC8" w:rsidRPr="007E39B6" w:rsidRDefault="004E5CC8"/>
        </w:tc>
        <w:tc>
          <w:tcPr>
            <w:tcW w:w="318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7C22810A" w14:textId="77777777" w:rsidR="004E5CC8" w:rsidRPr="007E39B6" w:rsidRDefault="007E39B6">
            <w:pPr>
              <w:spacing w:before="189" w:after="0" w:line="276" w:lineRule="exact"/>
              <w:ind w:left="923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8"/>
                <w:sz w:val="24"/>
                <w:szCs w:val="24"/>
              </w:rPr>
              <w:t>Conceptuales</w:t>
            </w:r>
          </w:p>
        </w:tc>
        <w:tc>
          <w:tcPr>
            <w:tcW w:w="344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52BD6347" w14:textId="77777777" w:rsidR="004E5CC8" w:rsidRPr="007E39B6" w:rsidRDefault="007E39B6">
            <w:pPr>
              <w:spacing w:before="189" w:after="0" w:line="276" w:lineRule="exact"/>
              <w:ind w:left="894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9"/>
                <w:sz w:val="24"/>
                <w:szCs w:val="24"/>
              </w:rPr>
              <w:t>Procedimentales</w:t>
            </w:r>
          </w:p>
        </w:tc>
        <w:tc>
          <w:tcPr>
            <w:tcW w:w="378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4696845E" w14:textId="77777777" w:rsidR="004E5CC8" w:rsidRPr="007E39B6" w:rsidRDefault="007E39B6">
            <w:pPr>
              <w:spacing w:before="189" w:after="0" w:line="276" w:lineRule="exact"/>
              <w:ind w:left="1248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90"/>
                <w:sz w:val="24"/>
                <w:szCs w:val="24"/>
              </w:rPr>
              <w:t>Actitudinales</w:t>
            </w:r>
          </w:p>
        </w:tc>
        <w:tc>
          <w:tcPr>
            <w:tcW w:w="3800" w:type="dxa"/>
            <w:vMerge/>
            <w:tcBorders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1760E15E" w14:textId="77777777" w:rsidR="004E5CC8" w:rsidRPr="007E39B6" w:rsidRDefault="004E5CC8"/>
        </w:tc>
        <w:tc>
          <w:tcPr>
            <w:tcW w:w="3780" w:type="dxa"/>
            <w:vMerge/>
            <w:tcBorders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7AB2971B" w14:textId="77777777" w:rsidR="004E5CC8" w:rsidRPr="007E39B6" w:rsidRDefault="004E5CC8"/>
        </w:tc>
      </w:tr>
      <w:tr w:rsidR="004E5CC8" w:rsidRPr="007E39B6" w14:paraId="4FD188B7" w14:textId="77777777">
        <w:trPr>
          <w:trHeight w:hRule="exact" w:val="9551"/>
        </w:trPr>
        <w:tc>
          <w:tcPr>
            <w:tcW w:w="1129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4F476098" w14:textId="77777777" w:rsidR="004E5CC8" w:rsidRPr="007E39B6" w:rsidRDefault="007E39B6">
            <w:pPr>
              <w:spacing w:before="68" w:after="0" w:line="230" w:lineRule="exact"/>
              <w:ind w:left="512"/>
            </w:pPr>
            <w:r w:rsidRPr="007E39B6">
              <w:rPr>
                <w:rFonts w:ascii="Arial Bold" w:hAnsi="Arial Bold" w:cs="Arial Bold"/>
                <w:color w:val="7896AD"/>
                <w:w w:val="97"/>
                <w:sz w:val="20"/>
                <w:szCs w:val="20"/>
              </w:rPr>
              <w:t>3</w:t>
            </w:r>
          </w:p>
        </w:tc>
        <w:tc>
          <w:tcPr>
            <w:tcW w:w="362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00518914" w14:textId="77777777" w:rsidR="004E5CC8" w:rsidRPr="007E39B6" w:rsidRDefault="007E39B6">
            <w:pPr>
              <w:spacing w:before="68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87"/>
                <w:sz w:val="20"/>
                <w:szCs w:val="20"/>
              </w:rPr>
              <w:t>Cuerpos geométricos</w:t>
            </w:r>
          </w:p>
          <w:p w14:paraId="53048048" w14:textId="77777777" w:rsidR="004E5CC8" w:rsidRPr="007E39B6" w:rsidRDefault="007E39B6">
            <w:pPr>
              <w:spacing w:before="10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86"/>
                <w:sz w:val="20"/>
                <w:szCs w:val="20"/>
              </w:rPr>
              <w:t>Páginas 164-185</w:t>
            </w:r>
          </w:p>
          <w:p w14:paraId="6EBA36F3" w14:textId="77777777" w:rsidR="004E5CC8" w:rsidRPr="007E39B6" w:rsidRDefault="007E39B6">
            <w:pPr>
              <w:spacing w:before="10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91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7"/>
                <w:w w:val="91"/>
                <w:sz w:val="20"/>
                <w:szCs w:val="20"/>
              </w:rPr>
              <w:t xml:space="preserve"> Tipos de cuerpos geométricos</w:t>
            </w:r>
          </w:p>
          <w:p w14:paraId="78DB0CF9" w14:textId="77777777" w:rsidR="004E5CC8" w:rsidRPr="007E39B6" w:rsidRDefault="007E39B6">
            <w:pPr>
              <w:spacing w:before="10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6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6"/>
                <w:sz w:val="20"/>
                <w:szCs w:val="20"/>
              </w:rPr>
              <w:t xml:space="preserve"> Cilindro circular recto</w:t>
            </w:r>
          </w:p>
          <w:p w14:paraId="068DA0AD" w14:textId="77777777" w:rsidR="004E5CC8" w:rsidRPr="007E39B6" w:rsidRDefault="007E39B6">
            <w:pPr>
              <w:spacing w:before="10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7"/>
                <w:sz w:val="20"/>
                <w:szCs w:val="20"/>
              </w:rPr>
              <w:t xml:space="preserve"> Cono circular recto</w:t>
            </w:r>
          </w:p>
          <w:p w14:paraId="0259B5D6" w14:textId="77777777" w:rsidR="004E5CC8" w:rsidRPr="007E39B6" w:rsidRDefault="007E39B6">
            <w:pPr>
              <w:spacing w:before="10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4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4"/>
                <w:sz w:val="20"/>
                <w:szCs w:val="20"/>
              </w:rPr>
              <w:t xml:space="preserve"> Esfera</w:t>
            </w:r>
          </w:p>
          <w:p w14:paraId="46A193EE" w14:textId="77777777" w:rsidR="004E5CC8" w:rsidRPr="007E39B6" w:rsidRDefault="007E39B6">
            <w:pPr>
              <w:spacing w:before="10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6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6"/>
                <w:sz w:val="20"/>
                <w:szCs w:val="20"/>
              </w:rPr>
              <w:t xml:space="preserve"> Prisma recto</w:t>
            </w:r>
          </w:p>
          <w:p w14:paraId="3FB4EC5A" w14:textId="77777777" w:rsidR="004E5CC8" w:rsidRPr="007E39B6" w:rsidRDefault="007E39B6">
            <w:pPr>
              <w:spacing w:before="10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7"/>
                <w:sz w:val="20"/>
                <w:szCs w:val="20"/>
              </w:rPr>
              <w:t xml:space="preserve"> Pirámide recta</w:t>
            </w:r>
          </w:p>
        </w:tc>
        <w:tc>
          <w:tcPr>
            <w:tcW w:w="318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1ADC0FD7" w14:textId="77777777" w:rsidR="004E5CC8" w:rsidRPr="007E39B6" w:rsidRDefault="007E39B6">
            <w:pPr>
              <w:spacing w:before="68" w:after="0" w:line="230" w:lineRule="exact"/>
              <w:ind w:left="110"/>
            </w:pPr>
            <w:r w:rsidRPr="007E39B6">
              <w:rPr>
                <w:rFonts w:ascii="Arial" w:hAnsi="Arial" w:cs="Arial"/>
                <w:color w:val="628195"/>
                <w:spacing w:val="-3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 xml:space="preserve"> Cuerpos geométricos</w:t>
            </w:r>
          </w:p>
          <w:p w14:paraId="0758681A" w14:textId="77777777" w:rsidR="004E5CC8" w:rsidRPr="007E39B6" w:rsidRDefault="007E39B6">
            <w:pPr>
              <w:spacing w:before="10" w:after="0" w:line="230" w:lineRule="exact"/>
              <w:ind w:left="310"/>
            </w:pPr>
            <w:r w:rsidRPr="007E39B6">
              <w:rPr>
                <w:rFonts w:ascii="Arial" w:hAnsi="Arial" w:cs="Arial"/>
                <w:color w:val="2B2A29"/>
                <w:w w:val="114"/>
                <w:sz w:val="20"/>
                <w:szCs w:val="20"/>
              </w:rPr>
              <w:t>--</w:t>
            </w:r>
            <w:r w:rsidRPr="007E39B6">
              <w:rPr>
                <w:rFonts w:ascii="Arial" w:hAnsi="Arial" w:cs="Arial"/>
                <w:color w:val="2B2A29"/>
                <w:spacing w:val="-6"/>
                <w:sz w:val="20"/>
                <w:szCs w:val="20"/>
              </w:rPr>
              <w:t>Los sólidos:</w:t>
            </w:r>
          </w:p>
          <w:p w14:paraId="659E5B60" w14:textId="77777777" w:rsidR="004E5CC8" w:rsidRPr="007E39B6" w:rsidRDefault="007E39B6">
            <w:pPr>
              <w:spacing w:before="10" w:after="0" w:line="230" w:lineRule="exact"/>
              <w:ind w:left="490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--</w:t>
            </w: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Cilindro recto</w:t>
            </w:r>
          </w:p>
          <w:p w14:paraId="072458FB" w14:textId="77777777" w:rsidR="004E5CC8" w:rsidRPr="007E39B6" w:rsidRDefault="007E39B6">
            <w:pPr>
              <w:spacing w:before="10" w:after="0" w:line="230" w:lineRule="exact"/>
              <w:ind w:left="490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--</w:t>
            </w:r>
            <w:r w:rsidRPr="007E39B6">
              <w:rPr>
                <w:rFonts w:ascii="Arial" w:hAnsi="Arial" w:cs="Arial"/>
                <w:color w:val="2B2A29"/>
                <w:spacing w:val="-7"/>
                <w:w w:val="95"/>
                <w:sz w:val="20"/>
                <w:szCs w:val="20"/>
              </w:rPr>
              <w:t>Esfera</w:t>
            </w:r>
          </w:p>
          <w:p w14:paraId="18764644" w14:textId="77777777" w:rsidR="004E5CC8" w:rsidRPr="007E39B6" w:rsidRDefault="007E39B6">
            <w:pPr>
              <w:spacing w:before="10" w:after="0" w:line="230" w:lineRule="exact"/>
              <w:ind w:left="490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--</w:t>
            </w:r>
            <w:r w:rsidRPr="007E39B6">
              <w:rPr>
                <w:rFonts w:ascii="Arial" w:hAnsi="Arial" w:cs="Arial"/>
                <w:color w:val="2B2A29"/>
                <w:spacing w:val="-6"/>
                <w:sz w:val="20"/>
                <w:szCs w:val="20"/>
              </w:rPr>
              <w:t>Cono recto</w:t>
            </w:r>
          </w:p>
          <w:p w14:paraId="0C725135" w14:textId="77777777" w:rsidR="004E5CC8" w:rsidRPr="007E39B6" w:rsidRDefault="007E39B6">
            <w:pPr>
              <w:spacing w:before="10" w:after="0" w:line="230" w:lineRule="exact"/>
              <w:ind w:left="490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--</w:t>
            </w:r>
            <w:r w:rsidRPr="007E39B6">
              <w:rPr>
                <w:rFonts w:ascii="Arial" w:hAnsi="Arial" w:cs="Arial"/>
                <w:color w:val="2B2A29"/>
                <w:spacing w:val="-6"/>
                <w:sz w:val="20"/>
                <w:szCs w:val="20"/>
              </w:rPr>
              <w:t>Prismas</w:t>
            </w:r>
          </w:p>
          <w:p w14:paraId="18A22211" w14:textId="77777777" w:rsidR="004E5CC8" w:rsidRPr="007E39B6" w:rsidRDefault="007E39B6">
            <w:pPr>
              <w:spacing w:before="10" w:after="0" w:line="230" w:lineRule="exact"/>
              <w:ind w:left="490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--Pirámides</w:t>
            </w:r>
          </w:p>
        </w:tc>
        <w:tc>
          <w:tcPr>
            <w:tcW w:w="344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1F01A86A" w14:textId="77777777" w:rsidR="004E5CC8" w:rsidRPr="007E39B6" w:rsidRDefault="007E39B6">
            <w:pPr>
              <w:spacing w:before="68" w:after="0" w:line="230" w:lineRule="exact"/>
              <w:ind w:left="116"/>
            </w:pPr>
            <w:r w:rsidRPr="007E39B6">
              <w:rPr>
                <w:rFonts w:ascii="Arial" w:hAnsi="Arial" w:cs="Arial"/>
                <w:color w:val="628195"/>
                <w:spacing w:val="-5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 xml:space="preserve"> Caracterización de los diferentes</w:t>
            </w:r>
          </w:p>
          <w:p w14:paraId="1DA6B3DD" w14:textId="77777777" w:rsidR="004E5CC8" w:rsidRPr="007E39B6" w:rsidRDefault="007E39B6">
            <w:pPr>
              <w:spacing w:before="10" w:after="0" w:line="230" w:lineRule="exact"/>
              <w:ind w:left="286"/>
            </w:pPr>
            <w:r w:rsidRPr="007E39B6">
              <w:rPr>
                <w:rFonts w:ascii="Arial" w:hAnsi="Arial" w:cs="Arial"/>
                <w:color w:val="2B2A29"/>
                <w:spacing w:val="-7"/>
                <w:sz w:val="20"/>
                <w:szCs w:val="20"/>
              </w:rPr>
              <w:t>cuerpos geométricos.</w:t>
            </w:r>
          </w:p>
          <w:p w14:paraId="1F4EF875" w14:textId="77777777" w:rsidR="004E5CC8" w:rsidRPr="007E39B6" w:rsidRDefault="007E39B6">
            <w:pPr>
              <w:spacing w:before="128" w:after="0" w:line="226" w:lineRule="exact"/>
              <w:ind w:left="116"/>
            </w:pPr>
            <w:r w:rsidRPr="007E39B6">
              <w:rPr>
                <w:rFonts w:ascii="Arial" w:hAnsi="Arial" w:cs="Arial"/>
                <w:color w:val="628195"/>
                <w:spacing w:val="-4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4"/>
                <w:sz w:val="19"/>
                <w:szCs w:val="19"/>
              </w:rPr>
              <w:t xml:space="preserve"> Construcción de cuerpos geométricos.</w:t>
            </w:r>
          </w:p>
          <w:p w14:paraId="339E6BCF" w14:textId="77777777" w:rsidR="004E5CC8" w:rsidRPr="007E39B6" w:rsidRDefault="007E39B6">
            <w:pPr>
              <w:spacing w:before="124" w:after="0" w:line="230" w:lineRule="exact"/>
              <w:ind w:left="116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Determinación del volumen de los</w:t>
            </w:r>
          </w:p>
          <w:p w14:paraId="5F9AACBA" w14:textId="77777777" w:rsidR="004E5CC8" w:rsidRPr="007E39B6" w:rsidRDefault="007E39B6">
            <w:pPr>
              <w:spacing w:before="10" w:after="0" w:line="230" w:lineRule="exact"/>
              <w:ind w:left="286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cuerpos geométricos.</w:t>
            </w:r>
          </w:p>
          <w:p w14:paraId="4BE1552E" w14:textId="77777777" w:rsidR="004E5CC8" w:rsidRPr="007E39B6" w:rsidRDefault="007E39B6">
            <w:pPr>
              <w:spacing w:before="123" w:after="0" w:line="230" w:lineRule="exact"/>
              <w:ind w:left="116"/>
            </w:pPr>
            <w:r w:rsidRPr="007E39B6">
              <w:rPr>
                <w:rFonts w:ascii="Arial" w:hAnsi="Arial" w:cs="Arial"/>
                <w:color w:val="628195"/>
                <w:spacing w:val="1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1"/>
                <w:sz w:val="20"/>
                <w:szCs w:val="20"/>
              </w:rPr>
              <w:t xml:space="preserve"> Resolución de problemas que</w:t>
            </w:r>
          </w:p>
          <w:p w14:paraId="1E8D97FC" w14:textId="77777777" w:rsidR="004E5CC8" w:rsidRPr="007E39B6" w:rsidRDefault="007E39B6">
            <w:pPr>
              <w:spacing w:before="10" w:after="0" w:line="230" w:lineRule="exact"/>
              <w:ind w:left="286"/>
            </w:pPr>
            <w:r w:rsidRPr="007E39B6">
              <w:rPr>
                <w:rFonts w:ascii="Arial" w:hAnsi="Arial" w:cs="Arial"/>
                <w:color w:val="2B2A29"/>
                <w:spacing w:val="-7"/>
                <w:sz w:val="20"/>
                <w:szCs w:val="20"/>
              </w:rPr>
              <w:t>involucran el volumen de los sólidos.</w:t>
            </w:r>
          </w:p>
        </w:tc>
        <w:tc>
          <w:tcPr>
            <w:tcW w:w="378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390C62F5" w14:textId="77777777" w:rsidR="004E5CC8" w:rsidRPr="007E39B6" w:rsidRDefault="007E39B6">
            <w:pPr>
              <w:spacing w:before="68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6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6"/>
                <w:sz w:val="20"/>
                <w:szCs w:val="20"/>
              </w:rPr>
              <w:t xml:space="preserve"> Interés al caracterizar diferentes</w:t>
            </w:r>
          </w:p>
          <w:p w14:paraId="2B3D24A0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7"/>
                <w:sz w:val="20"/>
                <w:szCs w:val="20"/>
              </w:rPr>
              <w:t>cuerpos geométricos.</w:t>
            </w:r>
          </w:p>
          <w:p w14:paraId="63B2DCDF" w14:textId="77777777" w:rsidR="004E5CC8" w:rsidRPr="007E39B6" w:rsidRDefault="007E39B6">
            <w:pPr>
              <w:spacing w:before="124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1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1"/>
                <w:sz w:val="20"/>
                <w:szCs w:val="20"/>
              </w:rPr>
              <w:t xml:space="preserve"> Creatividad al construir</w:t>
            </w:r>
          </w:p>
          <w:p w14:paraId="5FD0538A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cuerpos geométricos.</w:t>
            </w:r>
          </w:p>
          <w:p w14:paraId="5621D0FD" w14:textId="77777777" w:rsidR="004E5CC8" w:rsidRPr="007E39B6" w:rsidRDefault="007E39B6">
            <w:pPr>
              <w:spacing w:before="123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Destreza al determinar el volumen de</w:t>
            </w:r>
          </w:p>
          <w:p w14:paraId="6A5B5D6A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los cuerpos geométricos.</w:t>
            </w:r>
          </w:p>
          <w:p w14:paraId="4E1B8DBD" w14:textId="77777777" w:rsidR="004E5CC8" w:rsidRPr="007E39B6" w:rsidRDefault="007E39B6">
            <w:pPr>
              <w:spacing w:before="123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7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7"/>
                <w:sz w:val="20"/>
                <w:szCs w:val="20"/>
              </w:rPr>
              <w:t xml:space="preserve"> Confianza al resolver problemas</w:t>
            </w:r>
          </w:p>
          <w:p w14:paraId="12196A86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7"/>
                <w:sz w:val="20"/>
                <w:szCs w:val="20"/>
              </w:rPr>
              <w:t>que involucran el volumen de los</w:t>
            </w:r>
          </w:p>
          <w:p w14:paraId="74184881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7"/>
                <w:sz w:val="20"/>
                <w:szCs w:val="20"/>
              </w:rPr>
              <w:t>cuerpos geométricos.</w:t>
            </w:r>
          </w:p>
        </w:tc>
        <w:tc>
          <w:tcPr>
            <w:tcW w:w="380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62A2750C" w14:textId="77777777" w:rsidR="004E5CC8" w:rsidRPr="007E39B6" w:rsidRDefault="007E39B6">
            <w:pPr>
              <w:spacing w:before="68" w:after="0" w:line="230" w:lineRule="exact"/>
              <w:ind w:left="123"/>
            </w:pPr>
            <w:r w:rsidRPr="007E39B6">
              <w:rPr>
                <w:rFonts w:ascii="Arial" w:hAnsi="Arial" w:cs="Arial"/>
                <w:color w:val="628195"/>
                <w:spacing w:val="-3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 xml:space="preserve"> Caracteriza, según los elementos, los</w:t>
            </w:r>
          </w:p>
          <w:p w14:paraId="0D7134B0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cuerpos geométricos.</w:t>
            </w:r>
          </w:p>
          <w:p w14:paraId="4AFF09EC" w14:textId="77777777" w:rsidR="004E5CC8" w:rsidRPr="007E39B6" w:rsidRDefault="007E39B6">
            <w:pPr>
              <w:spacing w:before="124" w:after="0" w:line="230" w:lineRule="exact"/>
              <w:ind w:left="123"/>
            </w:pPr>
            <w:r w:rsidRPr="007E39B6">
              <w:rPr>
                <w:rFonts w:ascii="Arial" w:hAnsi="Arial" w:cs="Arial"/>
                <w:color w:val="628195"/>
                <w:spacing w:val="-3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 xml:space="preserve"> Construye cuerpos geométricos a partir</w:t>
            </w:r>
          </w:p>
          <w:p w14:paraId="352C6F3D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de modelos.</w:t>
            </w:r>
          </w:p>
          <w:p w14:paraId="04B43C19" w14:textId="77777777" w:rsidR="004E5CC8" w:rsidRPr="007E39B6" w:rsidRDefault="007E39B6">
            <w:pPr>
              <w:spacing w:before="123" w:after="0" w:line="230" w:lineRule="exact"/>
              <w:ind w:left="123"/>
            </w:pPr>
            <w:r w:rsidRPr="007E39B6">
              <w:rPr>
                <w:rFonts w:ascii="Arial" w:hAnsi="Arial" w:cs="Arial"/>
                <w:color w:val="628195"/>
                <w:spacing w:val="-1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1"/>
                <w:sz w:val="20"/>
                <w:szCs w:val="20"/>
              </w:rPr>
              <w:t xml:space="preserve"> Calcula por medio de la fórmula el</w:t>
            </w:r>
          </w:p>
          <w:p w14:paraId="117242C2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volumen de los cuerpos geométricos.</w:t>
            </w:r>
          </w:p>
          <w:p w14:paraId="6777BE60" w14:textId="77777777" w:rsidR="004E5CC8" w:rsidRPr="007E39B6" w:rsidRDefault="007E39B6">
            <w:pPr>
              <w:spacing w:before="123" w:after="0" w:line="230" w:lineRule="exact"/>
              <w:ind w:left="123"/>
            </w:pPr>
            <w:r w:rsidRPr="007E39B6">
              <w:rPr>
                <w:rFonts w:ascii="Arial" w:hAnsi="Arial" w:cs="Arial"/>
                <w:color w:val="628195"/>
                <w:spacing w:val="-3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 xml:space="preserve"> Resuelve, con confianza, problemas de</w:t>
            </w:r>
          </w:p>
          <w:p w14:paraId="77CF6806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volumen de los cuerpos geométricos.</w:t>
            </w:r>
          </w:p>
        </w:tc>
        <w:tc>
          <w:tcPr>
            <w:tcW w:w="378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6AD6B7BF" w14:textId="77777777" w:rsidR="004E5CC8" w:rsidRPr="007E39B6" w:rsidRDefault="007E39B6">
            <w:pPr>
              <w:spacing w:before="68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3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 xml:space="preserve"> Investiga, a través de la web, textos u</w:t>
            </w:r>
          </w:p>
          <w:p w14:paraId="4A54071B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otros recursos las características de los</w:t>
            </w:r>
          </w:p>
          <w:p w14:paraId="14A1863B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cuerpos geométricos.</w:t>
            </w:r>
          </w:p>
          <w:p w14:paraId="13A73CBC" w14:textId="77777777" w:rsidR="004E5CC8" w:rsidRPr="007E39B6" w:rsidRDefault="007E39B6">
            <w:pPr>
              <w:spacing w:before="124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Personifica cilindros, esferas, conos</w:t>
            </w:r>
          </w:p>
          <w:p w14:paraId="11D1ADB9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rectos y expone sus elementos.</w:t>
            </w:r>
          </w:p>
          <w:p w14:paraId="3402593D" w14:textId="77777777" w:rsidR="004E5CC8" w:rsidRPr="007E39B6" w:rsidRDefault="007E39B6">
            <w:pPr>
              <w:spacing w:before="123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Construye, con material didáctico,</w:t>
            </w:r>
          </w:p>
          <w:p w14:paraId="59265A7E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los cuerpos geométricos y marca</w:t>
            </w:r>
          </w:p>
          <w:p w14:paraId="2F6A6BBE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sus elementos.</w:t>
            </w:r>
          </w:p>
          <w:p w14:paraId="20B414F1" w14:textId="77777777" w:rsidR="004E5CC8" w:rsidRPr="007E39B6" w:rsidRDefault="007E39B6">
            <w:pPr>
              <w:spacing w:before="123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2"/>
                <w:sz w:val="20"/>
                <w:szCs w:val="20"/>
              </w:rPr>
              <w:t xml:space="preserve"> Participa en talleres, en el aula,</w:t>
            </w:r>
          </w:p>
          <w:p w14:paraId="37942EE1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sobre el cálculo de volumen de los</w:t>
            </w:r>
          </w:p>
          <w:p w14:paraId="4AD73299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cuerpos geométricos.</w:t>
            </w:r>
          </w:p>
          <w:p w14:paraId="3CBCEEA6" w14:textId="77777777" w:rsidR="004E5CC8" w:rsidRPr="007E39B6" w:rsidRDefault="007E39B6">
            <w:pPr>
              <w:spacing w:before="124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Resuelve, en equipo, problemas de</w:t>
            </w:r>
          </w:p>
          <w:p w14:paraId="371C32B1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volumen de cuerpos geométricos.</w:t>
            </w:r>
          </w:p>
        </w:tc>
      </w:tr>
    </w:tbl>
    <w:p w14:paraId="3476BB35" w14:textId="77777777" w:rsidR="004E5CC8" w:rsidRDefault="004E5CC8">
      <w:pPr>
        <w:spacing w:after="0" w:line="276" w:lineRule="exact"/>
        <w:ind w:left="17427"/>
        <w:rPr>
          <w:sz w:val="24"/>
          <w:szCs w:val="24"/>
        </w:rPr>
      </w:pPr>
    </w:p>
    <w:p w14:paraId="49F8BB37" w14:textId="77777777" w:rsidR="004E5CC8" w:rsidRDefault="007E39B6">
      <w:pPr>
        <w:tabs>
          <w:tab w:val="left" w:pos="23202"/>
        </w:tabs>
        <w:spacing w:before="165" w:after="0" w:line="276" w:lineRule="exact"/>
        <w:ind w:left="17427"/>
      </w:pPr>
      <w:r>
        <w:rPr>
          <w:rFonts w:ascii="Arial" w:hAnsi="Arial" w:cs="Arial"/>
          <w:color w:val="2B2A29"/>
          <w:spacing w:val="-7"/>
          <w:w w:val="86"/>
          <w:sz w:val="18"/>
          <w:szCs w:val="18"/>
        </w:rPr>
        <w:t>© Santillana S. A. Prohibida su fotocopia. Ley de Derechos de Autor n.° 15/1994.</w:t>
      </w:r>
      <w:r>
        <w:rPr>
          <w:rFonts w:ascii="Arial" w:hAnsi="Arial" w:cs="Arial"/>
          <w:color w:val="FEFFFF"/>
          <w:sz w:val="24"/>
          <w:szCs w:val="24"/>
        </w:rPr>
        <w:tab/>
      </w:r>
      <w:r>
        <w:rPr>
          <w:rFonts w:ascii="Arial" w:hAnsi="Arial" w:cs="Arial"/>
          <w:color w:val="FEFFFF"/>
          <w:w w:val="107"/>
          <w:sz w:val="24"/>
          <w:szCs w:val="24"/>
        </w:rPr>
        <w:t>7</w:t>
      </w:r>
    </w:p>
    <w:p w14:paraId="66331A73" w14:textId="77777777" w:rsidR="004E5CC8" w:rsidRDefault="002B189D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</w:rPr>
        <w:pict w14:anchorId="79040CB1">
          <v:shape id="_x0000_s1133" style="position:absolute;margin-left:1146.1pt;margin-top:754.05pt;width:35.35pt;height:38pt;z-index:-90;mso-position-horizontal-relative:page;mso-position-vertical-relative:page" coordsize="707,761" o:allowincell="f" path="m,761l84,,625,r82,761l707,761e" fillcolor="#0090ba" stroked="f">
            <v:path arrowok="t"/>
            <w10:wrap anchorx="page" anchory="page"/>
          </v:shape>
        </w:pict>
      </w:r>
      <w:r>
        <w:rPr>
          <w:noProof/>
        </w:rPr>
        <w:pict w14:anchorId="2B67E401">
          <v:shape id="_x0000_s1132" style="position:absolute;margin-left:47.45pt;margin-top:760.05pt;width:12.85pt;height:3.25pt;z-index:-89;mso-position-horizontal-relative:page;mso-position-vertical-relative:page" coordsize="258,66" o:allowincell="f" path="m5,66l,34,23,22,35,18,71,7,108,1,118,r10,l131,r9,l150,1r37,6l223,18r12,4l258,34r-5,30l237,55,219,48,209,43,198,39,186,35,175,31,153,27,130,25r-24,2l83,31,72,35,61,39,50,43,39,48,21,56r,e" fillcolor="#0090ba" stroked="f">
            <v:path arrowok="t"/>
            <w10:wrap anchorx="page" anchory="page"/>
          </v:shape>
        </w:pict>
      </w:r>
      <w:r>
        <w:rPr>
          <w:noProof/>
        </w:rPr>
        <w:pict w14:anchorId="4BA2BE06">
          <v:shape id="_x0000_s1131" style="position:absolute;margin-left:59.85pt;margin-top:759.75pt;width:5.3pt;height:7pt;z-index:-88;mso-position-horizontal-relative:page;mso-position-vertical-relative:page" coordsize="107,141" o:allowincell="f" path="m,141l24,,78,r29,141l107,141e" fillcolor="#0090ba" stroked="f">
            <v:path arrowok="t"/>
            <w10:wrap anchorx="page" anchory="page"/>
          </v:shape>
        </w:pict>
      </w:r>
      <w:r>
        <w:rPr>
          <w:noProof/>
        </w:rPr>
        <w:pict w14:anchorId="3D60C6D8">
          <v:shape id="_x0000_s1130" style="position:absolute;margin-left:42.5pt;margin-top:759.75pt;width:5.3pt;height:7pt;z-index:-87;mso-position-horizontal-relative:page;mso-position-vertical-relative:page" coordsize="106,141" o:allowincell="f" path="m,141l29,,82,r24,141l106,141e" fillcolor="#0090ba" stroked="f">
            <v:path arrowok="t"/>
            <w10:wrap anchorx="page" anchory="page"/>
          </v:shape>
        </w:pict>
      </w:r>
      <w:r>
        <w:rPr>
          <w:noProof/>
        </w:rPr>
        <w:pict w14:anchorId="44B91E11">
          <v:shape id="_x0000_s1129" style="position:absolute;margin-left:66.95pt;margin-top:760.05pt;width:4.5pt;height:6.65pt;z-index:-86;mso-position-horizontal-relative:page;mso-position-vertical-relative:page" coordsize="91,134" o:allowincell="f" path="m,134l,3,15,,38,,52,,71,5r7,5l81,13r5,7l91,32r,9l91,50,87,63r-5,8l80,73r-4,4l67,82,51,87r-13,l32,87,28,86,32,63r5,l43,63,53,60r5,-4l60,53r3,-6l63,42r,-4l61,32,59,29,54,25,46,23r-7,l32,23r-4,l28,63r4,l28,86r,48l28,134e" fillcolor="#2b2a29" stroked="f">
            <v:path arrowok="t"/>
            <w10:wrap anchorx="page" anchory="page"/>
          </v:shape>
        </w:pict>
      </w:r>
      <w:r>
        <w:rPr>
          <w:noProof/>
        </w:rPr>
        <w:pict w14:anchorId="0CC3449A">
          <v:shape id="_x0000_s1128" style="position:absolute;margin-left:71.95pt;margin-top:761.9pt;width:4.35pt;height:4.9pt;z-index:-85;mso-position-horizontal-relative:page;mso-position-vertical-relative:page" coordsize="88,98" o:allowincell="f" path="m32,98r-7,l16,95,11,91,5,83,,67,,56,,,28,r,52l28,57r2,8l32,70r3,2l37,73r4,1l46,74r5,-2l55,69r2,-3l59,61r,-4l59,,87,r,65l87,83r1,13l63,96,62,83r-4,5l48,95,38,98r,e" fillcolor="#2b2a29" stroked="f">
            <v:path arrowok="t"/>
            <w10:wrap anchorx="page" anchory="page"/>
          </v:shape>
        </w:pict>
      </w:r>
      <w:r>
        <w:rPr>
          <w:noProof/>
        </w:rPr>
        <w:pict w14:anchorId="3A2B73EE">
          <v:polyline id="_x0000_s1127" style="position:absolute;z-index:-84;mso-position-horizontal-relative:page;mso-position-vertical-relative:page" points="79.25pt,766.8pt,78.7pt,766.8pt,78pt,766.55pt,77.6pt,766.3pt,77.15pt,765.8pt,76.85pt,764.9pt,76.8pt,764.35pt,76.85pt,763.9pt,77.1pt,763pt,77.5pt,762.45pt,77.9pt,762.15pt,78.3pt,761.95pt,78.85pt,761.8pt,78.95pt,762.8pt,78.75pt,762.85pt,78.5pt,763pt,78.3pt,763.3pt,78.2pt,763.6pt,78.15pt,763.75pt,79.85pt,763.75pt,79.85pt,763.6pt,79.75pt,763.3pt,79.65pt,763.05pt,79.5pt,762.95pt,79.35pt,762.85pt,79.15pt,762.8pt,78.95pt,762.8pt,78.85pt,761.8pt,79.15pt,761.8pt,79.4pt,761.8pt,79.85pt,761.9pt,80.25pt,762.1pt,80.55pt,762.4pt,80.9pt,762.9pt,81.15pt,763.75pt,81.15pt,764.2pt,81.15pt,764.55pt,81.1pt,764.8pt,78.15pt,764.8pt,78.2pt,764.9pt,78.25pt,765.1pt,78.35pt,765.25pt,78.5pt,765.4pt,78.75pt,765.55pt,79.2pt,765.7pt,79.45pt,765.7pt,80.15pt,765.65pt,80.75pt,765.5pt,80.9pt,766.5pt,80.15pt,766.75pt,80.15pt,766.75pt" coordsize="87,100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300B3CD7">
          <v:polyline id="_x0000_s1126" style="position:absolute;z-index:-83;mso-position-horizontal-relative:page;mso-position-vertical-relative:page" points="81.85pt,766.7pt,81.85pt,763.45pt,81.85pt,762.6pt,81.8pt,761.9pt,83.05pt,761.9pt,83.1pt,762.55pt,83.2pt,762.45pt,83.45pt,762.2pt,83.8pt,761.95pt,84.25pt,761.8pt,84.55pt,761.8pt,84.9pt,761.8pt,85.35pt,762pt,85.6pt,762.2pt,85.9pt,762.55pt,86.15pt,763.35pt,86.2pt,763.85pt,86.2pt,766.7pt,84.75pt,766.7pt,84.75pt,764.05pt,84.75pt,763.8pt,84.65pt,763.45pt,84.55pt,763.2pt,84.45pt,763.1pt,84.3pt,763.05pt,84.15pt,763pt,83.9pt,763pt,83.65pt,763.1pt,83.5pt,763.25pt,83.35pt,763.45pt,83.3pt,763.55pt,83.25pt,763.7pt,83.25pt,763.95pt,83.25pt,766.7pt,83.25pt,766.7pt" coordsize="88,98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3A29D39B">
          <v:shape id="_x0000_s1125" style="position:absolute;margin-left:86.55pt;margin-top:760.5pt;width:3pt;height:6.2pt;z-index:-82;mso-position-horizontal-relative:page;mso-position-vertical-relative:page" coordsize="61,124" o:allowincell="f" path="m42,124r-7,l23,119r-3,-3l18,114r-3,-6l12,97r,-10l12,48,,48,,26r12,l12,8,41,r,26l61,26r,22l41,48r,39l42,93r2,4l45,98r3,1l50,100r7,l60,99r,23l53,124r,e" fillcolor="#2b2a29" stroked="f">
            <v:path arrowok="t"/>
            <w10:wrap anchorx="page" anchory="page"/>
          </v:shape>
        </w:pict>
      </w:r>
      <w:r>
        <w:rPr>
          <w:noProof/>
        </w:rPr>
        <w:pict w14:anchorId="71A7B06E">
          <v:shape id="_x0000_s1124" style="position:absolute;margin-left:89.85pt;margin-top:761.8pt;width:4.35pt;height:5pt;z-index:-81;mso-position-horizontal-relative:page;mso-position-vertical-relative:page" coordsize="88,100" o:allowincell="f" path="m50,100r-13,l23,95,16,90,7,80,,62,,51,,42,6,24,14,13,21,7,30,3,40,r2,20l38,21r-5,3l29,30r-2,6l27,39r34,l61,36,60,30,57,25,55,23,52,21,48,20r-6,l40,r7,l52,,62,2r8,4l76,12r7,10l87,39r1,9l87,55r,5l27,60r,2l28,66r2,3l33,72r6,3l49,78r5,l67,77,79,74r4,20l68,99r,e" fillcolor="#2b2a29" stroked="f">
            <v:path arrowok="t"/>
            <w10:wrap anchorx="page" anchory="page"/>
          </v:shape>
        </w:pict>
      </w:r>
      <w:r>
        <w:rPr>
          <w:noProof/>
        </w:rPr>
        <w:pict w14:anchorId="492864F8">
          <v:shape id="_x0000_s1123" style="position:absolute;margin-left:94.5pt;margin-top:761.75pt;width:3.45pt;height:5pt;z-index:-80;mso-position-horizontal-relative:page;mso-position-vertical-relative:page" coordsize="69,101" o:allowincell="f" path="m30,101r-9,l6,97,,94,5,73r5,3l23,80r7,l33,80r4,-1l40,78r2,-7l41,68,35,64,28,61,22,59,11,52,5,44,2,35r,-4l3,25,8,13,18,5,31,r8,l47,,60,3r5,2l60,26,57,24,46,21,40,20r-2,l34,22r-2,1l37,37r7,2l50,42r10,6l66,56r3,9l69,70r,7l65,85r-4,5l54,96r-15,5l39,101e" fillcolor="#2b2a29" stroked="f">
            <v:path arrowok="t"/>
            <w10:wrap anchorx="page" anchory="page"/>
          </v:shape>
        </w:pict>
      </w:r>
      <w:r>
        <w:rPr>
          <w:noProof/>
        </w:rPr>
        <w:pict w14:anchorId="2DB6656C">
          <v:shape id="_x0000_s1122" style="position:absolute;margin-left:99.55pt;margin-top:761.1pt;width:3.75pt;height:5.65pt;z-index:-79;mso-position-horizontal-relative:page;mso-position-vertical-relative:page" coordsize="76,113" o:allowincell="f" path="m31,113r-3,l22,111r-9,-4l5,97,,82,,73,,64,5,49,14,38,26,33r6,l40,33r8,3l51,40r2,1l53,,76,r,88l76,101r,10l56,111,55,100,46,92r3,-3l52,85r1,-2l53,80r,-3l53,65r,-2l52,60,50,56,46,53,42,51r-6,l33,52r-3,2l28,56r-3,5l23,68r,5l23,78r2,7l28,90r2,2l33,93r4,1l42,94r4,-2l55,100r-2,3l48,108r-6,3l34,113r,e" fillcolor="#2b2a29" stroked="f">
            <v:path arrowok="t"/>
            <w10:wrap anchorx="page" anchory="page"/>
          </v:shape>
        </w:pict>
      </w:r>
      <w:r>
        <w:rPr>
          <w:noProof/>
        </w:rPr>
        <w:pict w14:anchorId="495DA638">
          <v:polyline id="_x0000_s1121" style="position:absolute;z-index:-78;mso-position-horizontal-relative:page;mso-position-vertical-relative:page" points="105.75pt,766.8pt,105.3pt,766.75pt,104.75pt,766.55pt,104.45pt,766.4pt,104.1pt,766pt,103.85pt,765.3pt,103.8pt,764.85pt,103.85pt,764.45pt,104.05pt,763.75pt,104.35pt,763.3pt,104.65pt,763.05pt,105pt,762.9pt,105.4pt,762.8pt,105.5pt,763.6pt,105.35pt,763.65pt,105.15pt,763.75pt,105pt,763.95pt,104.9pt,764.25pt,104.9pt,764.35pt,106.2pt,764.35pt,106.2pt,764.25pt,106.15pt,764pt,106.05pt,763.8pt,105.95pt,763.7pt,105.85pt,763.65pt,105.7pt,763.6pt,105.5pt,763.6pt,105.4pt,762.8pt,105.65pt,762.8pt,105.85pt,762.8pt,106.25pt,762.9pt,106.55pt,763.05pt,106.8pt,763.25pt,107.1pt,763.7pt,107.25pt,764.35pt,107.3pt,764.7pt,107.25pt,765pt,107.25pt,765.2pt,104.9pt,765.2pt,104.95pt,765.45pt,105.05pt,765.55pt,105.15pt,765.7pt,105.35pt,765.8pt,105.7pt,765.9pt,105.9pt,765.9pt,106.45pt,765.9pt,106.95pt,765.75pt,107.05pt,766.55pt,106.45pt,766.75pt,106.45pt,766.75pt" coordsize="70,80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28BE7ED9">
          <v:shape id="_x0000_s1120" style="position:absolute;margin-left:107.45pt;margin-top:761.1pt;width:1.1pt;height:5.55pt;z-index:-77;mso-position-horizontal-relative:page;mso-position-vertical-relative:page" coordsize="23,111" o:allowincell="f" path="m,111l,,23,r,111l23,111e" fillcolor="#2b2a29" stroked="f">
            <v:path arrowok="t"/>
            <w10:wrap anchorx="page" anchory="page"/>
          </v:shape>
        </w:pict>
      </w:r>
      <w:r>
        <w:rPr>
          <w:noProof/>
        </w:rPr>
        <w:pict w14:anchorId="2F150FC4">
          <v:shape id="_x0000_s1119" style="position:absolute;margin-left:110.6pt;margin-top:759.95pt;width:4.35pt;height:6.8pt;z-index:-76;mso-position-horizontal-relative:page;mso-position-vertical-relative:page" coordsize="87,137" o:allowincell="f" path="m36,137r-11,l6,132,,129,6,104r6,3l28,112r9,l42,112r8,-2l54,108r2,-3l57,103r,-3l57,94,55,90,47,84,36,80,29,77,16,69,7,58,2,46r,-7l2,31,9,17,21,6,39,,49,,60,,76,4r5,2l75,30,71,28,58,24r-9,l44,24r-6,2l34,29r-2,2l31,33r,3l31,38r,3l34,45r9,6l54,56r8,3l74,67r8,10l86,89r1,7l86,104r-4,11l77,122r-10,8l48,137r,e" fillcolor="#2b2a29" stroked="f">
            <v:path arrowok="t"/>
            <w10:wrap anchorx="page" anchory="page"/>
          </v:shape>
        </w:pict>
      </w:r>
      <w:r>
        <w:rPr>
          <w:noProof/>
        </w:rPr>
        <w:pict w14:anchorId="560AB03D">
          <v:shape id="_x0000_s1118" style="position:absolute;margin-left:115.3pt;margin-top:761.75pt;width:4.2pt;height:5pt;z-index:-75;mso-position-horizontal-relative:page;mso-position-vertical-relative:page" coordsize="84,101" o:allowincell="f" path="m30,101r-7,l12,96,4,88,,78,,72,,67,2,59,6,52r5,-7l22,39,42,35,54,34r,-3l53,28,51,25,50,24,47,22,42,20r-5,l30,21,17,25r-5,3l7,8,12,5,30,,42,,53,,65,5r6,4l78,18r4,15l82,41r,35l82,89r2,10l58,99,56,89,47,79r3,-3l53,71r1,-2l55,67r,-13l49,54r-9,2l34,58r-3,2l29,63r-1,4l28,69r,3l29,75r2,2l33,79r4,1l39,80r3,l47,79r9,10l53,92r-5,5l38,101r,e" fillcolor="#2b2a29" stroked="f">
            <v:path arrowok="t"/>
            <w10:wrap anchorx="page" anchory="page"/>
          </v:shape>
        </w:pict>
      </w:r>
      <w:r>
        <w:rPr>
          <w:noProof/>
        </w:rPr>
        <w:pict w14:anchorId="7317EC6C">
          <v:polyline id="_x0000_s1117" style="position:absolute;z-index:-74;mso-position-horizontal-relative:page;mso-position-vertical-relative:page" points="123pt,766.7pt,122.8pt,766.7pt,122.4pt,766.6pt,122.05pt,766.45pt,121.75pt,766.15pt,121.6pt,765.95pt,121.55pt,766.6pt,120.3pt,766.6pt,120.35pt,766pt,120.35pt,765.2pt,120.35pt,759.6pt,121.8pt,759.6pt,121.8pt,762.35pt,122.25pt,762.95pt,122pt,763.15pt,121.85pt,763.45pt,121.8pt,763.6pt,121.8pt,763.7pt,121.8pt,763.85pt,121.8pt,764.55pt,121.8pt,764.7pt,121.8pt,764.85pt,121.85pt,764.95pt,122pt,765.2pt,122.2pt,765.4pt,122.5pt,765.55pt,122.65pt,765.55pt,122.75pt,765.55pt,122.95pt,765.5pt,123.15pt,765.4pt,123.3pt,765.25pt,123.5pt,765pt,123.6pt,764.5pt,123.65pt,764.2pt,123.6pt,763.9pt,123.5pt,763.45pt,123.3pt,763.15pt,123.15pt,763pt,123pt,762.9pt,122.75pt,762.85pt,122.65pt,762.85pt,122.5pt,762.85pt,122.25pt,762.95pt,121.8pt,762.35pt,121.9pt,762.2pt,122.2pt,761.95pt,122.55pt,761.8pt,122.95pt,761.7pt,123.2pt,761.7pt,123.4pt,761.7pt,123.75pt,761.8pt,124.1pt,761.95pt,124.4pt,762.2pt,124.8pt,762.7pt,125.05pt,763.6pt,125.05pt,764.1pt,125.05pt,764.75pt,124.7pt,765.7pt,124.1pt,766.35pt,123.4pt,766.7pt,123.4pt,766.7pt" coordsize="95,142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77D5EA62">
          <v:shape id="_x0000_s1116" style="position:absolute;margin-left:125.35pt;margin-top:761.8pt;width:4.35pt;height:5pt;z-index:-73;mso-position-horizontal-relative:page;mso-position-vertical-relative:page" coordsize="88,100" o:allowincell="f" path="m50,100r-12,l24,95,16,90,7,80,,62,,51,,42,6,24,14,13,21,7,30,3,40,r2,20l38,21r-4,3l29,30r-2,6l27,39r35,l61,36,60,30,57,25,55,23,52,21,48,20r-6,l40,r7,l53,r9,2l70,6r6,6l83,22r5,17l88,48r,7l87,60r-60,l27,62r2,4l31,69r3,3l39,75r10,3l54,78,68,77,79,74r4,20l68,99r,e" fillcolor="#2b2a29" stroked="f">
            <v:path arrowok="t"/>
            <w10:wrap anchorx="page" anchory="page"/>
          </v:shape>
        </w:pict>
      </w:r>
      <w:r>
        <w:rPr>
          <w:noProof/>
        </w:rPr>
        <w:pict w14:anchorId="648DBB3E">
          <v:shape id="_x0000_s1115" style="position:absolute;margin-left:130.35pt;margin-top:761.75pt;width:2.85pt;height:4.9pt;z-index:-72;mso-position-horizontal-relative:page;mso-position-vertical-relative:page" coordsize="58,99" o:allowincell="f" path="m,99l,34,,15,,2r24,l25,20r3,-5l34,7,41,2,48,r4,l55,r3,l58,28r-4,l50,28r-4,l40,30r-5,4l31,39r-1,4l30,46r,4l30,99r,e" fillcolor="#2b2a29" stroked="f">
            <v:path arrowok="t"/>
            <w10:wrap anchorx="page" anchory="page"/>
          </v:shape>
        </w:pict>
      </w:r>
      <w:r>
        <w:rPr>
          <w:noProof/>
        </w:rPr>
        <w:pict w14:anchorId="2C552D4A">
          <v:polyline id="_x0000_s1114" style="position:absolute;z-index:-71;mso-position-horizontal-relative:page;mso-position-vertical-relative:page" points="1180.5pt,256.75pt,43.5pt,256.75pt,43.5pt,158.5pt,1180.5pt,158.5pt,1180.5pt,158.5pt" coordsize="22740,1965" o:allowincell="f" fillcolor="#e5e8ee" stroked="f">
            <v:path arrowok="t"/>
            <w10:wrap anchorx="page" anchory="page"/>
          </v:polyline>
        </w:pict>
      </w:r>
      <w:r>
        <w:rPr>
          <w:noProof/>
        </w:rPr>
        <w:pict w14:anchorId="5AB73BB5">
          <v:shape id="_x0000_s1113" style="position:absolute;margin-left:991.05pt;margin-top:256.8pt;width:189.5pt;height:477.55pt;z-index:-70;mso-position-horizontal-relative:page;mso-position-vertical-relative:page" coordsize="3791,9551" o:allowincell="f" path="m,9551l,,3791,r,9551l3791,9551e" fillcolor="#f2f3f6" stroked="f">
            <v:path arrowok="t"/>
            <w10:wrap anchorx="page" anchory="page"/>
          </v:shape>
        </w:pict>
      </w:r>
      <w:r>
        <w:rPr>
          <w:noProof/>
        </w:rPr>
        <w:pict w14:anchorId="427A8810">
          <v:polyline id="_x0000_s1112" style="position:absolute;z-index:-69;mso-position-horizontal-relative:page;mso-position-vertical-relative:page" points="612pt,734.35pt,612pt,256.8pt,801.5pt,256.8pt,801.5pt,734.35pt,801.5pt,734.35pt" coordsize="3790,9551" o:allowincell="f" fillcolor="#f2f3f6" stroked="f">
            <v:path arrowok="t"/>
            <w10:wrap anchorx="page" anchory="page"/>
          </v:polyline>
        </w:pict>
      </w:r>
      <w:r>
        <w:rPr>
          <w:noProof/>
        </w:rPr>
        <w:pict w14:anchorId="71C2AA92">
          <v:shape id="_x0000_s1111" style="position:absolute;margin-left:280.85pt;margin-top:256.8pt;width:159.3pt;height:477.55pt;z-index:-68;mso-position-horizontal-relative:page;mso-position-vertical-relative:page" coordsize="3187,9551" o:allowincell="f" path="m,9551l,,3187,r,9551l3187,9551e" fillcolor="#f2f3f6" stroked="f">
            <v:path arrowok="t"/>
            <w10:wrap anchorx="page" anchory="page"/>
          </v:shape>
        </w:pict>
      </w:r>
      <w:r>
        <w:rPr>
          <w:noProof/>
        </w:rPr>
        <w:pict w14:anchorId="54169E4C">
          <v:polyline id="_x0000_s1110" style="position:absolute;z-index:-67;mso-position-horizontal-relative:page;mso-position-vertical-relative:page" points="43.5pt,734.35pt,43.5pt,256.8pt,100.35pt,256.8pt,100.35pt,734.35pt,100.35pt,734.35pt" coordsize="1137,9551" o:allowincell="f" fillcolor="#f2f3f6" stroked="f">
            <v:path arrowok="t"/>
            <w10:wrap anchorx="page" anchory="page"/>
          </v:polyline>
        </w:pict>
      </w:r>
      <w:r>
        <w:rPr>
          <w:noProof/>
        </w:rPr>
        <w:pict w14:anchorId="02C39BCF">
          <v:shape id="_x0000_s1109" style="position:absolute;margin-left:801.55pt;margin-top:256.8pt;width:189.5pt;height:477.55pt;z-index:-66;mso-position-horizontal-relative:page;mso-position-vertical-relative:page" coordsize="3791,9551" o:allowincell="f" path="m,9551l,,3791,r,9551l3791,9551e" fillcolor="#feffff" stroked="f">
            <v:path arrowok="t"/>
            <w10:wrap anchorx="page" anchory="page"/>
          </v:shape>
        </w:pict>
      </w:r>
      <w:r>
        <w:rPr>
          <w:noProof/>
        </w:rPr>
        <w:pict w14:anchorId="253D11A4">
          <v:polyline id="_x0000_s1108" style="position:absolute;z-index:-65;mso-position-horizontal-relative:page;mso-position-vertical-relative:page" points="440.1pt,734.35pt,440.1pt,256.8pt,611.95pt,256.8pt,611.95pt,734.35pt,611.95pt,734.35pt" coordsize="3437,9551" o:allowincell="f" fillcolor="#feffff" stroked="f">
            <v:path arrowok="t"/>
            <w10:wrap anchorx="page" anchory="page"/>
          </v:polyline>
        </w:pict>
      </w:r>
      <w:r>
        <w:rPr>
          <w:noProof/>
        </w:rPr>
        <w:pict w14:anchorId="32DA9853">
          <v:polyline id="_x0000_s1107" style="position:absolute;z-index:-64;mso-position-horizontal-relative:page;mso-position-vertical-relative:page" points="100.3pt,734.35pt,100.3pt,256.8pt,280.8pt,256.8pt,280.8pt,734.35pt,280.8pt,734.35pt" coordsize="3610,9551" o:allowincell="f" fillcolor="#feffff" stroked="f">
            <v:path arrowok="t"/>
            <w10:wrap anchorx="page" anchory="page"/>
          </v:polyline>
        </w:pict>
      </w:r>
      <w:r>
        <w:rPr>
          <w:noProof/>
        </w:rPr>
        <w:pict w14:anchorId="0712672C">
          <v:polyline id="_x0000_s1106" style="position:absolute;z-index:-63;mso-position-horizontal:absolute;mso-position-horizontal-relative:page;mso-position-vertical:absolute;mso-position-vertical-relative:page" points="43.5pt,191.45pt,43.5pt,159.5pt" coordsize="0,639" o:allowincell="f" filled="f" strokecolor="#7896ad" strokeweight="2.5pt">
            <v:path arrowok="t"/>
            <w10:wrap anchorx="page" anchory="page"/>
          </v:polyline>
        </w:pict>
      </w:r>
      <w:r>
        <w:rPr>
          <w:noProof/>
        </w:rPr>
        <w:pict w14:anchorId="680CAD3E">
          <v:polyline id="_x0000_s1105" style="position:absolute;z-index:-62;mso-position-horizontal:absolute;mso-position-horizontal-relative:page;mso-position-vertical:absolute;mso-position-vertical-relative:page" points="1180.45pt,191.45pt,1180.45pt,159.5pt" coordsize="0,639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495F0E72">
          <v:polyline id="_x0000_s1104" style="position:absolute;z-index:-61;mso-position-horizontal:absolute;mso-position-horizontal-relative:page;mso-position-vertical:absolute;mso-position-vertical-relative:page" points="43.5pt,223.65pt,43.5pt,193.45pt" coordsize="0,604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5EBA0CF8">
          <v:polyline id="_x0000_s1103" style="position:absolute;z-index:-60;mso-position-horizontal:absolute;mso-position-horizontal-relative:page;mso-position-vertical:absolute;mso-position-vertical-relative:page" points="100.3pt,223.65pt,100.3pt,193.45pt" coordsize="0,604" o:allowincell="f" filled="f" strokecolor="#7896ad" strokeweight="2.5pt">
            <v:path arrowok="t"/>
            <w10:wrap anchorx="page" anchory="page"/>
          </v:polyline>
        </w:pict>
      </w:r>
      <w:r>
        <w:rPr>
          <w:noProof/>
        </w:rPr>
        <w:pict w14:anchorId="229072F7">
          <v:polyline id="_x0000_s1102" style="position:absolute;z-index:-59;mso-position-horizontal:absolute;mso-position-horizontal-relative:page;mso-position-vertical:absolute;mso-position-vertical-relative:page" points="43.5pt,255.7pt,43.5pt,223.65pt" coordsize="0,641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1A9744A6">
          <v:polyline id="_x0000_s1101" style="position:absolute;z-index:-58;mso-position-horizontal:absolute;mso-position-horizontal-relative:page;mso-position-vertical:absolute;mso-position-vertical-relative:page" points="100.3pt,255.7pt,100.3pt,223.65pt" coordsize="0,641" o:allowincell="f" filled="f" strokecolor="#7896ad" strokeweight=".70553mm">
            <v:path arrowok="t"/>
            <w10:wrap anchorx="page" anchory="page"/>
          </v:polyline>
        </w:pict>
      </w:r>
      <w:r>
        <w:rPr>
          <w:noProof/>
        </w:rPr>
        <w:pict w14:anchorId="383162C1">
          <v:polyline id="_x0000_s1100" style="position:absolute;z-index:-57;mso-position-horizontal:absolute;mso-position-horizontal-relative:page;mso-position-vertical:absolute;mso-position-vertical-relative:page" points="280.8pt,222.65pt,280.8pt,193.45pt" coordsize="0,584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59A666C5">
          <v:polyline id="_x0000_s1099" style="position:absolute;z-index:-56;mso-position-horizontal:absolute;mso-position-horizontal-relative:page;mso-position-vertical:absolute;mso-position-vertical-relative:page" points="801.45pt,222.65pt,801.45pt,193.45pt" coordsize="0,584" o:allowincell="f" filled="f" strokecolor="#7896ad" strokeweight=".70553mm">
            <v:path arrowok="t"/>
            <w10:wrap anchorx="page" anchory="page"/>
          </v:polyline>
        </w:pict>
      </w:r>
      <w:r>
        <w:rPr>
          <w:noProof/>
        </w:rPr>
        <w:pict w14:anchorId="5FC1798B">
          <v:polyline id="_x0000_s1098" style="position:absolute;z-index:-55;mso-position-horizontal:absolute;mso-position-horizontal-relative:page;mso-position-vertical:absolute;mso-position-vertical-relative:page" points="990.95pt,223.65pt,990.95pt,193.45pt" coordsize="0,604" o:allowincell="f" filled="f" strokecolor="#7896ad" strokeweight="2.5pt">
            <v:path arrowok="t"/>
            <w10:wrap anchorx="page" anchory="page"/>
          </v:polyline>
        </w:pict>
      </w:r>
      <w:r>
        <w:rPr>
          <w:noProof/>
        </w:rPr>
        <w:pict w14:anchorId="1C60AB81">
          <v:polyline id="_x0000_s1097" style="position:absolute;z-index:-54;mso-position-horizontal:absolute;mso-position-horizontal-relative:page;mso-position-vertical:absolute;mso-position-vertical-relative:page" points="1180.45pt,223.65pt,1180.45pt,193.45pt" coordsize="0,604" o:allowincell="f" filled="f" strokecolor="#7896ad" strokeweight="2.5pt">
            <v:path arrowok="t"/>
            <w10:wrap anchorx="page" anchory="page"/>
          </v:polyline>
        </w:pict>
      </w:r>
      <w:r>
        <w:rPr>
          <w:noProof/>
        </w:rPr>
        <w:pict w14:anchorId="43A03DD1">
          <v:polyline id="_x0000_s1096" style="position:absolute;z-index:-53;mso-position-horizontal:absolute;mso-position-horizontal-relative:page;mso-position-vertical:absolute;mso-position-vertical-relative:page" points="990.95pt,255.7pt,990.95pt,223.65pt" coordsize="0,641" o:allowincell="f" filled="f" strokecolor="#7896ad" strokeweight=".70553mm">
            <v:path arrowok="t"/>
            <w10:wrap anchorx="page" anchory="page"/>
          </v:polyline>
        </w:pict>
      </w:r>
      <w:r>
        <w:rPr>
          <w:noProof/>
        </w:rPr>
        <w:pict w14:anchorId="75705F7A">
          <v:polyline id="_x0000_s1095" style="position:absolute;z-index:-52;mso-position-horizontal:absolute;mso-position-horizontal-relative:page;mso-position-vertical:absolute;mso-position-vertical-relative:page" points="1180.45pt,255.7pt,1180.45pt,223.65pt" coordsize="0,641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730BC261">
          <v:polyline id="_x0000_s1094" style="position:absolute;z-index:-51;mso-position-horizontal:absolute;mso-position-horizontal-relative:page;mso-position-vertical:absolute;mso-position-vertical-relative:page" points="280.8pt,255.7pt,280.8pt,224.65pt" coordsize="0,621" o:allowincell="f" filled="f" strokecolor="#7896ad" strokeweight=".70553mm">
            <v:path arrowok="t"/>
            <w10:wrap anchorx="page" anchory="page"/>
          </v:polyline>
        </w:pict>
      </w:r>
      <w:r>
        <w:rPr>
          <w:noProof/>
        </w:rPr>
        <w:pict w14:anchorId="252CF535">
          <v:polyline id="_x0000_s1093" style="position:absolute;z-index:-50;mso-position-horizontal:absolute;mso-position-horizontal-relative:page;mso-position-vertical:absolute;mso-position-vertical-relative:page" points="43.5pt,733.3pt,43.5pt,257.7pt" coordsize="0,9512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48C7B05F">
          <v:polyline id="_x0000_s1092" style="position:absolute;z-index:-49;mso-position-horizontal:absolute;mso-position-horizontal-relative:page;mso-position-vertical:absolute;mso-position-vertical-relative:page" points="440.15pt,733.3pt,440.15pt,257.7pt" coordsize="0,9512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2FC5F63E">
          <v:polyline id="_x0000_s1091" style="position:absolute;z-index:-48;mso-position-horizontal:absolute;mso-position-horizontal-relative:page;mso-position-vertical:absolute;mso-position-vertical-relative:page" points="611.95pt,733.3pt,611.95pt,257.7pt" coordsize="0,9512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5884782C">
          <v:polyline id="_x0000_s1090" style="position:absolute;z-index:-47;mso-position-horizontal:absolute;mso-position-horizontal-relative:page;mso-position-vertical:absolute;mso-position-vertical-relative:page" points="801.45pt,733.3pt,801.45pt,257.7pt" coordsize="0,9512" o:allowincell="f" filled="f" strokecolor="#7896ad" strokeweight=".70553mm">
            <v:path arrowok="t"/>
            <w10:wrap anchorx="page" anchory="page"/>
          </v:polyline>
        </w:pict>
      </w:r>
      <w:r>
        <w:rPr>
          <w:noProof/>
        </w:rPr>
        <w:pict w14:anchorId="6D030D0B">
          <v:polyline id="_x0000_s1089" style="position:absolute;z-index:-46;mso-position-horizontal:absolute;mso-position-horizontal-relative:page;mso-position-vertical:absolute;mso-position-vertical-relative:page" points="990.95pt,733.3pt,990.95pt,257.7pt" coordsize="0,9512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29184FC4">
          <v:polyline id="_x0000_s1088" style="position:absolute;z-index:-45;mso-position-horizontal:absolute;mso-position-horizontal-relative:page;mso-position-vertical:absolute;mso-position-vertical-relative:page" points="1180.45pt,733.3pt,1180.45pt,257.7pt" coordsize="0,9512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24B8D3EB">
          <v:polyline id="_x0000_s1087" style="position:absolute;z-index:-44;mso-position-horizontal:absolute;mso-position-horizontal-relative:page;mso-position-vertical:absolute;mso-position-vertical-relative:page" points="100.3pt,733.3pt,100.3pt,257.7pt" coordsize="0,9512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61A69D4F">
          <v:polyline id="_x0000_s1086" style="position:absolute;z-index:-43;mso-position-horizontal:absolute;mso-position-horizontal-relative:page;mso-position-vertical:absolute;mso-position-vertical-relative:page" points="280.8pt,733.3pt,280.8pt,257.7pt" coordsize="0,9512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4FEDCFB7">
          <v:polyline id="_x0000_s1085" style="position:absolute;z-index:-42;mso-position-horizontal:absolute;mso-position-horizontal-relative:page;mso-position-vertical:absolute;mso-position-vertical-relative:page" points="440.15pt,255.7pt,440.15pt,224.65pt" coordsize="0,621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71468E86">
          <v:polyline id="_x0000_s1084" style="position:absolute;z-index:-41;mso-position-horizontal:absolute;mso-position-horizontal-relative:page;mso-position-vertical:absolute;mso-position-vertical-relative:page" points="611.95pt,255.7pt,611.95pt,224.65pt" coordsize="0,621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3AD68BDD">
          <v:polyline id="_x0000_s1083" style="position:absolute;z-index:-40;mso-position-horizontal:absolute;mso-position-horizontal-relative:page;mso-position-vertical:absolute;mso-position-vertical-relative:page" points="801.45pt,255.7pt,801.45pt,224.65pt" coordsize="0,621" o:allowincell="f" filled="f" strokecolor="#7896ad" strokeweight=".70553mm">
            <v:path arrowok="t"/>
            <w10:wrap anchorx="page" anchory="page"/>
          </v:polyline>
        </w:pict>
      </w:r>
    </w:p>
    <w:p w14:paraId="518A9614" w14:textId="77777777" w:rsidR="004E5CC8" w:rsidRDefault="004E5CC8">
      <w:pPr>
        <w:spacing w:after="0" w:line="240" w:lineRule="exact"/>
        <w:rPr>
          <w:sz w:val="12"/>
          <w:szCs w:val="12"/>
        </w:rPr>
        <w:sectPr w:rsidR="004E5CC8">
          <w:pgSz w:w="24480" w:h="15840"/>
          <w:pgMar w:top="-20" w:right="0" w:bottom="-20" w:left="0" w:header="0" w:footer="0" w:gutter="0"/>
          <w:cols w:space="720"/>
        </w:sectPr>
      </w:pPr>
    </w:p>
    <w:p w14:paraId="4CAC511C" w14:textId="77777777" w:rsidR="004E5CC8" w:rsidRDefault="004E5CC8">
      <w:pPr>
        <w:spacing w:after="0" w:line="240" w:lineRule="exact"/>
        <w:rPr>
          <w:rFonts w:ascii="Times New Roman" w:hAnsi="Times New Roman"/>
          <w:sz w:val="24"/>
        </w:rPr>
      </w:pPr>
    </w:p>
    <w:p w14:paraId="09B082D5" w14:textId="77777777" w:rsidR="004E5CC8" w:rsidRDefault="004E5CC8">
      <w:pPr>
        <w:spacing w:after="0" w:line="230" w:lineRule="exact"/>
        <w:ind w:left="22294"/>
        <w:rPr>
          <w:sz w:val="24"/>
          <w:szCs w:val="24"/>
        </w:rPr>
      </w:pPr>
    </w:p>
    <w:p w14:paraId="5397C8D2" w14:textId="77777777" w:rsidR="004E5CC8" w:rsidRDefault="007E39B6">
      <w:pPr>
        <w:spacing w:before="160" w:after="0" w:line="230" w:lineRule="exact"/>
        <w:ind w:left="22294"/>
      </w:pPr>
      <w:r>
        <w:rPr>
          <w:rFonts w:ascii="Times New Roman Bold" w:hAnsi="Times New Roman Bold" w:cs="Times New Roman Bold"/>
          <w:color w:val="0090BA"/>
          <w:w w:val="111"/>
          <w:sz w:val="20"/>
          <w:szCs w:val="20"/>
        </w:rPr>
        <w:t>Matemática 9</w:t>
      </w:r>
    </w:p>
    <w:p w14:paraId="00FFF6E9" w14:textId="77777777" w:rsidR="004E5CC8" w:rsidRDefault="007E39B6">
      <w:pPr>
        <w:spacing w:before="370" w:after="0" w:line="400" w:lineRule="exact"/>
        <w:ind w:left="850" w:right="20064"/>
        <w:jc w:val="both"/>
      </w:pPr>
      <w:r>
        <w:rPr>
          <w:rFonts w:ascii="Arial Bold" w:hAnsi="Arial Bold" w:cs="Arial Bold"/>
          <w:color w:val="628195"/>
          <w:spacing w:val="-7"/>
          <w:w w:val="91"/>
          <w:sz w:val="24"/>
          <w:szCs w:val="24"/>
        </w:rPr>
        <w:t>Área 5: Estadística y probabilidad Objetivos de aprendizaje</w:t>
      </w:r>
    </w:p>
    <w:p w14:paraId="76AFFB38" w14:textId="77777777" w:rsidR="004E5CC8" w:rsidRDefault="007E39B6">
      <w:pPr>
        <w:spacing w:before="101" w:after="0" w:line="230" w:lineRule="exact"/>
        <w:ind w:left="850"/>
      </w:pPr>
      <w:r>
        <w:rPr>
          <w:rFonts w:ascii="Arial" w:hAnsi="Arial" w:cs="Arial"/>
          <w:color w:val="7896AD"/>
          <w:spacing w:val="-7"/>
          <w:sz w:val="24"/>
          <w:szCs w:val="24"/>
        </w:rPr>
        <w:t>•</w:t>
      </w:r>
      <w:r>
        <w:rPr>
          <w:rFonts w:ascii="Arial" w:hAnsi="Arial" w:cs="Arial"/>
          <w:color w:val="2B2A29"/>
          <w:spacing w:val="-7"/>
          <w:sz w:val="20"/>
          <w:szCs w:val="20"/>
        </w:rPr>
        <w:t xml:space="preserve"> Emplea la estadística como herramienta en proyectos de investigación para el estudio y solución de situaciones del entorno.</w:t>
      </w:r>
    </w:p>
    <w:p w14:paraId="5845847C" w14:textId="77777777" w:rsidR="004E5CC8" w:rsidRDefault="007E39B6">
      <w:pPr>
        <w:tabs>
          <w:tab w:val="left" w:pos="1027"/>
        </w:tabs>
        <w:spacing w:before="1" w:after="0" w:line="242" w:lineRule="exact"/>
        <w:ind w:left="850"/>
      </w:pPr>
      <w:r>
        <w:rPr>
          <w:rFonts w:ascii="Arial" w:hAnsi="Arial" w:cs="Arial"/>
          <w:color w:val="7896AD"/>
          <w:sz w:val="24"/>
          <w:szCs w:val="24"/>
        </w:rPr>
        <w:t xml:space="preserve">• </w:t>
      </w:r>
      <w:r>
        <w:rPr>
          <w:rFonts w:ascii="Arial" w:hAnsi="Arial" w:cs="Arial"/>
          <w:color w:val="2B2A29"/>
          <w:sz w:val="20"/>
          <w:szCs w:val="20"/>
        </w:rPr>
        <w:tab/>
      </w:r>
      <w:r>
        <w:rPr>
          <w:rFonts w:ascii="Arial" w:hAnsi="Arial" w:cs="Arial"/>
          <w:color w:val="2B2A29"/>
          <w:spacing w:val="-7"/>
          <w:sz w:val="20"/>
          <w:szCs w:val="20"/>
        </w:rPr>
        <w:t>Interrelaciona, reflejando creatividad y responsabilidad, conceptos y variables de probabilidad para calcular la ocurrencia de un evento</w:t>
      </w:r>
    </w:p>
    <w:p w14:paraId="7DF87910" w14:textId="77777777" w:rsidR="004E5CC8" w:rsidRDefault="007E39B6">
      <w:pPr>
        <w:spacing w:before="8" w:after="0" w:line="230" w:lineRule="exact"/>
        <w:ind w:left="1077"/>
      </w:pPr>
      <w:r>
        <w:rPr>
          <w:rFonts w:ascii="Arial" w:hAnsi="Arial" w:cs="Arial"/>
          <w:color w:val="2B2A29"/>
          <w:spacing w:val="-7"/>
          <w:sz w:val="20"/>
          <w:szCs w:val="20"/>
        </w:rPr>
        <w:t>en situaciones cotidianas.</w:t>
      </w:r>
    </w:p>
    <w:p w14:paraId="404949DB" w14:textId="77777777" w:rsidR="004E5CC8" w:rsidRDefault="004E5CC8">
      <w:pPr>
        <w:spacing w:after="0" w:line="200" w:lineRule="exact"/>
        <w:ind w:left="870"/>
        <w:rPr>
          <w:sz w:val="24"/>
          <w:szCs w:val="24"/>
        </w:rPr>
      </w:pPr>
    </w:p>
    <w:p w14:paraId="56A337E4" w14:textId="77777777" w:rsidR="004E5CC8" w:rsidRDefault="004E5CC8">
      <w:pPr>
        <w:spacing w:after="0" w:line="361" w:lineRule="exact"/>
        <w:ind w:left="870"/>
        <w:rPr>
          <w:sz w:val="24"/>
          <w:szCs w:val="24"/>
        </w:rPr>
      </w:pPr>
    </w:p>
    <w:tbl>
      <w:tblPr>
        <w:tblW w:w="0" w:type="auto"/>
        <w:tblInd w:w="8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9"/>
        <w:gridCol w:w="3620"/>
        <w:gridCol w:w="3180"/>
        <w:gridCol w:w="3440"/>
        <w:gridCol w:w="3780"/>
        <w:gridCol w:w="3800"/>
        <w:gridCol w:w="3780"/>
      </w:tblGrid>
      <w:tr w:rsidR="004E5CC8" w:rsidRPr="007E39B6" w14:paraId="044C3808" w14:textId="77777777">
        <w:trPr>
          <w:trHeight w:hRule="exact" w:val="679"/>
        </w:trPr>
        <w:tc>
          <w:tcPr>
            <w:tcW w:w="22729" w:type="dxa"/>
            <w:gridSpan w:val="7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4EA3FDCB" w14:textId="77777777" w:rsidR="004E5CC8" w:rsidRPr="007E39B6" w:rsidRDefault="007E39B6">
            <w:pPr>
              <w:spacing w:before="199" w:after="0" w:line="276" w:lineRule="exact"/>
              <w:ind w:left="113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90"/>
                <w:sz w:val="24"/>
                <w:szCs w:val="24"/>
              </w:rPr>
              <w:t>Tercer trimestre</w:t>
            </w:r>
          </w:p>
        </w:tc>
      </w:tr>
      <w:tr w:rsidR="004E5CC8" w:rsidRPr="007E39B6" w14:paraId="04DA57EE" w14:textId="77777777">
        <w:trPr>
          <w:trHeight w:hRule="exact" w:val="623"/>
        </w:trPr>
        <w:tc>
          <w:tcPr>
            <w:tcW w:w="1129" w:type="dxa"/>
            <w:vMerge w:val="restart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7B0E31DE" w14:textId="77777777" w:rsidR="004E5CC8" w:rsidRPr="007E39B6" w:rsidRDefault="004E5CC8">
            <w:pPr>
              <w:spacing w:after="0" w:line="276" w:lineRule="exact"/>
              <w:ind w:left="221"/>
              <w:rPr>
                <w:sz w:val="24"/>
                <w:szCs w:val="24"/>
              </w:rPr>
            </w:pPr>
          </w:p>
          <w:p w14:paraId="6A9BFCDE" w14:textId="77777777" w:rsidR="004E5CC8" w:rsidRPr="007E39B6" w:rsidRDefault="007E39B6">
            <w:pPr>
              <w:spacing w:before="177" w:after="0" w:line="276" w:lineRule="exact"/>
              <w:ind w:left="221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8"/>
                <w:sz w:val="24"/>
                <w:szCs w:val="24"/>
              </w:rPr>
              <w:t>Unidad</w:t>
            </w:r>
          </w:p>
        </w:tc>
        <w:tc>
          <w:tcPr>
            <w:tcW w:w="3620" w:type="dxa"/>
            <w:vMerge w:val="restart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7D40CE26" w14:textId="77777777" w:rsidR="004E5CC8" w:rsidRPr="007E39B6" w:rsidRDefault="004E5CC8">
            <w:pPr>
              <w:spacing w:after="0" w:line="276" w:lineRule="exact"/>
              <w:ind w:left="1498"/>
              <w:rPr>
                <w:sz w:val="24"/>
                <w:szCs w:val="24"/>
              </w:rPr>
            </w:pPr>
          </w:p>
          <w:p w14:paraId="3A319186" w14:textId="77777777" w:rsidR="004E5CC8" w:rsidRPr="007E39B6" w:rsidRDefault="007E39B6">
            <w:pPr>
              <w:spacing w:before="177" w:after="0" w:line="276" w:lineRule="exact"/>
              <w:ind w:left="1498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5"/>
                <w:sz w:val="24"/>
                <w:szCs w:val="24"/>
              </w:rPr>
              <w:t>Temas</w:t>
            </w:r>
          </w:p>
        </w:tc>
        <w:tc>
          <w:tcPr>
            <w:tcW w:w="10400" w:type="dxa"/>
            <w:gridSpan w:val="3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1AA89620" w14:textId="77777777" w:rsidR="004E5CC8" w:rsidRPr="007E39B6" w:rsidRDefault="007E39B6">
            <w:pPr>
              <w:spacing w:before="170" w:after="0" w:line="276" w:lineRule="exact"/>
              <w:ind w:left="4656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6"/>
                <w:sz w:val="24"/>
                <w:szCs w:val="24"/>
              </w:rPr>
              <w:t>Contenidos</w:t>
            </w:r>
          </w:p>
        </w:tc>
        <w:tc>
          <w:tcPr>
            <w:tcW w:w="3800" w:type="dxa"/>
            <w:vMerge w:val="restart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5094184D" w14:textId="77777777" w:rsidR="004E5CC8" w:rsidRPr="007E39B6" w:rsidRDefault="004E5CC8">
            <w:pPr>
              <w:spacing w:after="0" w:line="276" w:lineRule="exact"/>
              <w:ind w:left="1324"/>
              <w:rPr>
                <w:sz w:val="24"/>
                <w:szCs w:val="24"/>
              </w:rPr>
            </w:pPr>
          </w:p>
          <w:p w14:paraId="5C75112C" w14:textId="77777777" w:rsidR="004E5CC8" w:rsidRPr="007E39B6" w:rsidRDefault="007E39B6">
            <w:pPr>
              <w:spacing w:before="33" w:after="0" w:line="276" w:lineRule="exact"/>
              <w:ind w:left="1324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9"/>
                <w:sz w:val="24"/>
                <w:szCs w:val="24"/>
              </w:rPr>
              <w:t>Indicadores</w:t>
            </w:r>
          </w:p>
          <w:p w14:paraId="12209E9A" w14:textId="77777777" w:rsidR="004E5CC8" w:rsidRPr="007E39B6" w:rsidRDefault="007E39B6">
            <w:pPr>
              <w:spacing w:before="12" w:after="0" w:line="276" w:lineRule="exact"/>
              <w:ind w:left="1494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90"/>
                <w:sz w:val="24"/>
                <w:szCs w:val="24"/>
              </w:rPr>
              <w:t>de logro</w:t>
            </w:r>
          </w:p>
        </w:tc>
        <w:tc>
          <w:tcPr>
            <w:tcW w:w="3780" w:type="dxa"/>
            <w:vMerge w:val="restart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087136B7" w14:textId="77777777" w:rsidR="004E5CC8" w:rsidRPr="007E39B6" w:rsidRDefault="004E5CC8">
            <w:pPr>
              <w:spacing w:after="0" w:line="276" w:lineRule="exact"/>
              <w:ind w:left="804"/>
              <w:rPr>
                <w:sz w:val="24"/>
                <w:szCs w:val="24"/>
              </w:rPr>
            </w:pPr>
          </w:p>
          <w:p w14:paraId="7A4CC9DE" w14:textId="77777777" w:rsidR="004E5CC8" w:rsidRPr="007E39B6" w:rsidRDefault="007E39B6">
            <w:pPr>
              <w:spacing w:before="33" w:after="0" w:line="276" w:lineRule="exact"/>
              <w:ind w:left="804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9"/>
                <w:sz w:val="24"/>
                <w:szCs w:val="24"/>
              </w:rPr>
              <w:t>Actividades sugeridas</w:t>
            </w:r>
          </w:p>
          <w:p w14:paraId="6EE93D1C" w14:textId="77777777" w:rsidR="004E5CC8" w:rsidRPr="007E39B6" w:rsidRDefault="007E39B6">
            <w:pPr>
              <w:spacing w:before="12" w:after="0" w:line="276" w:lineRule="exact"/>
              <w:ind w:left="1197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91"/>
                <w:sz w:val="24"/>
                <w:szCs w:val="24"/>
              </w:rPr>
              <w:t>de evaluación</w:t>
            </w:r>
          </w:p>
        </w:tc>
      </w:tr>
      <w:tr w:rsidR="004E5CC8" w:rsidRPr="007E39B6" w14:paraId="07359E07" w14:textId="77777777">
        <w:trPr>
          <w:trHeight w:hRule="exact" w:val="661"/>
        </w:trPr>
        <w:tc>
          <w:tcPr>
            <w:tcW w:w="1129" w:type="dxa"/>
            <w:vMerge/>
            <w:tcBorders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476C0992" w14:textId="77777777" w:rsidR="004E5CC8" w:rsidRPr="007E39B6" w:rsidRDefault="004E5CC8"/>
        </w:tc>
        <w:tc>
          <w:tcPr>
            <w:tcW w:w="3620" w:type="dxa"/>
            <w:vMerge/>
            <w:tcBorders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16B80427" w14:textId="77777777" w:rsidR="004E5CC8" w:rsidRPr="007E39B6" w:rsidRDefault="004E5CC8"/>
        </w:tc>
        <w:tc>
          <w:tcPr>
            <w:tcW w:w="318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2C84050A" w14:textId="77777777" w:rsidR="004E5CC8" w:rsidRPr="007E39B6" w:rsidRDefault="007E39B6">
            <w:pPr>
              <w:spacing w:before="190" w:after="0" w:line="276" w:lineRule="exact"/>
              <w:ind w:left="923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8"/>
                <w:sz w:val="24"/>
                <w:szCs w:val="24"/>
              </w:rPr>
              <w:t>Conceptuales</w:t>
            </w:r>
          </w:p>
        </w:tc>
        <w:tc>
          <w:tcPr>
            <w:tcW w:w="344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5FC2254D" w14:textId="77777777" w:rsidR="004E5CC8" w:rsidRPr="007E39B6" w:rsidRDefault="007E39B6">
            <w:pPr>
              <w:spacing w:before="190" w:after="0" w:line="276" w:lineRule="exact"/>
              <w:ind w:left="894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89"/>
                <w:sz w:val="24"/>
                <w:szCs w:val="24"/>
              </w:rPr>
              <w:t>Procedimentales</w:t>
            </w:r>
          </w:p>
        </w:tc>
        <w:tc>
          <w:tcPr>
            <w:tcW w:w="378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361DDE8E" w14:textId="77777777" w:rsidR="004E5CC8" w:rsidRPr="007E39B6" w:rsidRDefault="007E39B6">
            <w:pPr>
              <w:spacing w:before="190" w:after="0" w:line="276" w:lineRule="exact"/>
              <w:ind w:left="1248"/>
            </w:pPr>
            <w:r w:rsidRPr="007E39B6">
              <w:rPr>
                <w:rFonts w:ascii="Arial Bold" w:hAnsi="Arial Bold" w:cs="Arial Bold"/>
                <w:color w:val="628195"/>
                <w:spacing w:val="-7"/>
                <w:w w:val="90"/>
                <w:sz w:val="24"/>
                <w:szCs w:val="24"/>
              </w:rPr>
              <w:t>Actitudinales</w:t>
            </w:r>
          </w:p>
        </w:tc>
        <w:tc>
          <w:tcPr>
            <w:tcW w:w="3800" w:type="dxa"/>
            <w:vMerge/>
            <w:tcBorders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32EFB06C" w14:textId="77777777" w:rsidR="004E5CC8" w:rsidRPr="007E39B6" w:rsidRDefault="004E5CC8"/>
        </w:tc>
        <w:tc>
          <w:tcPr>
            <w:tcW w:w="3780" w:type="dxa"/>
            <w:vMerge/>
            <w:tcBorders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304FF9F9" w14:textId="77777777" w:rsidR="004E5CC8" w:rsidRPr="007E39B6" w:rsidRDefault="004E5CC8"/>
        </w:tc>
      </w:tr>
      <w:tr w:rsidR="004E5CC8" w:rsidRPr="007E39B6" w14:paraId="2C4E1566" w14:textId="77777777">
        <w:trPr>
          <w:trHeight w:hRule="exact" w:val="4472"/>
        </w:trPr>
        <w:tc>
          <w:tcPr>
            <w:tcW w:w="1129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2EFC1A7B" w14:textId="77777777" w:rsidR="004E5CC8" w:rsidRPr="007E39B6" w:rsidRDefault="007E39B6">
            <w:pPr>
              <w:spacing w:before="68" w:after="0" w:line="230" w:lineRule="exact"/>
              <w:ind w:left="512"/>
            </w:pPr>
            <w:r w:rsidRPr="007E39B6">
              <w:rPr>
                <w:rFonts w:ascii="Arial Bold" w:hAnsi="Arial Bold" w:cs="Arial Bold"/>
                <w:color w:val="7896AD"/>
                <w:w w:val="97"/>
                <w:sz w:val="20"/>
                <w:szCs w:val="20"/>
              </w:rPr>
              <w:t>3</w:t>
            </w:r>
          </w:p>
        </w:tc>
        <w:tc>
          <w:tcPr>
            <w:tcW w:w="362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1890B368" w14:textId="77777777" w:rsidR="004E5CC8" w:rsidRPr="007E39B6" w:rsidRDefault="007E39B6">
            <w:pPr>
              <w:spacing w:before="68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89"/>
                <w:sz w:val="20"/>
                <w:szCs w:val="20"/>
              </w:rPr>
              <w:t>Proyecto de investigación estadística</w:t>
            </w:r>
          </w:p>
          <w:p w14:paraId="023F64A4" w14:textId="77777777" w:rsidR="004E5CC8" w:rsidRPr="007E39B6" w:rsidRDefault="007E39B6">
            <w:pPr>
              <w:spacing w:before="10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86"/>
                <w:sz w:val="20"/>
                <w:szCs w:val="20"/>
              </w:rPr>
              <w:t>Páginas 190-199</w:t>
            </w:r>
          </w:p>
          <w:p w14:paraId="5504A279" w14:textId="77777777" w:rsidR="004E5CC8" w:rsidRPr="007E39B6" w:rsidRDefault="007E39B6">
            <w:pPr>
              <w:spacing w:before="10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9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7"/>
                <w:w w:val="92"/>
                <w:sz w:val="20"/>
                <w:szCs w:val="20"/>
              </w:rPr>
              <w:t xml:space="preserve"> Concepto y pasos</w:t>
            </w:r>
          </w:p>
          <w:p w14:paraId="2DD9CCF5" w14:textId="77777777" w:rsidR="004E5CC8" w:rsidRPr="007E39B6" w:rsidRDefault="007E39B6">
            <w:pPr>
              <w:spacing w:before="10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91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7"/>
                <w:w w:val="91"/>
                <w:sz w:val="20"/>
                <w:szCs w:val="20"/>
              </w:rPr>
              <w:t xml:space="preserve"> Representación de los datos</w:t>
            </w:r>
          </w:p>
          <w:p w14:paraId="1798AB0C" w14:textId="77777777" w:rsidR="004E5CC8" w:rsidRPr="007E39B6" w:rsidRDefault="007E39B6">
            <w:pPr>
              <w:spacing w:before="10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95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7"/>
                <w:w w:val="95"/>
                <w:sz w:val="20"/>
                <w:szCs w:val="20"/>
              </w:rPr>
              <w:t xml:space="preserve"> Interpretación de los datos</w:t>
            </w:r>
          </w:p>
        </w:tc>
        <w:tc>
          <w:tcPr>
            <w:tcW w:w="318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56E6AF3E" w14:textId="77777777" w:rsidR="004E5CC8" w:rsidRPr="007E39B6" w:rsidRDefault="007E39B6">
            <w:pPr>
              <w:spacing w:before="68" w:after="0" w:line="230" w:lineRule="exact"/>
              <w:ind w:left="110"/>
            </w:pPr>
            <w:r w:rsidRPr="007E39B6">
              <w:rPr>
                <w:rFonts w:ascii="Arial" w:hAnsi="Arial" w:cs="Arial"/>
                <w:color w:val="628195"/>
                <w:spacing w:val="-3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 xml:space="preserve"> La estadística en proyectos</w:t>
            </w:r>
          </w:p>
          <w:p w14:paraId="6ADDCD17" w14:textId="77777777" w:rsidR="004E5CC8" w:rsidRPr="007E39B6" w:rsidRDefault="007E39B6">
            <w:pPr>
              <w:spacing w:before="10" w:after="0" w:line="230" w:lineRule="exact"/>
              <w:ind w:left="280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de investigación</w:t>
            </w:r>
          </w:p>
          <w:p w14:paraId="5A11D6F4" w14:textId="77777777" w:rsidR="004E5CC8" w:rsidRPr="007E39B6" w:rsidRDefault="007E39B6">
            <w:pPr>
              <w:spacing w:before="10" w:after="0" w:line="230" w:lineRule="exact"/>
              <w:ind w:left="310"/>
            </w:pPr>
            <w:r w:rsidRPr="007E39B6">
              <w:rPr>
                <w:rFonts w:ascii="Arial" w:hAnsi="Arial" w:cs="Arial"/>
                <w:color w:val="2B2A29"/>
                <w:w w:val="114"/>
                <w:sz w:val="20"/>
                <w:szCs w:val="20"/>
              </w:rPr>
              <w:t>--</w:t>
            </w:r>
            <w:r w:rsidRPr="007E39B6">
              <w:rPr>
                <w:rFonts w:ascii="Arial" w:hAnsi="Arial" w:cs="Arial"/>
                <w:color w:val="2B2A29"/>
                <w:spacing w:val="-7"/>
                <w:sz w:val="20"/>
                <w:szCs w:val="20"/>
              </w:rPr>
              <w:t>Concepto</w:t>
            </w:r>
          </w:p>
          <w:p w14:paraId="7970222F" w14:textId="77777777" w:rsidR="004E5CC8" w:rsidRPr="007E39B6" w:rsidRDefault="007E39B6">
            <w:pPr>
              <w:spacing w:before="10" w:after="0" w:line="230" w:lineRule="exact"/>
              <w:ind w:left="310"/>
            </w:pPr>
            <w:r w:rsidRPr="007E39B6">
              <w:rPr>
                <w:rFonts w:ascii="Arial" w:hAnsi="Arial" w:cs="Arial"/>
                <w:color w:val="2B2A29"/>
                <w:w w:val="114"/>
                <w:sz w:val="20"/>
                <w:szCs w:val="20"/>
              </w:rPr>
              <w:t>--</w:t>
            </w: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Etapas del proyecto</w:t>
            </w:r>
          </w:p>
        </w:tc>
        <w:tc>
          <w:tcPr>
            <w:tcW w:w="344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5DDC5338" w14:textId="77777777" w:rsidR="004E5CC8" w:rsidRPr="007E39B6" w:rsidRDefault="007E39B6">
            <w:pPr>
              <w:spacing w:before="68" w:after="0" w:line="230" w:lineRule="exact"/>
              <w:ind w:left="116"/>
            </w:pPr>
            <w:r w:rsidRPr="007E39B6">
              <w:rPr>
                <w:rFonts w:ascii="Arial" w:hAnsi="Arial" w:cs="Arial"/>
                <w:color w:val="628195"/>
                <w:spacing w:val="-3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 xml:space="preserve"> Caracterización de la estadística en</w:t>
            </w:r>
          </w:p>
          <w:p w14:paraId="687165C8" w14:textId="77777777" w:rsidR="004E5CC8" w:rsidRPr="007E39B6" w:rsidRDefault="007E39B6">
            <w:pPr>
              <w:spacing w:before="10" w:after="0" w:line="230" w:lineRule="exact"/>
              <w:ind w:left="286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proyectos de investigación.</w:t>
            </w:r>
          </w:p>
          <w:p w14:paraId="615A8CB6" w14:textId="77777777" w:rsidR="004E5CC8" w:rsidRPr="007E39B6" w:rsidRDefault="007E39B6">
            <w:pPr>
              <w:spacing w:before="123" w:after="0" w:line="230" w:lineRule="exact"/>
              <w:ind w:left="116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Presentación de las etapas de un</w:t>
            </w:r>
          </w:p>
          <w:p w14:paraId="69D500E6" w14:textId="77777777" w:rsidR="004E5CC8" w:rsidRPr="007E39B6" w:rsidRDefault="007E39B6">
            <w:pPr>
              <w:spacing w:before="10" w:after="0" w:line="230" w:lineRule="exact"/>
              <w:ind w:left="286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proyecto de investigación.</w:t>
            </w:r>
          </w:p>
          <w:p w14:paraId="2B906F24" w14:textId="77777777" w:rsidR="004E5CC8" w:rsidRPr="007E39B6" w:rsidRDefault="007E39B6">
            <w:pPr>
              <w:spacing w:before="123" w:after="0" w:line="230" w:lineRule="exact"/>
              <w:ind w:left="116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Elaboración de un proyecto</w:t>
            </w:r>
          </w:p>
          <w:p w14:paraId="5F048E05" w14:textId="77777777" w:rsidR="004E5CC8" w:rsidRPr="007E39B6" w:rsidRDefault="007E39B6">
            <w:pPr>
              <w:spacing w:before="10" w:after="0" w:line="230" w:lineRule="exact"/>
              <w:ind w:left="286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de investigación.</w:t>
            </w:r>
          </w:p>
        </w:tc>
        <w:tc>
          <w:tcPr>
            <w:tcW w:w="378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4CC93CC4" w14:textId="77777777" w:rsidR="004E5CC8" w:rsidRPr="007E39B6" w:rsidRDefault="007E39B6">
            <w:pPr>
              <w:spacing w:before="68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1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1"/>
                <w:sz w:val="20"/>
                <w:szCs w:val="20"/>
              </w:rPr>
              <w:t xml:space="preserve"> Comparte la caracterización de la</w:t>
            </w:r>
          </w:p>
          <w:p w14:paraId="5F2D1B12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7"/>
                <w:sz w:val="20"/>
                <w:szCs w:val="20"/>
              </w:rPr>
              <w:t>estadística en proyectos de investigación.</w:t>
            </w:r>
          </w:p>
          <w:p w14:paraId="607462A5" w14:textId="77777777" w:rsidR="004E5CC8" w:rsidRPr="007E39B6" w:rsidRDefault="007E39B6">
            <w:pPr>
              <w:spacing w:before="123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Compromiso con la presentación de las</w:t>
            </w:r>
          </w:p>
          <w:p w14:paraId="6BF93D5D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etapas de un proyecto de investigación.</w:t>
            </w:r>
          </w:p>
          <w:p w14:paraId="53B4086D" w14:textId="77777777" w:rsidR="004E5CC8" w:rsidRPr="007E39B6" w:rsidRDefault="007E39B6">
            <w:pPr>
              <w:spacing w:before="123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3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 xml:space="preserve"> Creatividad al elaborar proyectos</w:t>
            </w:r>
          </w:p>
          <w:p w14:paraId="3CB43050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de investigación.</w:t>
            </w:r>
          </w:p>
        </w:tc>
        <w:tc>
          <w:tcPr>
            <w:tcW w:w="380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67AE4A6C" w14:textId="77777777" w:rsidR="004E5CC8" w:rsidRPr="007E39B6" w:rsidRDefault="007E39B6">
            <w:pPr>
              <w:spacing w:before="68" w:after="0" w:line="230" w:lineRule="exact"/>
              <w:ind w:left="123"/>
            </w:pPr>
            <w:r w:rsidRPr="007E39B6">
              <w:rPr>
                <w:rFonts w:ascii="Arial" w:hAnsi="Arial" w:cs="Arial"/>
                <w:color w:val="628195"/>
                <w:spacing w:val="-5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 xml:space="preserve"> Caracteriza un proyecto de investigación</w:t>
            </w:r>
          </w:p>
          <w:p w14:paraId="2469F783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a través de la estadística.</w:t>
            </w:r>
          </w:p>
          <w:p w14:paraId="1049341C" w14:textId="77777777" w:rsidR="004E5CC8" w:rsidRPr="007E39B6" w:rsidRDefault="007E39B6">
            <w:pPr>
              <w:spacing w:before="123" w:after="0" w:line="230" w:lineRule="exact"/>
              <w:ind w:left="123"/>
            </w:pPr>
            <w:r w:rsidRPr="007E39B6">
              <w:rPr>
                <w:rFonts w:ascii="Arial" w:hAnsi="Arial" w:cs="Arial"/>
                <w:color w:val="628195"/>
                <w:spacing w:val="-3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 xml:space="preserve"> Presenta, según la secuencia lógica, las</w:t>
            </w:r>
          </w:p>
          <w:p w14:paraId="6360CFA4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etapas de un proyecto de investigación.</w:t>
            </w:r>
          </w:p>
          <w:p w14:paraId="140AACA2" w14:textId="77777777" w:rsidR="004E5CC8" w:rsidRPr="007E39B6" w:rsidRDefault="007E39B6">
            <w:pPr>
              <w:spacing w:before="123" w:after="0" w:line="230" w:lineRule="exact"/>
              <w:ind w:left="123"/>
            </w:pPr>
            <w:r w:rsidRPr="007E39B6">
              <w:rPr>
                <w:rFonts w:ascii="Arial" w:hAnsi="Arial" w:cs="Arial"/>
                <w:color w:val="628195"/>
                <w:spacing w:val="-3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 xml:space="preserve"> Elabora, a través de la estadística, un</w:t>
            </w:r>
          </w:p>
          <w:p w14:paraId="788D8576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proyecto de investigación.</w:t>
            </w:r>
          </w:p>
          <w:p w14:paraId="6845EC10" w14:textId="77777777" w:rsidR="004E5CC8" w:rsidRPr="007E39B6" w:rsidRDefault="007E39B6">
            <w:pPr>
              <w:spacing w:before="124" w:after="0" w:line="230" w:lineRule="exact"/>
              <w:ind w:left="123"/>
            </w:pPr>
            <w:r w:rsidRPr="007E39B6">
              <w:rPr>
                <w:rFonts w:ascii="Arial" w:hAnsi="Arial" w:cs="Arial"/>
                <w:color w:val="628195"/>
                <w:spacing w:val="-3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 xml:space="preserve"> Desarrolla un proyecto de investigación</w:t>
            </w:r>
          </w:p>
          <w:p w14:paraId="5D7E06BD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cumpliendo los pasos.</w:t>
            </w:r>
          </w:p>
        </w:tc>
        <w:tc>
          <w:tcPr>
            <w:tcW w:w="378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46D57433" w14:textId="77777777" w:rsidR="004E5CC8" w:rsidRPr="007E39B6" w:rsidRDefault="007E39B6">
            <w:pPr>
              <w:spacing w:before="68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3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 xml:space="preserve"> Investiga interrogantes propuestas</w:t>
            </w:r>
          </w:p>
          <w:p w14:paraId="05D7A5D1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sobre la estadística en proyectos</w:t>
            </w:r>
          </w:p>
          <w:p w14:paraId="3D00FBDF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de investigación.</w:t>
            </w:r>
          </w:p>
          <w:p w14:paraId="69CB75A6" w14:textId="77777777" w:rsidR="004E5CC8" w:rsidRPr="007E39B6" w:rsidRDefault="007E39B6">
            <w:pPr>
              <w:spacing w:before="123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4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 xml:space="preserve"> Expresa los pasos para desarrollar</w:t>
            </w:r>
          </w:p>
          <w:p w14:paraId="3D6D40C4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un proyecto de investigación.</w:t>
            </w:r>
          </w:p>
          <w:p w14:paraId="235A626A" w14:textId="77777777" w:rsidR="004E5CC8" w:rsidRPr="007E39B6" w:rsidRDefault="007E39B6">
            <w:pPr>
              <w:spacing w:before="123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Propone diferentes situaciones</w:t>
            </w:r>
          </w:p>
          <w:p w14:paraId="5D7E53B9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cotidianas para escoger el proyecto</w:t>
            </w:r>
          </w:p>
          <w:p w14:paraId="525ECA88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de investigación.</w:t>
            </w:r>
          </w:p>
          <w:p w14:paraId="198C9395" w14:textId="77777777" w:rsidR="004E5CC8" w:rsidRPr="007E39B6" w:rsidRDefault="007E39B6">
            <w:pPr>
              <w:spacing w:before="124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3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 xml:space="preserve"> Elabora un proyecto de investigación</w:t>
            </w:r>
          </w:p>
          <w:p w14:paraId="41067C3E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sobre situaciones del entorno.</w:t>
            </w:r>
          </w:p>
          <w:p w14:paraId="30D92A72" w14:textId="77777777" w:rsidR="004E5CC8" w:rsidRPr="007E39B6" w:rsidRDefault="007E39B6">
            <w:pPr>
              <w:spacing w:before="123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3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 xml:space="preserve"> Desarrolla, en grupo colaborativo,</w:t>
            </w:r>
          </w:p>
          <w:p w14:paraId="163E1BAD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un proyecto de investigación con</w:t>
            </w:r>
          </w:p>
          <w:p w14:paraId="67B88187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situaciones del entorno escogido.</w:t>
            </w:r>
          </w:p>
        </w:tc>
      </w:tr>
      <w:tr w:rsidR="004E5CC8" w:rsidRPr="007E39B6" w14:paraId="438DADE9" w14:textId="77777777">
        <w:trPr>
          <w:trHeight w:hRule="exact" w:val="4847"/>
        </w:trPr>
        <w:tc>
          <w:tcPr>
            <w:tcW w:w="1129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4A97BF79" w14:textId="77777777" w:rsidR="004E5CC8" w:rsidRPr="007E39B6" w:rsidRDefault="007E39B6">
            <w:pPr>
              <w:spacing w:before="68" w:after="0" w:line="230" w:lineRule="exact"/>
              <w:ind w:left="512"/>
            </w:pPr>
            <w:r w:rsidRPr="007E39B6">
              <w:rPr>
                <w:rFonts w:ascii="Arial Bold" w:hAnsi="Arial Bold" w:cs="Arial Bold"/>
                <w:color w:val="7896AD"/>
                <w:w w:val="97"/>
                <w:sz w:val="20"/>
                <w:szCs w:val="20"/>
              </w:rPr>
              <w:t>3</w:t>
            </w:r>
          </w:p>
        </w:tc>
        <w:tc>
          <w:tcPr>
            <w:tcW w:w="362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3A99617E" w14:textId="77777777" w:rsidR="004E5CC8" w:rsidRPr="007E39B6" w:rsidRDefault="007E39B6">
            <w:pPr>
              <w:spacing w:before="68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88"/>
                <w:sz w:val="20"/>
                <w:szCs w:val="20"/>
              </w:rPr>
              <w:t>Probabilidad</w:t>
            </w:r>
          </w:p>
          <w:p w14:paraId="293E0521" w14:textId="77777777" w:rsidR="004E5CC8" w:rsidRPr="007E39B6" w:rsidRDefault="007E39B6">
            <w:pPr>
              <w:spacing w:before="10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86"/>
                <w:sz w:val="20"/>
                <w:szCs w:val="20"/>
              </w:rPr>
              <w:t>Páginas 200-223</w:t>
            </w:r>
          </w:p>
          <w:p w14:paraId="4B577B1C" w14:textId="77777777" w:rsidR="004E5CC8" w:rsidRPr="007E39B6" w:rsidRDefault="007E39B6">
            <w:pPr>
              <w:spacing w:before="10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96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7"/>
                <w:w w:val="96"/>
                <w:sz w:val="20"/>
                <w:szCs w:val="20"/>
              </w:rPr>
              <w:t xml:space="preserve"> Frecuencia relativa</w:t>
            </w:r>
          </w:p>
          <w:p w14:paraId="761ABCE2" w14:textId="77777777" w:rsidR="004E5CC8" w:rsidRPr="007E39B6" w:rsidRDefault="007E39B6">
            <w:pPr>
              <w:spacing w:before="10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90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7"/>
                <w:w w:val="90"/>
                <w:sz w:val="20"/>
                <w:szCs w:val="20"/>
              </w:rPr>
              <w:t xml:space="preserve"> Ley de los grandes números</w:t>
            </w:r>
          </w:p>
          <w:p w14:paraId="7ACD1086" w14:textId="77777777" w:rsidR="004E5CC8" w:rsidRPr="007E39B6" w:rsidRDefault="007E39B6">
            <w:pPr>
              <w:spacing w:before="12" w:after="0" w:line="228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86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7"/>
                <w:w w:val="86"/>
                <w:sz w:val="20"/>
                <w:szCs w:val="20"/>
              </w:rPr>
              <w:t xml:space="preserve"> Cálculo de probabilidades: técnicas de conteo</w:t>
            </w:r>
          </w:p>
          <w:p w14:paraId="27FFF093" w14:textId="77777777" w:rsidR="004E5CC8" w:rsidRPr="007E39B6" w:rsidRDefault="007E39B6">
            <w:pPr>
              <w:spacing w:before="11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96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7"/>
                <w:w w:val="96"/>
                <w:sz w:val="20"/>
                <w:szCs w:val="20"/>
              </w:rPr>
              <w:t xml:space="preserve"> Conjuntos</w:t>
            </w:r>
          </w:p>
          <w:p w14:paraId="20BCEFAD" w14:textId="77777777" w:rsidR="004E5CC8" w:rsidRPr="007E39B6" w:rsidRDefault="007E39B6">
            <w:pPr>
              <w:spacing w:before="14" w:after="0" w:line="226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89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7"/>
                <w:w w:val="89"/>
                <w:sz w:val="19"/>
                <w:szCs w:val="19"/>
              </w:rPr>
              <w:t xml:space="preserve"> Cálculo de probabilidades: lenguaje conjuntista</w:t>
            </w:r>
          </w:p>
          <w:p w14:paraId="0B438323" w14:textId="77777777" w:rsidR="004E5CC8" w:rsidRPr="007E39B6" w:rsidRDefault="007E39B6">
            <w:pPr>
              <w:spacing w:before="11" w:after="0" w:line="230" w:lineRule="exact"/>
              <w:ind w:left="120"/>
            </w:pPr>
            <w:r w:rsidRPr="007E39B6">
              <w:rPr>
                <w:rFonts w:ascii="Arial" w:hAnsi="Arial" w:cs="Arial"/>
                <w:color w:val="628195"/>
                <w:spacing w:val="-7"/>
                <w:w w:val="93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628195"/>
                <w:spacing w:val="-7"/>
                <w:w w:val="93"/>
                <w:sz w:val="20"/>
                <w:szCs w:val="20"/>
              </w:rPr>
              <w:t xml:space="preserve"> Probabilidad de la unión y la intersección</w:t>
            </w:r>
          </w:p>
          <w:p w14:paraId="380A8D8A" w14:textId="77777777" w:rsidR="004E5CC8" w:rsidRPr="007E39B6" w:rsidRDefault="007E39B6">
            <w:pPr>
              <w:spacing w:before="10" w:after="0" w:line="230" w:lineRule="exact"/>
              <w:ind w:left="320"/>
            </w:pPr>
            <w:r w:rsidRPr="007E39B6">
              <w:rPr>
                <w:rFonts w:ascii="Arial" w:hAnsi="Arial" w:cs="Arial"/>
                <w:color w:val="628195"/>
                <w:spacing w:val="-7"/>
                <w:w w:val="85"/>
                <w:sz w:val="20"/>
                <w:szCs w:val="20"/>
              </w:rPr>
              <w:t>de sucesos</w:t>
            </w:r>
          </w:p>
        </w:tc>
        <w:tc>
          <w:tcPr>
            <w:tcW w:w="318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07E4A6FA" w14:textId="77777777" w:rsidR="004E5CC8" w:rsidRPr="007E39B6" w:rsidRDefault="007E39B6">
            <w:pPr>
              <w:spacing w:before="68" w:after="0" w:line="230" w:lineRule="exact"/>
              <w:ind w:left="110"/>
            </w:pPr>
            <w:r w:rsidRPr="007E39B6">
              <w:rPr>
                <w:rFonts w:ascii="Arial" w:hAnsi="Arial" w:cs="Arial"/>
                <w:color w:val="628195"/>
                <w:spacing w:val="-1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1"/>
                <w:sz w:val="20"/>
                <w:szCs w:val="20"/>
              </w:rPr>
              <w:t xml:space="preserve"> Probabilidad de un evento</w:t>
            </w:r>
          </w:p>
          <w:p w14:paraId="69E66F01" w14:textId="77777777" w:rsidR="004E5CC8" w:rsidRPr="007E39B6" w:rsidRDefault="007E39B6">
            <w:pPr>
              <w:spacing w:before="10" w:after="0" w:line="230" w:lineRule="exact"/>
              <w:ind w:left="310"/>
            </w:pPr>
            <w:r w:rsidRPr="007E39B6">
              <w:rPr>
                <w:rFonts w:ascii="Arial" w:hAnsi="Arial" w:cs="Arial"/>
                <w:color w:val="2B2A29"/>
                <w:w w:val="114"/>
                <w:sz w:val="20"/>
                <w:szCs w:val="20"/>
              </w:rPr>
              <w:t>--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>Principio de la suma</w:t>
            </w:r>
          </w:p>
        </w:tc>
        <w:tc>
          <w:tcPr>
            <w:tcW w:w="344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483D5D51" w14:textId="77777777" w:rsidR="004E5CC8" w:rsidRPr="007E39B6" w:rsidRDefault="007E39B6">
            <w:pPr>
              <w:spacing w:before="68" w:after="0" w:line="230" w:lineRule="exact"/>
              <w:ind w:left="116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Caracterización de la ocurrencia de</w:t>
            </w:r>
          </w:p>
          <w:p w14:paraId="7531D21A" w14:textId="77777777" w:rsidR="004E5CC8" w:rsidRPr="007E39B6" w:rsidRDefault="007E39B6">
            <w:pPr>
              <w:spacing w:before="10" w:after="0" w:line="230" w:lineRule="exact"/>
              <w:ind w:left="286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un evento probabilístico.</w:t>
            </w:r>
          </w:p>
          <w:p w14:paraId="13561BF2" w14:textId="77777777" w:rsidR="004E5CC8" w:rsidRPr="007E39B6" w:rsidRDefault="007E39B6">
            <w:pPr>
              <w:spacing w:before="124" w:after="0" w:line="230" w:lineRule="exact"/>
              <w:ind w:left="116"/>
            </w:pPr>
            <w:r w:rsidRPr="007E39B6">
              <w:rPr>
                <w:rFonts w:ascii="Arial" w:hAnsi="Arial" w:cs="Arial"/>
                <w:color w:val="628195"/>
                <w:spacing w:val="-3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 xml:space="preserve"> Explicación del principio de la suma</w:t>
            </w:r>
          </w:p>
          <w:p w14:paraId="697AC6FD" w14:textId="77777777" w:rsidR="004E5CC8" w:rsidRPr="007E39B6" w:rsidRDefault="007E39B6">
            <w:pPr>
              <w:spacing w:before="10" w:after="0" w:line="230" w:lineRule="exact"/>
              <w:ind w:left="286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en la ocurrencia de un evento.</w:t>
            </w:r>
          </w:p>
          <w:p w14:paraId="2630BAF8" w14:textId="77777777" w:rsidR="004E5CC8" w:rsidRPr="007E39B6" w:rsidRDefault="007E39B6">
            <w:pPr>
              <w:spacing w:before="123" w:after="0" w:line="230" w:lineRule="exact"/>
              <w:ind w:left="116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Resolución de problemas de</w:t>
            </w:r>
          </w:p>
          <w:p w14:paraId="36817484" w14:textId="77777777" w:rsidR="004E5CC8" w:rsidRPr="007E39B6" w:rsidRDefault="007E39B6">
            <w:pPr>
              <w:spacing w:before="10" w:after="0" w:line="230" w:lineRule="exact"/>
              <w:ind w:left="286"/>
            </w:pP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>probabilidad de la ocurrencia de</w:t>
            </w:r>
          </w:p>
          <w:p w14:paraId="1F5FBD2D" w14:textId="77777777" w:rsidR="004E5CC8" w:rsidRPr="007E39B6" w:rsidRDefault="007E39B6">
            <w:pPr>
              <w:spacing w:before="10" w:after="0" w:line="230" w:lineRule="exact"/>
              <w:ind w:left="286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un evento.</w:t>
            </w:r>
          </w:p>
        </w:tc>
        <w:tc>
          <w:tcPr>
            <w:tcW w:w="378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36E93D4B" w14:textId="77777777" w:rsidR="004E5CC8" w:rsidRPr="007E39B6" w:rsidRDefault="007E39B6">
            <w:pPr>
              <w:spacing w:before="68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4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 xml:space="preserve"> Curiosidad y disposición por caracterizar</w:t>
            </w:r>
          </w:p>
          <w:p w14:paraId="2CE126D6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7"/>
                <w:sz w:val="20"/>
                <w:szCs w:val="20"/>
              </w:rPr>
              <w:t>la ocurrencia de un evento probabilístico.</w:t>
            </w:r>
          </w:p>
          <w:p w14:paraId="549BA93F" w14:textId="77777777" w:rsidR="004E5CC8" w:rsidRPr="007E39B6" w:rsidRDefault="007E39B6">
            <w:pPr>
              <w:spacing w:before="124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1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1"/>
                <w:sz w:val="20"/>
                <w:szCs w:val="20"/>
              </w:rPr>
              <w:t xml:space="preserve"> Aceptación del principio de la suma</w:t>
            </w:r>
          </w:p>
          <w:p w14:paraId="72B8B6FE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5"/>
                <w:sz w:val="20"/>
                <w:szCs w:val="20"/>
              </w:rPr>
              <w:t>como regla en la ocurrencia de eventos.</w:t>
            </w:r>
          </w:p>
          <w:p w14:paraId="335117B3" w14:textId="77777777" w:rsidR="004E5CC8" w:rsidRPr="007E39B6" w:rsidRDefault="007E39B6">
            <w:pPr>
              <w:spacing w:before="123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1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1"/>
                <w:sz w:val="20"/>
                <w:szCs w:val="20"/>
              </w:rPr>
              <w:t xml:space="preserve"> Creatividad y responsabilidad en la</w:t>
            </w:r>
          </w:p>
          <w:p w14:paraId="4906F762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1"/>
                <w:sz w:val="20"/>
                <w:szCs w:val="20"/>
              </w:rPr>
              <w:t>solución de la probabilidad de la</w:t>
            </w:r>
          </w:p>
          <w:p w14:paraId="2B4D3DC6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ocurrencia de un evento.</w:t>
            </w:r>
          </w:p>
        </w:tc>
        <w:tc>
          <w:tcPr>
            <w:tcW w:w="380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4D47A03B" w14:textId="77777777" w:rsidR="004E5CC8" w:rsidRPr="007E39B6" w:rsidRDefault="007E39B6">
            <w:pPr>
              <w:spacing w:before="68" w:after="0" w:line="230" w:lineRule="exact"/>
              <w:ind w:left="123"/>
            </w:pPr>
            <w:r w:rsidRPr="007E39B6">
              <w:rPr>
                <w:rFonts w:ascii="Arial" w:hAnsi="Arial" w:cs="Arial"/>
                <w:color w:val="628195"/>
                <w:spacing w:val="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2"/>
                <w:sz w:val="20"/>
                <w:szCs w:val="20"/>
              </w:rPr>
              <w:t xml:space="preserve"> Describe, con curiosidad, las</w:t>
            </w:r>
          </w:p>
          <w:p w14:paraId="4FDAE654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z w:val="20"/>
                <w:szCs w:val="20"/>
              </w:rPr>
              <w:t>características de la ocurrencia</w:t>
            </w:r>
          </w:p>
          <w:p w14:paraId="1BC2F7C3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1"/>
                <w:sz w:val="20"/>
                <w:szCs w:val="20"/>
              </w:rPr>
              <w:t>de eventos probabílisticos.</w:t>
            </w:r>
          </w:p>
          <w:p w14:paraId="21A7C61D" w14:textId="77777777" w:rsidR="004E5CC8" w:rsidRPr="007E39B6" w:rsidRDefault="007E39B6">
            <w:pPr>
              <w:spacing w:before="124" w:after="0" w:line="230" w:lineRule="exact"/>
              <w:ind w:left="123"/>
            </w:pPr>
            <w:r w:rsidRPr="007E39B6">
              <w:rPr>
                <w:rFonts w:ascii="Arial" w:hAnsi="Arial" w:cs="Arial"/>
                <w:color w:val="628195"/>
                <w:spacing w:val="-1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1"/>
                <w:sz w:val="20"/>
                <w:szCs w:val="20"/>
              </w:rPr>
              <w:t xml:space="preserve"> Enuncia el principio de la suma como</w:t>
            </w:r>
          </w:p>
          <w:p w14:paraId="3C680AF2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4"/>
                <w:sz w:val="20"/>
                <w:szCs w:val="20"/>
              </w:rPr>
              <w:t>regla en la ocurrencia de eventos.</w:t>
            </w:r>
          </w:p>
          <w:p w14:paraId="7E78B988" w14:textId="77777777" w:rsidR="004E5CC8" w:rsidRPr="007E39B6" w:rsidRDefault="007E39B6">
            <w:pPr>
              <w:spacing w:before="123" w:after="0" w:line="230" w:lineRule="exact"/>
              <w:ind w:left="123"/>
            </w:pPr>
            <w:r w:rsidRPr="007E39B6">
              <w:rPr>
                <w:rFonts w:ascii="Arial" w:hAnsi="Arial" w:cs="Arial"/>
                <w:color w:val="628195"/>
                <w:spacing w:val="-2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 xml:space="preserve"> Resuelve problemas de probabilidad</w:t>
            </w:r>
          </w:p>
          <w:p w14:paraId="78728B84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de un evento a través de la regla del</w:t>
            </w:r>
          </w:p>
          <w:p w14:paraId="5D5F438F" w14:textId="77777777" w:rsidR="004E5CC8" w:rsidRPr="007E39B6" w:rsidRDefault="007E39B6">
            <w:pPr>
              <w:spacing w:before="10" w:after="0" w:line="230" w:lineRule="exact"/>
              <w:ind w:left="293"/>
            </w:pP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>principio de suma.</w:t>
            </w:r>
          </w:p>
        </w:tc>
        <w:tc>
          <w:tcPr>
            <w:tcW w:w="3780" w:type="dxa"/>
            <w:tcBorders>
              <w:top w:val="single" w:sz="5" w:space="0" w:color="7896AD"/>
              <w:left w:val="single" w:sz="5" w:space="0" w:color="7896AD"/>
              <w:bottom w:val="single" w:sz="5" w:space="0" w:color="7896AD"/>
              <w:right w:val="single" w:sz="5" w:space="0" w:color="7896AD"/>
            </w:tcBorders>
          </w:tcPr>
          <w:p w14:paraId="2AAFA17D" w14:textId="77777777" w:rsidR="004E5CC8" w:rsidRPr="007E39B6" w:rsidRDefault="007E39B6">
            <w:pPr>
              <w:spacing w:before="68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3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 xml:space="preserve"> Investiga las características de</w:t>
            </w:r>
          </w:p>
          <w:p w14:paraId="2ED2F866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1"/>
                <w:sz w:val="20"/>
                <w:szCs w:val="20"/>
              </w:rPr>
              <w:t>la ocurrencia de un evento</w:t>
            </w:r>
          </w:p>
          <w:p w14:paraId="6E903F89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z w:val="20"/>
                <w:szCs w:val="20"/>
              </w:rPr>
              <w:t>probabilístico y completa</w:t>
            </w:r>
          </w:p>
          <w:p w14:paraId="2EE26CD9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6"/>
                <w:sz w:val="20"/>
                <w:szCs w:val="20"/>
              </w:rPr>
              <w:t>hexagramas con la información.</w:t>
            </w:r>
          </w:p>
          <w:p w14:paraId="3F7680E5" w14:textId="77777777" w:rsidR="004E5CC8" w:rsidRPr="007E39B6" w:rsidRDefault="007E39B6">
            <w:pPr>
              <w:spacing w:before="124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-6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-6"/>
                <w:sz w:val="20"/>
                <w:szCs w:val="20"/>
              </w:rPr>
              <w:t xml:space="preserve"> En ejercicios resueltos enuncia, en forma</w:t>
            </w:r>
          </w:p>
          <w:p w14:paraId="403BB6A5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2"/>
                <w:sz w:val="20"/>
                <w:szCs w:val="20"/>
              </w:rPr>
              <w:t>escrita y verbal, el principio de la suma</w:t>
            </w:r>
          </w:p>
          <w:p w14:paraId="4DDAAF88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pacing w:val="-3"/>
                <w:sz w:val="20"/>
                <w:szCs w:val="20"/>
              </w:rPr>
              <w:t>en la ocurrencia de eventos.</w:t>
            </w:r>
          </w:p>
          <w:p w14:paraId="598CDB35" w14:textId="77777777" w:rsidR="004E5CC8" w:rsidRPr="007E39B6" w:rsidRDefault="007E39B6">
            <w:pPr>
              <w:spacing w:before="123" w:after="0" w:line="230" w:lineRule="exact"/>
              <w:ind w:left="113"/>
            </w:pPr>
            <w:r w:rsidRPr="007E39B6">
              <w:rPr>
                <w:rFonts w:ascii="Arial" w:hAnsi="Arial" w:cs="Arial"/>
                <w:color w:val="628195"/>
                <w:spacing w:val="1"/>
                <w:sz w:val="18"/>
                <w:szCs w:val="18"/>
              </w:rPr>
              <w:t>•</w:t>
            </w:r>
            <w:r w:rsidRPr="007E39B6">
              <w:rPr>
                <w:rFonts w:ascii="Arial" w:hAnsi="Arial" w:cs="Arial"/>
                <w:color w:val="2B2A29"/>
                <w:spacing w:val="1"/>
                <w:sz w:val="20"/>
                <w:szCs w:val="20"/>
              </w:rPr>
              <w:t xml:space="preserve"> Resuelve, en equipo, problemas</w:t>
            </w:r>
          </w:p>
          <w:p w14:paraId="0BC26230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z w:val="20"/>
                <w:szCs w:val="20"/>
              </w:rPr>
              <w:t>probabilísticos sobre la ocurrencia</w:t>
            </w:r>
          </w:p>
          <w:p w14:paraId="3B3D8E6D" w14:textId="77777777" w:rsidR="004E5CC8" w:rsidRPr="007E39B6" w:rsidRDefault="007E39B6">
            <w:pPr>
              <w:spacing w:before="10" w:after="0" w:line="230" w:lineRule="exact"/>
              <w:ind w:left="283"/>
            </w:pPr>
            <w:r w:rsidRPr="007E39B6">
              <w:rPr>
                <w:rFonts w:ascii="Arial" w:hAnsi="Arial" w:cs="Arial"/>
                <w:color w:val="2B2A29"/>
                <w:sz w:val="20"/>
                <w:szCs w:val="20"/>
              </w:rPr>
              <w:t>de un evento.</w:t>
            </w:r>
          </w:p>
        </w:tc>
      </w:tr>
    </w:tbl>
    <w:p w14:paraId="2D5593F8" w14:textId="77777777" w:rsidR="004E5CC8" w:rsidRDefault="004E5CC8">
      <w:pPr>
        <w:spacing w:after="0" w:line="276" w:lineRule="exact"/>
        <w:ind w:left="17427"/>
        <w:rPr>
          <w:sz w:val="24"/>
          <w:szCs w:val="24"/>
        </w:rPr>
      </w:pPr>
    </w:p>
    <w:p w14:paraId="471A6025" w14:textId="77777777" w:rsidR="004E5CC8" w:rsidRDefault="007E39B6">
      <w:pPr>
        <w:tabs>
          <w:tab w:val="left" w:pos="23202"/>
        </w:tabs>
        <w:spacing w:before="165" w:after="0" w:line="276" w:lineRule="exact"/>
        <w:ind w:left="17427"/>
      </w:pPr>
      <w:r>
        <w:rPr>
          <w:rFonts w:ascii="Arial" w:hAnsi="Arial" w:cs="Arial"/>
          <w:color w:val="2B2A29"/>
          <w:spacing w:val="-7"/>
          <w:w w:val="86"/>
          <w:sz w:val="18"/>
          <w:szCs w:val="18"/>
        </w:rPr>
        <w:t>© Santillana S. A. Prohibida su fotocopia. Ley de Derechos de Autor n.° 15/1994.</w:t>
      </w:r>
      <w:r>
        <w:rPr>
          <w:rFonts w:ascii="Arial" w:hAnsi="Arial" w:cs="Arial"/>
          <w:color w:val="FEFFFF"/>
          <w:sz w:val="24"/>
          <w:szCs w:val="24"/>
        </w:rPr>
        <w:tab/>
      </w:r>
      <w:r>
        <w:rPr>
          <w:rFonts w:ascii="Arial" w:hAnsi="Arial" w:cs="Arial"/>
          <w:color w:val="FEFFFF"/>
          <w:w w:val="107"/>
          <w:sz w:val="24"/>
          <w:szCs w:val="24"/>
        </w:rPr>
        <w:t>8</w:t>
      </w:r>
    </w:p>
    <w:p w14:paraId="59E7371E" w14:textId="77777777" w:rsidR="004E5CC8" w:rsidRDefault="002B189D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</w:rPr>
        <w:pict w14:anchorId="53C06763">
          <v:shape id="_x0000_s1082" style="position:absolute;margin-left:1146.1pt;margin-top:754.05pt;width:35.35pt;height:38pt;z-index:-39;mso-position-horizontal-relative:page;mso-position-vertical-relative:page" coordsize="707,761" o:allowincell="f" path="m,761l84,,625,r82,761l707,761e" fillcolor="#0090ba" stroked="f">
            <v:path arrowok="t"/>
            <w10:wrap anchorx="page" anchory="page"/>
          </v:shape>
        </w:pict>
      </w:r>
      <w:r>
        <w:rPr>
          <w:noProof/>
        </w:rPr>
        <w:pict w14:anchorId="174B3375">
          <v:shape id="_x0000_s1081" style="position:absolute;margin-left:47.45pt;margin-top:760.05pt;width:12.85pt;height:3.25pt;z-index:-38;mso-position-horizontal-relative:page;mso-position-vertical-relative:page" coordsize="258,66" o:allowincell="f" path="m5,66l,34,23,22,35,18,71,7,108,1,118,r10,l131,r9,l150,1r37,6l223,18r12,4l258,34r-5,30l237,55,219,48,209,43,198,39,186,35,175,31,153,27,130,25r-24,2l83,31,72,35,61,39,50,43,39,48,21,56r,e" fillcolor="#0090ba" stroked="f">
            <v:path arrowok="t"/>
            <w10:wrap anchorx="page" anchory="page"/>
          </v:shape>
        </w:pict>
      </w:r>
      <w:r>
        <w:rPr>
          <w:noProof/>
        </w:rPr>
        <w:pict w14:anchorId="3B01D7F6">
          <v:shape id="_x0000_s1080" style="position:absolute;margin-left:59.85pt;margin-top:759.75pt;width:5.3pt;height:7pt;z-index:-37;mso-position-horizontal-relative:page;mso-position-vertical-relative:page" coordsize="107,141" o:allowincell="f" path="m,141l24,,78,r29,141l107,141e" fillcolor="#0090ba" stroked="f">
            <v:path arrowok="t"/>
            <w10:wrap anchorx="page" anchory="page"/>
          </v:shape>
        </w:pict>
      </w:r>
      <w:r>
        <w:rPr>
          <w:noProof/>
        </w:rPr>
        <w:pict w14:anchorId="50C6C4A5">
          <v:shape id="_x0000_s1079" style="position:absolute;margin-left:42.5pt;margin-top:759.75pt;width:5.3pt;height:7pt;z-index:-36;mso-position-horizontal-relative:page;mso-position-vertical-relative:page" coordsize="106,141" o:allowincell="f" path="m,141l29,,82,r24,141l106,141e" fillcolor="#0090ba" stroked="f">
            <v:path arrowok="t"/>
            <w10:wrap anchorx="page" anchory="page"/>
          </v:shape>
        </w:pict>
      </w:r>
      <w:r>
        <w:rPr>
          <w:noProof/>
        </w:rPr>
        <w:pict w14:anchorId="7472C455">
          <v:shape id="_x0000_s1078" style="position:absolute;margin-left:66.95pt;margin-top:760.05pt;width:4.5pt;height:6.65pt;z-index:-35;mso-position-horizontal-relative:page;mso-position-vertical-relative:page" coordsize="91,134" o:allowincell="f" path="m,134l,3,15,,38,,52,,71,5r7,5l81,13r5,7l91,32r,9l91,50,87,63r-5,8l80,73r-4,4l67,82,51,87r-13,l32,87,28,86,32,63r5,l43,63,53,60r5,-4l60,53r3,-6l63,42r,-4l61,32,59,29,54,25,46,23r-7,l32,23r-4,l28,63r4,l28,86r,48l28,134e" fillcolor="#2b2a29" stroked="f">
            <v:path arrowok="t"/>
            <w10:wrap anchorx="page" anchory="page"/>
          </v:shape>
        </w:pict>
      </w:r>
      <w:r>
        <w:rPr>
          <w:noProof/>
        </w:rPr>
        <w:pict w14:anchorId="71E2DB46">
          <v:shape id="_x0000_s1077" style="position:absolute;margin-left:71.95pt;margin-top:761.9pt;width:4.35pt;height:4.9pt;z-index:-34;mso-position-horizontal-relative:page;mso-position-vertical-relative:page" coordsize="88,98" o:allowincell="f" path="m32,98r-7,l16,95,11,91,5,83,,67,,56,,,28,r,52l28,57r2,8l32,70r3,2l37,73r4,1l46,74r5,-2l55,69r2,-3l59,61r,-4l59,,87,r,65l87,83r1,13l63,96,62,83r-4,5l48,95,38,98r,e" fillcolor="#2b2a29" stroked="f">
            <v:path arrowok="t"/>
            <w10:wrap anchorx="page" anchory="page"/>
          </v:shape>
        </w:pict>
      </w:r>
      <w:r>
        <w:rPr>
          <w:noProof/>
        </w:rPr>
        <w:pict w14:anchorId="270309F0">
          <v:polyline id="_x0000_s1076" style="position:absolute;z-index:-33;mso-position-horizontal-relative:page;mso-position-vertical-relative:page" points="79.25pt,766.8pt,78.7pt,766.8pt,78pt,766.55pt,77.6pt,766.3pt,77.15pt,765.8pt,76.85pt,764.9pt,76.8pt,764.35pt,76.85pt,763.9pt,77.1pt,763pt,77.5pt,762.45pt,77.9pt,762.15pt,78.3pt,761.95pt,78.85pt,761.8pt,78.95pt,762.8pt,78.75pt,762.85pt,78.5pt,763pt,78.3pt,763.3pt,78.2pt,763.6pt,78.15pt,763.75pt,79.85pt,763.75pt,79.85pt,763.6pt,79.75pt,763.3pt,79.65pt,763.05pt,79.5pt,762.95pt,79.35pt,762.85pt,79.15pt,762.8pt,78.95pt,762.8pt,78.85pt,761.8pt,79.15pt,761.8pt,79.4pt,761.8pt,79.85pt,761.9pt,80.25pt,762.1pt,80.55pt,762.4pt,80.9pt,762.9pt,81.15pt,763.75pt,81.15pt,764.2pt,81.15pt,764.55pt,81.1pt,764.8pt,78.15pt,764.8pt,78.2pt,764.9pt,78.25pt,765.1pt,78.35pt,765.25pt,78.5pt,765.4pt,78.75pt,765.55pt,79.2pt,765.7pt,79.45pt,765.7pt,80.15pt,765.65pt,80.75pt,765.5pt,80.9pt,766.5pt,80.15pt,766.75pt,80.15pt,766.75pt" coordsize="87,100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3AA0F941">
          <v:polyline id="_x0000_s1075" style="position:absolute;z-index:-32;mso-position-horizontal-relative:page;mso-position-vertical-relative:page" points="81.85pt,766.7pt,81.85pt,763.45pt,81.85pt,762.6pt,81.8pt,761.9pt,83.05pt,761.9pt,83.1pt,762.55pt,83.2pt,762.45pt,83.45pt,762.2pt,83.8pt,761.95pt,84.25pt,761.8pt,84.55pt,761.8pt,84.9pt,761.8pt,85.35pt,762pt,85.6pt,762.2pt,85.9pt,762.55pt,86.15pt,763.35pt,86.2pt,763.85pt,86.2pt,766.7pt,84.75pt,766.7pt,84.75pt,764.05pt,84.75pt,763.8pt,84.65pt,763.45pt,84.55pt,763.2pt,84.45pt,763.1pt,84.3pt,763.05pt,84.15pt,763pt,83.9pt,763pt,83.65pt,763.1pt,83.5pt,763.25pt,83.35pt,763.45pt,83.3pt,763.55pt,83.25pt,763.7pt,83.25pt,763.95pt,83.25pt,766.7pt,83.25pt,766.7pt" coordsize="88,98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4C870DE0">
          <v:shape id="_x0000_s1074" style="position:absolute;margin-left:86.55pt;margin-top:760.5pt;width:3pt;height:6.2pt;z-index:-31;mso-position-horizontal-relative:page;mso-position-vertical-relative:page" coordsize="61,124" o:allowincell="f" path="m42,124r-7,l23,119r-3,-3l18,114r-3,-6l12,97r,-10l12,48,,48,,26r12,l12,8,41,r,26l61,26r,22l41,48r,39l42,93r2,4l45,98r3,1l50,100r7,l60,99r,23l53,124r,e" fillcolor="#2b2a29" stroked="f">
            <v:path arrowok="t"/>
            <w10:wrap anchorx="page" anchory="page"/>
          </v:shape>
        </w:pict>
      </w:r>
      <w:r>
        <w:rPr>
          <w:noProof/>
        </w:rPr>
        <w:pict w14:anchorId="742C2D5A">
          <v:shape id="_x0000_s1073" style="position:absolute;margin-left:89.85pt;margin-top:761.8pt;width:4.35pt;height:5pt;z-index:-30;mso-position-horizontal-relative:page;mso-position-vertical-relative:page" coordsize="88,100" o:allowincell="f" path="m50,100r-13,l23,95,16,90,7,80,,62,,51,,42,6,24,14,13,21,7,30,3,40,r2,20l38,21r-5,3l29,30r-2,6l27,39r34,l61,36,60,30,57,25,55,23,52,21,48,20r-6,l40,r7,l52,,62,2r8,4l76,12r7,10l87,39r1,9l87,55r,5l27,60r,2l28,66r2,3l33,72r6,3l49,78r5,l67,77,79,74r4,20l68,99r,e" fillcolor="#2b2a29" stroked="f">
            <v:path arrowok="t"/>
            <w10:wrap anchorx="page" anchory="page"/>
          </v:shape>
        </w:pict>
      </w:r>
      <w:r>
        <w:rPr>
          <w:noProof/>
        </w:rPr>
        <w:pict w14:anchorId="5DD4D3E0">
          <v:shape id="_x0000_s1072" style="position:absolute;margin-left:94.5pt;margin-top:761.75pt;width:3.45pt;height:5pt;z-index:-29;mso-position-horizontal-relative:page;mso-position-vertical-relative:page" coordsize="69,101" o:allowincell="f" path="m30,101r-9,l6,97,,94,5,73r5,3l23,80r7,l33,80r4,-1l40,78r2,-7l41,68,35,64,28,61,22,59,11,52,5,44,2,35r,-4l3,25,8,13,18,5,31,r8,l47,,60,3r5,2l60,26,57,24,46,21,40,20r-2,l34,22r-2,1l37,37r7,2l50,42r10,6l66,56r3,9l69,70r,7l65,85r-4,5l54,96r-15,5l39,101e" fillcolor="#2b2a29" stroked="f">
            <v:path arrowok="t"/>
            <w10:wrap anchorx="page" anchory="page"/>
          </v:shape>
        </w:pict>
      </w:r>
      <w:r>
        <w:rPr>
          <w:noProof/>
        </w:rPr>
        <w:pict w14:anchorId="48D10DB8">
          <v:shape id="_x0000_s1071" style="position:absolute;margin-left:99.55pt;margin-top:761.1pt;width:3.75pt;height:5.65pt;z-index:-28;mso-position-horizontal-relative:page;mso-position-vertical-relative:page" coordsize="76,113" o:allowincell="f" path="m31,113r-3,l22,111r-9,-4l5,97,,82,,73,,64,5,49,14,38,26,33r6,l40,33r8,3l51,40r2,1l53,,76,r,88l76,101r,10l56,111,55,100,46,92r3,-3l52,85r1,-2l53,80r,-3l53,65r,-2l52,60,50,56,46,53,42,51r-6,l33,52r-3,2l28,56r-3,5l23,68r,5l23,78r2,7l28,90r2,2l33,93r4,1l42,94r4,-2l55,100r-2,3l48,108r-6,3l34,113r,e" fillcolor="#2b2a29" stroked="f">
            <v:path arrowok="t"/>
            <w10:wrap anchorx="page" anchory="page"/>
          </v:shape>
        </w:pict>
      </w:r>
      <w:r>
        <w:rPr>
          <w:noProof/>
        </w:rPr>
        <w:pict w14:anchorId="1708216A">
          <v:polyline id="_x0000_s1070" style="position:absolute;z-index:-27;mso-position-horizontal-relative:page;mso-position-vertical-relative:page" points="105.75pt,766.8pt,105.3pt,766.75pt,104.75pt,766.55pt,104.45pt,766.4pt,104.1pt,766pt,103.85pt,765.3pt,103.8pt,764.85pt,103.85pt,764.45pt,104.05pt,763.75pt,104.35pt,763.3pt,104.65pt,763.05pt,105pt,762.9pt,105.4pt,762.8pt,105.5pt,763.6pt,105.35pt,763.65pt,105.15pt,763.75pt,105pt,763.95pt,104.9pt,764.25pt,104.9pt,764.35pt,106.2pt,764.35pt,106.2pt,764.25pt,106.15pt,764pt,106.05pt,763.8pt,105.95pt,763.7pt,105.85pt,763.65pt,105.7pt,763.6pt,105.5pt,763.6pt,105.4pt,762.8pt,105.65pt,762.8pt,105.85pt,762.8pt,106.25pt,762.9pt,106.55pt,763.05pt,106.8pt,763.25pt,107.1pt,763.7pt,107.25pt,764.35pt,107.3pt,764.7pt,107.25pt,765pt,107.25pt,765.2pt,104.9pt,765.2pt,104.95pt,765.45pt,105.05pt,765.55pt,105.15pt,765.7pt,105.35pt,765.8pt,105.7pt,765.9pt,105.9pt,765.9pt,106.45pt,765.9pt,106.95pt,765.75pt,107.05pt,766.55pt,106.45pt,766.75pt,106.45pt,766.75pt" coordsize="70,80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2DF6A39E">
          <v:shape id="_x0000_s1069" style="position:absolute;margin-left:107.45pt;margin-top:761.1pt;width:1.1pt;height:5.55pt;z-index:-26;mso-position-horizontal-relative:page;mso-position-vertical-relative:page" coordsize="23,111" o:allowincell="f" path="m,111l,,23,r,111l23,111e" fillcolor="#2b2a29" stroked="f">
            <v:path arrowok="t"/>
            <w10:wrap anchorx="page" anchory="page"/>
          </v:shape>
        </w:pict>
      </w:r>
      <w:r>
        <w:rPr>
          <w:noProof/>
        </w:rPr>
        <w:pict w14:anchorId="69EFC282">
          <v:shape id="_x0000_s1068" style="position:absolute;margin-left:110.6pt;margin-top:759.95pt;width:4.35pt;height:6.8pt;z-index:-25;mso-position-horizontal-relative:page;mso-position-vertical-relative:page" coordsize="87,137" o:allowincell="f" path="m36,137r-11,l6,132,,129,6,104r6,3l28,112r9,l42,112r8,-2l54,108r2,-3l57,103r,-3l57,94,55,90,47,84,36,80,29,77,16,69,7,58,2,46r,-7l2,31,9,17,21,6,39,,49,,60,,76,4r5,2l75,30,71,28,58,24r-9,l44,24r-6,2l34,29r-2,2l31,33r,3l31,38r,3l34,45r9,6l54,56r8,3l74,67r8,10l86,89r1,7l86,104r-4,11l77,122r-10,8l48,137r,e" fillcolor="#2b2a29" stroked="f">
            <v:path arrowok="t"/>
            <w10:wrap anchorx="page" anchory="page"/>
          </v:shape>
        </w:pict>
      </w:r>
      <w:r>
        <w:rPr>
          <w:noProof/>
        </w:rPr>
        <w:pict w14:anchorId="2E05D476">
          <v:shape id="_x0000_s1067" style="position:absolute;margin-left:115.3pt;margin-top:761.75pt;width:4.2pt;height:5pt;z-index:-24;mso-position-horizontal-relative:page;mso-position-vertical-relative:page" coordsize="84,101" o:allowincell="f" path="m30,101r-7,l12,96,4,88,,78,,72,,67,2,59,6,52r5,-7l22,39,42,35,54,34r,-3l53,28,51,25,50,24,47,22,42,20r-5,l30,21,17,25r-5,3l7,8,12,5,30,,42,,53,,65,5r6,4l78,18r4,15l82,41r,35l82,89r2,10l58,99,56,89,47,79r3,-3l53,71r1,-2l55,67r,-13l49,54r-9,2l34,58r-3,2l29,63r-1,4l28,69r,3l29,75r2,2l33,79r4,1l39,80r3,l47,79r9,10l53,92r-5,5l38,101r,e" fillcolor="#2b2a29" stroked="f">
            <v:path arrowok="t"/>
            <w10:wrap anchorx="page" anchory="page"/>
          </v:shape>
        </w:pict>
      </w:r>
      <w:r>
        <w:rPr>
          <w:noProof/>
        </w:rPr>
        <w:pict w14:anchorId="30B4878A">
          <v:polyline id="_x0000_s1066" style="position:absolute;z-index:-23;mso-position-horizontal-relative:page;mso-position-vertical-relative:page" points="123pt,766.7pt,122.8pt,766.7pt,122.4pt,766.6pt,122.05pt,766.45pt,121.75pt,766.15pt,121.6pt,765.95pt,121.55pt,766.6pt,120.3pt,766.6pt,120.35pt,766pt,120.35pt,765.2pt,120.35pt,759.6pt,121.8pt,759.6pt,121.8pt,762.35pt,122.25pt,762.95pt,122pt,763.15pt,121.85pt,763.45pt,121.8pt,763.6pt,121.8pt,763.7pt,121.8pt,763.85pt,121.8pt,764.55pt,121.8pt,764.7pt,121.8pt,764.85pt,121.85pt,764.95pt,122pt,765.2pt,122.2pt,765.4pt,122.5pt,765.55pt,122.65pt,765.55pt,122.75pt,765.55pt,122.95pt,765.5pt,123.15pt,765.4pt,123.3pt,765.25pt,123.5pt,765pt,123.6pt,764.5pt,123.65pt,764.2pt,123.6pt,763.9pt,123.5pt,763.45pt,123.3pt,763.15pt,123.15pt,763pt,123pt,762.9pt,122.75pt,762.85pt,122.65pt,762.85pt,122.5pt,762.85pt,122.25pt,762.95pt,121.8pt,762.35pt,121.9pt,762.2pt,122.2pt,761.95pt,122.55pt,761.8pt,122.95pt,761.7pt,123.2pt,761.7pt,123.4pt,761.7pt,123.75pt,761.8pt,124.1pt,761.95pt,124.4pt,762.2pt,124.8pt,762.7pt,125.05pt,763.6pt,125.05pt,764.1pt,125.05pt,764.75pt,124.7pt,765.7pt,124.1pt,766.35pt,123.4pt,766.7pt,123.4pt,766.7pt" coordsize="95,142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18C0765A">
          <v:shape id="_x0000_s1065" style="position:absolute;margin-left:125.35pt;margin-top:761.8pt;width:4.35pt;height:5pt;z-index:-22;mso-position-horizontal-relative:page;mso-position-vertical-relative:page" coordsize="88,100" o:allowincell="f" path="m50,100r-12,l24,95,16,90,7,80,,62,,51,,42,6,24,14,13,21,7,30,3,40,r2,20l38,21r-4,3l29,30r-2,6l27,39r35,l61,36,60,30,57,25,55,23,52,21,48,20r-6,l40,r7,l53,r9,2l70,6r6,6l83,22r5,17l88,48r,7l87,60r-60,l27,62r2,4l31,69r3,3l39,75r10,3l54,78,68,77,79,74r4,20l68,99r,e" fillcolor="#2b2a29" stroked="f">
            <v:path arrowok="t"/>
            <w10:wrap anchorx="page" anchory="page"/>
          </v:shape>
        </w:pict>
      </w:r>
      <w:r>
        <w:rPr>
          <w:noProof/>
        </w:rPr>
        <w:pict w14:anchorId="2A891D88">
          <v:shape id="_x0000_s1064" style="position:absolute;margin-left:130.35pt;margin-top:761.75pt;width:2.85pt;height:4.9pt;z-index:-21;mso-position-horizontal-relative:page;mso-position-vertical-relative:page" coordsize="58,99" o:allowincell="f" path="m,99l,34,,15,,2r24,l25,20r3,-5l34,7,41,2,48,r4,l55,r3,l58,28r-4,l50,28r-4,l40,30r-5,4l31,39r-1,4l30,46r,4l30,99r,e" fillcolor="#2b2a29" stroked="f">
            <v:path arrowok="t"/>
            <w10:wrap anchorx="page" anchory="page"/>
          </v:shape>
        </w:pict>
      </w:r>
      <w:r>
        <w:rPr>
          <w:noProof/>
        </w:rPr>
        <w:pict w14:anchorId="693EC524">
          <v:shape id="_x0000_s1063" style="position:absolute;margin-left:43.5pt;margin-top:170.15pt;width:1137pt;height:98.2pt;z-index:-20;mso-position-horizontal-relative:page;mso-position-vertical-relative:page" coordsize="22740,1965" o:allowincell="f" path="m22740,1965l,1965,,,22740,r,e" fillcolor="#e5e8ee" stroked="f">
            <v:path arrowok="t"/>
            <w10:wrap anchorx="page" anchory="page"/>
          </v:shape>
        </w:pict>
      </w:r>
      <w:r>
        <w:rPr>
          <w:noProof/>
        </w:rPr>
        <w:pict w14:anchorId="281DF502">
          <v:shape id="_x0000_s1062" style="position:absolute;margin-left:991.05pt;margin-top:268.3pt;width:189.5pt;height:466pt;z-index:-19;mso-position-horizontal-relative:page;mso-position-vertical-relative:page" coordsize="3791,9320" o:allowincell="f" path="m,9320l,,3791,r,9320l3791,9320e" fillcolor="#f2f3f6" stroked="f">
            <v:path arrowok="t"/>
            <w10:wrap anchorx="page" anchory="page"/>
          </v:shape>
        </w:pict>
      </w:r>
      <w:r>
        <w:rPr>
          <w:noProof/>
        </w:rPr>
        <w:pict w14:anchorId="204D1C07">
          <v:polyline id="_x0000_s1061" style="position:absolute;z-index:-18;mso-position-horizontal-relative:page;mso-position-vertical-relative:page" points="612pt,734.3pt,612pt,268.3pt,801.5pt,268.3pt,801.5pt,734.3pt,801.5pt,734.3pt" coordsize="3790,9320" o:allowincell="f" fillcolor="#f2f3f6" stroked="f">
            <v:path arrowok="t"/>
            <w10:wrap anchorx="page" anchory="page"/>
          </v:polyline>
        </w:pict>
      </w:r>
      <w:r>
        <w:rPr>
          <w:noProof/>
        </w:rPr>
        <w:pict w14:anchorId="49390B43">
          <v:shape id="_x0000_s1060" style="position:absolute;margin-left:280.85pt;margin-top:268.3pt;width:159.3pt;height:466pt;z-index:-17;mso-position-horizontal-relative:page;mso-position-vertical-relative:page" coordsize="3187,9320" o:allowincell="f" path="m,9320l,,3187,r,9320l3187,9320e" fillcolor="#f2f3f6" stroked="f">
            <v:path arrowok="t"/>
            <w10:wrap anchorx="page" anchory="page"/>
          </v:shape>
        </w:pict>
      </w:r>
      <w:r>
        <w:rPr>
          <w:noProof/>
        </w:rPr>
        <w:pict w14:anchorId="2C71F790">
          <v:polyline id="_x0000_s1059" style="position:absolute;z-index:-16;mso-position-horizontal-relative:page;mso-position-vertical-relative:page" points="43.5pt,734.3pt,43.5pt,268.3pt,100.35pt,268.3pt,100.35pt,734.3pt,100.35pt,734.3pt" coordsize="1137,9320" o:allowincell="f" fillcolor="#f2f3f6" stroked="f">
            <v:path arrowok="t"/>
            <w10:wrap anchorx="page" anchory="page"/>
          </v:polyline>
        </w:pict>
      </w:r>
      <w:r>
        <w:rPr>
          <w:noProof/>
        </w:rPr>
        <w:pict w14:anchorId="2B330A35">
          <v:shape id="_x0000_s1058" style="position:absolute;margin-left:801.55pt;margin-top:268.3pt;width:189.5pt;height:466pt;z-index:-307;mso-position-horizontal-relative:page;mso-position-vertical-relative:page" coordsize="3791,9320" o:allowincell="f" path="m,9320l,,3791,r,9320l3791,9320e" fillcolor="#feffff" stroked="f">
            <v:path arrowok="t"/>
            <w10:wrap anchorx="page" anchory="page"/>
          </v:shape>
        </w:pict>
      </w:r>
      <w:r>
        <w:rPr>
          <w:noProof/>
        </w:rPr>
        <w:pict w14:anchorId="601B6440">
          <v:polyline id="_x0000_s1057" style="position:absolute;z-index:-15;mso-position-horizontal-relative:page;mso-position-vertical-relative:page" points="440.1pt,734.3pt,440.1pt,268.3pt,611.95pt,268.3pt,611.95pt,734.3pt,611.95pt,734.3pt" coordsize="3437,9320" o:allowincell="f" fillcolor="#feffff" stroked="f">
            <v:path arrowok="t"/>
            <w10:wrap anchorx="page" anchory="page"/>
          </v:polyline>
        </w:pict>
      </w:r>
      <w:r>
        <w:rPr>
          <w:noProof/>
        </w:rPr>
        <w:pict w14:anchorId="15E1D2A7">
          <v:polyline id="_x0000_s1056" style="position:absolute;z-index:-14;mso-position-horizontal-relative:page;mso-position-vertical-relative:page" points="100.3pt,734.3pt,100.3pt,268.3pt,280.8pt,268.3pt,280.8pt,734.3pt,280.8pt,734.3pt" coordsize="3610,9320" o:allowincell="f" fillcolor="#feffff" stroked="f">
            <v:path arrowok="t"/>
            <w10:wrap anchorx="page" anchory="page"/>
          </v:polyline>
        </w:pict>
      </w:r>
      <w:r>
        <w:rPr>
          <w:noProof/>
        </w:rPr>
        <w:pict w14:anchorId="135B1D9F">
          <v:polyline id="_x0000_s1055" style="position:absolute;z-index:-302;mso-position-horizontal:absolute;mso-position-horizontal-relative:page;mso-position-vertical:absolute;mso-position-vertical-relative:page" points="43.5pt,203.05pt,43.5pt,171.05pt" coordsize="0,640" o:allowincell="f" filled="f" strokecolor="#7896ad" strokeweight="2.5pt">
            <v:path arrowok="t"/>
            <w10:wrap anchorx="page" anchory="page"/>
          </v:polyline>
        </w:pict>
      </w:r>
      <w:r>
        <w:rPr>
          <w:noProof/>
        </w:rPr>
        <w:pict w14:anchorId="298C2525">
          <v:polyline id="_x0000_s1054" style="position:absolute;z-index:-13;mso-position-horizontal:absolute;mso-position-horizontal-relative:page;mso-position-vertical:absolute;mso-position-vertical-relative:page" points="1180.45pt,203.05pt,1180.45pt,171.05pt" coordsize="0,640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0079C1C1">
          <v:polyline id="_x0000_s1053" style="position:absolute;z-index:-12;mso-position-horizontal:absolute;mso-position-horizontal-relative:page;mso-position-vertical:absolute;mso-position-vertical-relative:page" points="43.5pt,235.2pt,43.5pt,205.05pt" coordsize="0,603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5A0ABD43">
          <v:polyline id="_x0000_s1052" style="position:absolute;z-index:-11;mso-position-horizontal:absolute;mso-position-horizontal-relative:page;mso-position-vertical:absolute;mso-position-vertical-relative:page" points="100.3pt,235.2pt,100.3pt,205.05pt" coordsize="0,603" o:allowincell="f" filled="f" strokecolor="#7896ad" strokeweight="2.5pt">
            <v:path arrowok="t"/>
            <w10:wrap anchorx="page" anchory="page"/>
          </v:polyline>
        </w:pict>
      </w:r>
      <w:r>
        <w:rPr>
          <w:noProof/>
        </w:rPr>
        <w:pict w14:anchorId="690B9D5D">
          <v:polyline id="_x0000_s1051" style="position:absolute;z-index:-280;mso-position-horizontal:absolute;mso-position-horizontal-relative:page;mso-position-vertical:absolute;mso-position-vertical-relative:page" points="43.5pt,267.3pt,43.5pt,235.2pt" coordsize="0,642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7DA0DEE9">
          <v:polyline id="_x0000_s1050" style="position:absolute;z-index:-10;mso-position-horizontal:absolute;mso-position-horizontal-relative:page;mso-position-vertical:absolute;mso-position-vertical-relative:page" points="100.3pt,267.3pt,100.3pt,235.2pt" coordsize="0,642" o:allowincell="f" filled="f" strokecolor="#7896ad" strokeweight=".70553mm">
            <v:path arrowok="t"/>
            <w10:wrap anchorx="page" anchory="page"/>
          </v:polyline>
        </w:pict>
      </w:r>
      <w:r>
        <w:rPr>
          <w:noProof/>
        </w:rPr>
        <w:pict w14:anchorId="1F948097">
          <v:polyline id="_x0000_s1049" style="position:absolute;z-index:-275;mso-position-horizontal:absolute;mso-position-horizontal-relative:page;mso-position-vertical:absolute;mso-position-vertical-relative:page" points="280.8pt,234.2pt,280.8pt,205.05pt" coordsize="0,583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1F15E2B8">
          <v:polyline id="_x0000_s1048" style="position:absolute;z-index:-9;mso-position-horizontal:absolute;mso-position-horizontal-relative:page;mso-position-vertical:absolute;mso-position-vertical-relative:page" points="801.45pt,234.2pt,801.45pt,205.05pt" coordsize="0,583" o:allowincell="f" filled="f" strokecolor="#7896ad" strokeweight=".70553mm">
            <v:path arrowok="t"/>
            <w10:wrap anchorx="page" anchory="page"/>
          </v:polyline>
        </w:pict>
      </w:r>
      <w:r>
        <w:rPr>
          <w:noProof/>
        </w:rPr>
        <w:pict w14:anchorId="25A779B9">
          <v:polyline id="_x0000_s1047" style="position:absolute;z-index:-8;mso-position-horizontal:absolute;mso-position-horizontal-relative:page;mso-position-vertical:absolute;mso-position-vertical-relative:page" points="990.95pt,235.2pt,990.95pt,205.05pt" coordsize="0,603" o:allowincell="f" filled="f" strokecolor="#7896ad" strokeweight="2.5pt">
            <v:path arrowok="t"/>
            <w10:wrap anchorx="page" anchory="page"/>
          </v:polyline>
        </w:pict>
      </w:r>
      <w:r>
        <w:rPr>
          <w:noProof/>
        </w:rPr>
        <w:pict w14:anchorId="24F56F9F">
          <v:polyline id="_x0000_s1046" style="position:absolute;z-index:-7;mso-position-horizontal:absolute;mso-position-horizontal-relative:page;mso-position-vertical:absolute;mso-position-vertical-relative:page" points="1180.45pt,235.2pt,1180.45pt,205.05pt" coordsize="0,603" o:allowincell="f" filled="f" strokecolor="#7896ad" strokeweight="2.5pt">
            <v:path arrowok="t"/>
            <w10:wrap anchorx="page" anchory="page"/>
          </v:polyline>
        </w:pict>
      </w:r>
      <w:r>
        <w:rPr>
          <w:noProof/>
        </w:rPr>
        <w:pict w14:anchorId="76C7F030">
          <v:polyline id="_x0000_s1045" style="position:absolute;z-index:-254;mso-position-horizontal:absolute;mso-position-horizontal-relative:page;mso-position-vertical:absolute;mso-position-vertical-relative:page" points="990.95pt,267.3pt,990.95pt,235.2pt" coordsize="0,642" o:allowincell="f" filled="f" strokecolor="#7896ad" strokeweight=".70553mm">
            <v:path arrowok="t"/>
            <w10:wrap anchorx="page" anchory="page"/>
          </v:polyline>
        </w:pict>
      </w:r>
      <w:r>
        <w:rPr>
          <w:noProof/>
        </w:rPr>
        <w:pict w14:anchorId="6F5661F0">
          <v:polyline id="_x0000_s1044" style="position:absolute;z-index:-6;mso-position-horizontal:absolute;mso-position-horizontal-relative:page;mso-position-vertical:absolute;mso-position-vertical-relative:page" points="1180.45pt,267.3pt,1180.45pt,235.2pt" coordsize="0,642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5FF821CE">
          <v:polyline id="_x0000_s1043" style="position:absolute;z-index:-5;mso-position-horizontal:absolute;mso-position-horizontal-relative:page;mso-position-vertical:absolute;mso-position-vertical-relative:page" points="280.8pt,267.3pt,280.8pt,236.2pt" coordsize="0,622" o:allowincell="f" filled="f" strokecolor="#7896ad" strokeweight=".70553mm">
            <v:path arrowok="t"/>
            <w10:wrap anchorx="page" anchory="page"/>
          </v:polyline>
        </w:pict>
      </w:r>
      <w:r>
        <w:rPr>
          <w:noProof/>
        </w:rPr>
        <w:pict w14:anchorId="4D35D226">
          <v:polyline id="_x0000_s1042" style="position:absolute;z-index:-4;mso-position-horizontal:absolute;mso-position-horizontal-relative:page;mso-position-vertical:absolute;mso-position-vertical-relative:page" points="43.5pt,490.9pt,43.5pt,269.3pt" coordsize="0,4432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24CBCE61">
          <v:polyline id="_x0000_s1041" style="position:absolute;z-index:-3;mso-position-horizontal:absolute;mso-position-horizontal-relative:page;mso-position-vertical:absolute;mso-position-vertical-relative:page" points="43.5pt,733.3pt,43.5pt,492.9pt" coordsize="0,4808" o:allowincell="f" filled="f" strokecolor="#7896ad" strokeweight="2.5pt">
            <v:path arrowok="t"/>
            <w10:wrap anchorx="page" anchory="page"/>
          </v:polyline>
        </w:pict>
      </w:r>
      <w:r>
        <w:rPr>
          <w:noProof/>
        </w:rPr>
        <w:pict w14:anchorId="39B91929">
          <v:polyline id="_x0000_s1040" style="position:absolute;z-index:-225;mso-position-horizontal:absolute;mso-position-horizontal-relative:page;mso-position-vertical:absolute;mso-position-vertical-relative:page" points="440.15pt,490.9pt,440.15pt,269.3pt" coordsize="0,4432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0D06FD09">
          <v:polyline id="_x0000_s1039" style="position:absolute;z-index:-221;mso-position-horizontal:absolute;mso-position-horizontal-relative:page;mso-position-vertical:absolute;mso-position-vertical-relative:page" points="440.15pt,733.3pt,440.15pt,492.9pt" coordsize="0,4808" o:allowincell="f" filled="f" strokecolor="#7896ad" strokeweight="2.5pt">
            <v:path arrowok="t"/>
            <w10:wrap anchorx="page" anchory="page"/>
          </v:polyline>
        </w:pict>
      </w:r>
      <w:r>
        <w:rPr>
          <w:noProof/>
        </w:rPr>
        <w:pict w14:anchorId="6025EC27">
          <v:polyline id="_x0000_s1038" style="position:absolute;z-index:-216;mso-position-horizontal:absolute;mso-position-horizontal-relative:page;mso-position-vertical:absolute;mso-position-vertical-relative:page" points="611.95pt,490.9pt,611.95pt,269.3pt" coordsize="0,4432" o:allowincell="f" filled="f" strokecolor="#7896ad" strokeweight=".70553mm">
            <v:path arrowok="t"/>
            <w10:wrap anchorx="page" anchory="page"/>
          </v:polyline>
        </w:pict>
      </w:r>
      <w:r>
        <w:rPr>
          <w:noProof/>
        </w:rPr>
        <w:pict w14:anchorId="29E1829D">
          <v:polyline id="_x0000_s1037" style="position:absolute;z-index:-213;mso-position-horizontal:absolute;mso-position-horizontal-relative:page;mso-position-vertical:absolute;mso-position-vertical-relative:page" points="801.45pt,490.9pt,801.45pt,269.3pt" coordsize="0,4432" o:allowincell="f" filled="f" strokecolor="#7896ad" strokeweight=".70553mm">
            <v:path arrowok="t"/>
            <w10:wrap anchorx="page" anchory="page"/>
          </v:polyline>
        </w:pict>
      </w:r>
      <w:r>
        <w:rPr>
          <w:noProof/>
        </w:rPr>
        <w:pict w14:anchorId="4B5C90D5">
          <v:polyline id="_x0000_s1036" style="position:absolute;z-index:-208;mso-position-horizontal:absolute;mso-position-horizontal-relative:page;mso-position-vertical:absolute;mso-position-vertical-relative:page" points="611.95pt,733.3pt,611.95pt,492.9pt" coordsize="0,4808" o:allowincell="f" filled="f" strokecolor="#7896ad" strokeweight="2.5pt">
            <v:path arrowok="t"/>
            <w10:wrap anchorx="page" anchory="page"/>
          </v:polyline>
        </w:pict>
      </w:r>
      <w:r>
        <w:rPr>
          <w:noProof/>
        </w:rPr>
        <w:pict w14:anchorId="392D2661">
          <v:polyline id="_x0000_s1035" style="position:absolute;z-index:-2;mso-position-horizontal:absolute;mso-position-horizontal-relative:page;mso-position-vertical:absolute;mso-position-vertical-relative:page" points="801.45pt,733.3pt,801.45pt,492.9pt" coordsize="0,4808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14261967">
          <v:polyline id="_x0000_s1034" style="position:absolute;z-index:-199;mso-position-horizontal:absolute;mso-position-horizontal-relative:page;mso-position-vertical:absolute;mso-position-vertical-relative:page" points="990.95pt,490.9pt,990.95pt,269.3pt" coordsize="0,4432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14A946CF">
          <v:polyline id="_x0000_s1033" style="position:absolute;z-index:-195;mso-position-horizontal:absolute;mso-position-horizontal-relative:page;mso-position-vertical:absolute;mso-position-vertical-relative:page" points="1180.45pt,490.9pt,1180.45pt,269.3pt" coordsize="0,4432" o:allowincell="f" filled="f" strokecolor="#7896ad" strokeweight=".70553mm">
            <v:path arrowok="t"/>
            <w10:wrap anchorx="page" anchory="page"/>
          </v:polyline>
        </w:pict>
      </w:r>
      <w:r>
        <w:rPr>
          <w:noProof/>
        </w:rPr>
        <w:pict w14:anchorId="3D0E2421">
          <v:polyline id="_x0000_s1032" style="position:absolute;z-index:-193;mso-position-horizontal:absolute;mso-position-horizontal-relative:page;mso-position-vertical:absolute;mso-position-vertical-relative:page" points="990.95pt,733.3pt,990.95pt,492.9pt" coordsize="0,4808" o:allowincell="f" filled="f" strokecolor="#7896ad" strokeweight="2.5pt">
            <v:path arrowok="t"/>
            <w10:wrap anchorx="page" anchory="page"/>
          </v:polyline>
        </w:pict>
      </w:r>
      <w:r>
        <w:rPr>
          <w:noProof/>
        </w:rPr>
        <w:pict w14:anchorId="628CD0EA">
          <v:polyline id="_x0000_s1031" style="position:absolute;z-index:-192;mso-position-horizontal:absolute;mso-position-horizontal-relative:page;mso-position-vertical:absolute;mso-position-vertical-relative:page" points="1180.45pt,733.3pt,1180.45pt,492.9pt" coordsize="0,4808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4F37936C">
          <v:polyline id="_x0000_s1030" style="position:absolute;z-index:-191;mso-position-horizontal:absolute;mso-position-horizontal-relative:page;mso-position-vertical:absolute;mso-position-vertical-relative:page" points="100.3pt,490.9pt,100.3pt,269.3pt" coordsize="0,4432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221F7E16">
          <v:polyline id="_x0000_s1029" style="position:absolute;z-index:-190;mso-position-horizontal:absolute;mso-position-horizontal-relative:page;mso-position-vertical:absolute;mso-position-vertical-relative:page" points="280.8pt,490.9pt,280.8pt,269.3pt" coordsize="0,4432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2D34E264">
          <v:polyline id="_x0000_s1028" style="position:absolute;z-index:-189;mso-position-horizontal:absolute;mso-position-horizontal-relative:page;mso-position-vertical:absolute;mso-position-vertical-relative:page" points="100.3pt,733.3pt,100.3pt,492.9pt" coordsize="0,4808" o:allowincell="f" filled="f" strokecolor="#7896ad" strokeweight="2.5pt">
            <v:path arrowok="t"/>
            <w10:wrap anchorx="page" anchory="page"/>
          </v:polyline>
        </w:pict>
      </w:r>
      <w:r>
        <w:rPr>
          <w:noProof/>
        </w:rPr>
        <w:pict w14:anchorId="60DDEC58">
          <v:polyline id="_x0000_s1027" style="position:absolute;z-index:-187;mso-position-horizontal:absolute;mso-position-horizontal-relative:page;mso-position-vertical:absolute;mso-position-vertical-relative:page" points="280.8pt,733.3pt,280.8pt,492.9pt" coordsize="0,4808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3CC0D9E4">
          <v:polyline id="_x0000_s1026" style="position:absolute;z-index:-184;mso-position-horizontal:absolute;mso-position-horizontal-relative:page;mso-position-vertical:absolute;mso-position-vertical-relative:page" points="440.15pt,267.3pt,440.15pt,236.2pt" coordsize="0,622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4D73C536">
          <v:polyline id="_x0000_s1351" style="position:absolute;z-index:-183;mso-position-horizontal:absolute;mso-position-horizontal-relative:page;mso-position-vertical:absolute;mso-position-vertical-relative:page" points="611.95pt,267.3pt,611.95pt,236.2pt" coordsize="0,622" o:allowincell="f" filled="f" strokecolor="#7896ad" strokeweight="2pt">
            <v:path arrowok="t"/>
            <w10:wrap anchorx="page" anchory="page"/>
          </v:polyline>
        </w:pict>
      </w:r>
      <w:r>
        <w:rPr>
          <w:noProof/>
        </w:rPr>
        <w:pict w14:anchorId="6D618A19">
          <v:polyline id="_x0000_s1024" style="position:absolute;z-index:-182;mso-position-horizontal:absolute;mso-position-horizontal-relative:page;mso-position-vertical:absolute;mso-position-vertical-relative:page" points="801.45pt,267.3pt,801.45pt,236.2pt" coordsize="0,622" o:allowincell="f" filled="f" strokecolor="#7896ad" strokeweight=".70553mm">
            <v:path arrowok="t"/>
            <w10:wrap anchorx="page" anchory="page"/>
          </v:polyline>
        </w:pict>
      </w:r>
    </w:p>
    <w:sectPr w:rsidR="004E5CC8">
      <w:pgSz w:w="24480" w:h="15840"/>
      <w:pgMar w:top="-20" w:right="0" w:bottom="-2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 Bold">
    <w:altName w:val="Times New Roman"/>
    <w:charset w:val="00"/>
    <w:family w:val="auto"/>
    <w:pitch w:val="variable"/>
    <w:sig w:usb0="00000000" w:usb1="C0007841" w:usb2="00000009" w:usb3="00000000" w:csb0="000001FF" w:csb1="00000000"/>
  </w:font>
  <w:font w:name="Arial Italic">
    <w:altName w:val="Times New Roman"/>
    <w:charset w:val="00"/>
    <w:family w:val="auto"/>
    <w:pitch w:val="variable"/>
    <w:sig w:usb0="00000000" w:usb1="00007843" w:usb2="00000001" w:usb3="00000000" w:csb0="000001BF" w:csb1="00000000"/>
  </w:font>
  <w:font w:name="Arial Bold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oNotTrackMoves/>
  <w:defaultTabStop w:val="8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202E3"/>
    <w:rsid w:val="002B189D"/>
    <w:rsid w:val="004E5CC8"/>
    <w:rsid w:val="007E39B6"/>
    <w:rsid w:val="00820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52"/>
    <o:shapelayout v:ext="edit">
      <o:idmap v:ext="edit" data="1"/>
    </o:shapelayout>
  </w:shapeDefaults>
  <w:decimalSymbol w:val=","/>
  <w:listSeparator w:val=";"/>
  <w14:docId w14:val="7BE7F8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CA" w:eastAsia="en-C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3041</Words>
  <Characters>16729</Characters>
  <Application>Microsoft Office Word</Application>
  <DocSecurity>0</DocSecurity>
  <Lines>139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2017-01-20T20:58:00Z</cp:lastPrinted>
  <dcterms:created xsi:type="dcterms:W3CDTF">2011-06-08T20:36:00Z</dcterms:created>
  <dcterms:modified xsi:type="dcterms:W3CDTF">2017-01-20T20:58:00Z</dcterms:modified>
</cp:coreProperties>
</file>